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F51" w:rsidRDefault="00D66F51">
      <w:pPr>
        <w:jc w:val="center"/>
      </w:pPr>
    </w:p>
    <w:p w:rsidR="00D66F51" w:rsidRDefault="00D66F51">
      <w:pPr>
        <w:jc w:val="center"/>
      </w:pPr>
    </w:p>
    <w:p w:rsidR="00D66F51" w:rsidRDefault="00D66F51">
      <w:pPr>
        <w:jc w:val="center"/>
      </w:pPr>
    </w:p>
    <w:p w:rsidR="00D66F51" w:rsidRDefault="00230CF8">
      <w:pPr>
        <w:jc w:val="center"/>
      </w:pPr>
      <w:r>
        <w:rPr>
          <w:noProof/>
        </w:rPr>
        <w:drawing>
          <wp:inline distT="0" distB="0" distL="0" distR="0">
            <wp:extent cx="6120130" cy="8416925"/>
            <wp:effectExtent l="19050" t="0" r="0" b="0"/>
            <wp:docPr id="1" name="Рисунок 0"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9" cstate="print"/>
                    <a:stretch>
                      <a:fillRect/>
                    </a:stretch>
                  </pic:blipFill>
                  <pic:spPr>
                    <a:xfrm>
                      <a:off x="0" y="0"/>
                      <a:ext cx="6120130" cy="8416925"/>
                    </a:xfrm>
                    <a:prstGeom prst="rect">
                      <a:avLst/>
                    </a:prstGeom>
                  </pic:spPr>
                </pic:pic>
              </a:graphicData>
            </a:graphic>
          </wp:inline>
        </w:drawing>
      </w:r>
    </w:p>
    <w:p w:rsidR="00D66F51" w:rsidRDefault="00D66F51">
      <w:pPr>
        <w:jc w:val="center"/>
      </w:pPr>
    </w:p>
    <w:p w:rsidR="00272783" w:rsidRDefault="00272783">
      <w:pPr>
        <w:jc w:val="center"/>
      </w:pPr>
      <w:r>
        <w:rPr>
          <w:noProof/>
        </w:rPr>
        <w:lastRenderedPageBreak/>
        <w:drawing>
          <wp:anchor distT="0" distB="0" distL="114300" distR="114300" simplePos="0" relativeHeight="251658240" behindDoc="0" locked="0" layoutInCell="1" allowOverlap="1">
            <wp:simplePos x="0" y="0"/>
            <wp:positionH relativeFrom="column">
              <wp:posOffset>-405766</wp:posOffset>
            </wp:positionH>
            <wp:positionV relativeFrom="paragraph">
              <wp:posOffset>-282576</wp:posOffset>
            </wp:positionV>
            <wp:extent cx="7101459" cy="9763125"/>
            <wp:effectExtent l="19050" t="0" r="4191" b="0"/>
            <wp:wrapNone/>
            <wp:docPr id="2" name="Рисунок 1" descr="D:\Рабочий стол\кол 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кол 2 001.jpg"/>
                    <pic:cNvPicPr>
                      <a:picLocks noChangeAspect="1" noChangeArrowheads="1"/>
                    </pic:cNvPicPr>
                  </pic:nvPicPr>
                  <pic:blipFill>
                    <a:blip r:embed="rId10" cstate="print"/>
                    <a:srcRect/>
                    <a:stretch>
                      <a:fillRect/>
                    </a:stretch>
                  </pic:blipFill>
                  <pic:spPr bwMode="auto">
                    <a:xfrm rot="10800000">
                      <a:off x="0" y="0"/>
                      <a:ext cx="7101459" cy="9763125"/>
                    </a:xfrm>
                    <a:prstGeom prst="rect">
                      <a:avLst/>
                    </a:prstGeom>
                    <a:noFill/>
                    <a:ln w="9525">
                      <a:noFill/>
                      <a:miter lim="800000"/>
                      <a:headEnd/>
                      <a:tailEnd/>
                    </a:ln>
                  </pic:spPr>
                </pic:pic>
              </a:graphicData>
            </a:graphic>
          </wp:anchor>
        </w:drawing>
      </w:r>
    </w:p>
    <w:p w:rsidR="00272783" w:rsidRDefault="00272783">
      <w:pPr>
        <w:jc w:val="center"/>
      </w:pPr>
    </w:p>
    <w:p w:rsidR="00272783" w:rsidRDefault="00272783">
      <w:pPr>
        <w:jc w:val="center"/>
      </w:pPr>
    </w:p>
    <w:p w:rsidR="00272783" w:rsidRDefault="00272783">
      <w:pPr>
        <w:jc w:val="center"/>
      </w:pPr>
    </w:p>
    <w:p w:rsidR="00272783" w:rsidRDefault="00272783">
      <w:pPr>
        <w:jc w:val="center"/>
      </w:pPr>
    </w:p>
    <w:p w:rsidR="00272783" w:rsidRDefault="00272783">
      <w:pPr>
        <w:jc w:val="center"/>
      </w:pPr>
    </w:p>
    <w:p w:rsidR="00272783" w:rsidRDefault="00272783">
      <w:pPr>
        <w:jc w:val="center"/>
      </w:pPr>
    </w:p>
    <w:p w:rsidR="00272783" w:rsidRDefault="00272783">
      <w:pPr>
        <w:jc w:val="center"/>
      </w:pPr>
    </w:p>
    <w:p w:rsidR="00272783" w:rsidRDefault="00272783">
      <w:pPr>
        <w:jc w:val="center"/>
      </w:pPr>
    </w:p>
    <w:p w:rsidR="00272783" w:rsidRDefault="00272783">
      <w:pPr>
        <w:jc w:val="center"/>
      </w:pPr>
    </w:p>
    <w:p w:rsidR="00272783" w:rsidRDefault="00272783">
      <w:pPr>
        <w:jc w:val="center"/>
      </w:pPr>
    </w:p>
    <w:p w:rsidR="00272783" w:rsidRDefault="00272783">
      <w:pPr>
        <w:jc w:val="center"/>
      </w:pPr>
    </w:p>
    <w:p w:rsidR="00272783" w:rsidRDefault="00272783">
      <w:pPr>
        <w:jc w:val="center"/>
      </w:pPr>
    </w:p>
    <w:p w:rsidR="00272783" w:rsidRDefault="00272783">
      <w:pPr>
        <w:jc w:val="center"/>
      </w:pPr>
    </w:p>
    <w:p w:rsidR="00272783" w:rsidRDefault="00272783">
      <w:pPr>
        <w:jc w:val="center"/>
      </w:pPr>
    </w:p>
    <w:p w:rsidR="00272783" w:rsidRDefault="00272783">
      <w:pPr>
        <w:jc w:val="center"/>
      </w:pPr>
    </w:p>
    <w:p w:rsidR="00272783" w:rsidRDefault="00272783">
      <w:pPr>
        <w:jc w:val="center"/>
      </w:pPr>
    </w:p>
    <w:p w:rsidR="00272783" w:rsidRDefault="00272783">
      <w:pPr>
        <w:jc w:val="center"/>
      </w:pPr>
    </w:p>
    <w:p w:rsidR="00272783" w:rsidRDefault="00272783">
      <w:pPr>
        <w:jc w:val="center"/>
      </w:pPr>
    </w:p>
    <w:p w:rsidR="00272783" w:rsidRDefault="00272783">
      <w:pPr>
        <w:jc w:val="center"/>
      </w:pPr>
    </w:p>
    <w:p w:rsidR="00272783" w:rsidRDefault="00272783">
      <w:pPr>
        <w:jc w:val="center"/>
      </w:pPr>
    </w:p>
    <w:p w:rsidR="00272783" w:rsidRDefault="00272783">
      <w:pPr>
        <w:jc w:val="center"/>
      </w:pPr>
    </w:p>
    <w:p w:rsidR="00272783" w:rsidRDefault="00272783">
      <w:pPr>
        <w:jc w:val="center"/>
      </w:pPr>
    </w:p>
    <w:p w:rsidR="00272783" w:rsidRDefault="00272783">
      <w:pPr>
        <w:jc w:val="center"/>
      </w:pPr>
    </w:p>
    <w:p w:rsidR="00272783" w:rsidRDefault="00272783">
      <w:pPr>
        <w:jc w:val="center"/>
      </w:pPr>
    </w:p>
    <w:p w:rsidR="00272783" w:rsidRDefault="00272783">
      <w:pPr>
        <w:jc w:val="center"/>
      </w:pPr>
    </w:p>
    <w:p w:rsidR="00272783" w:rsidRDefault="00272783">
      <w:pPr>
        <w:jc w:val="center"/>
      </w:pPr>
    </w:p>
    <w:p w:rsidR="00272783" w:rsidRDefault="00272783">
      <w:pPr>
        <w:jc w:val="center"/>
      </w:pPr>
    </w:p>
    <w:p w:rsidR="00272783" w:rsidRDefault="00272783">
      <w:pPr>
        <w:jc w:val="center"/>
      </w:pPr>
    </w:p>
    <w:p w:rsidR="00272783" w:rsidRDefault="00272783">
      <w:pPr>
        <w:jc w:val="center"/>
      </w:pPr>
    </w:p>
    <w:p w:rsidR="00272783" w:rsidRDefault="00272783">
      <w:pPr>
        <w:jc w:val="center"/>
      </w:pPr>
    </w:p>
    <w:p w:rsidR="00272783" w:rsidRDefault="00272783">
      <w:pPr>
        <w:jc w:val="center"/>
      </w:pPr>
    </w:p>
    <w:p w:rsidR="00272783" w:rsidRDefault="00272783">
      <w:pPr>
        <w:jc w:val="center"/>
      </w:pPr>
    </w:p>
    <w:p w:rsidR="00272783" w:rsidRDefault="00272783">
      <w:pPr>
        <w:jc w:val="center"/>
      </w:pPr>
    </w:p>
    <w:p w:rsidR="00272783" w:rsidRDefault="00272783">
      <w:pPr>
        <w:jc w:val="center"/>
      </w:pPr>
    </w:p>
    <w:p w:rsidR="00272783" w:rsidRDefault="00272783">
      <w:pPr>
        <w:jc w:val="center"/>
      </w:pPr>
    </w:p>
    <w:p w:rsidR="00272783" w:rsidRDefault="00272783">
      <w:pPr>
        <w:jc w:val="center"/>
      </w:pPr>
    </w:p>
    <w:p w:rsidR="00272783" w:rsidRDefault="00272783">
      <w:pPr>
        <w:jc w:val="center"/>
      </w:pPr>
    </w:p>
    <w:p w:rsidR="00272783" w:rsidRDefault="00272783">
      <w:pPr>
        <w:jc w:val="center"/>
      </w:pPr>
    </w:p>
    <w:p w:rsidR="00272783" w:rsidRDefault="00272783">
      <w:pPr>
        <w:jc w:val="center"/>
      </w:pPr>
    </w:p>
    <w:p w:rsidR="00272783" w:rsidRDefault="00272783">
      <w:pPr>
        <w:jc w:val="center"/>
      </w:pPr>
    </w:p>
    <w:p w:rsidR="00272783" w:rsidRDefault="00272783">
      <w:pPr>
        <w:jc w:val="center"/>
      </w:pPr>
    </w:p>
    <w:p w:rsidR="00272783" w:rsidRDefault="00272783">
      <w:pPr>
        <w:jc w:val="center"/>
      </w:pPr>
    </w:p>
    <w:p w:rsidR="00272783" w:rsidRDefault="00272783">
      <w:pPr>
        <w:jc w:val="center"/>
      </w:pPr>
    </w:p>
    <w:p w:rsidR="00272783" w:rsidRDefault="00272783">
      <w:pPr>
        <w:jc w:val="center"/>
      </w:pPr>
    </w:p>
    <w:p w:rsidR="00272783" w:rsidRDefault="00272783">
      <w:pPr>
        <w:jc w:val="center"/>
      </w:pPr>
    </w:p>
    <w:p w:rsidR="00272783" w:rsidRDefault="00272783">
      <w:pPr>
        <w:jc w:val="center"/>
      </w:pPr>
    </w:p>
    <w:p w:rsidR="00272783" w:rsidRDefault="00272783">
      <w:pPr>
        <w:jc w:val="center"/>
      </w:pPr>
    </w:p>
    <w:p w:rsidR="00272783" w:rsidRDefault="00272783">
      <w:pPr>
        <w:jc w:val="center"/>
      </w:pPr>
    </w:p>
    <w:p w:rsidR="00272783" w:rsidRDefault="00272783">
      <w:pPr>
        <w:jc w:val="center"/>
      </w:pPr>
    </w:p>
    <w:p w:rsidR="00272783" w:rsidRDefault="00272783">
      <w:pPr>
        <w:jc w:val="center"/>
      </w:pPr>
    </w:p>
    <w:p w:rsidR="00272783" w:rsidRDefault="00272783">
      <w:pPr>
        <w:jc w:val="center"/>
      </w:pPr>
    </w:p>
    <w:p w:rsidR="00BA2B9F" w:rsidRDefault="005B2EB1">
      <w:pPr>
        <w:jc w:val="center"/>
      </w:pPr>
      <w:r>
        <w:lastRenderedPageBreak/>
        <w:t>ОГЛАВЛЕНИЕ</w:t>
      </w:r>
    </w:p>
    <w:p w:rsidR="00BA2B9F" w:rsidRDefault="005B2EB1">
      <w:pPr>
        <w:contextualSpacing/>
        <w:jc w:val="both"/>
      </w:pPr>
      <w:r>
        <w:t>1. ОБЩИЕ ПОЛОЖЕНИЯ                                                                                                           3</w:t>
      </w:r>
    </w:p>
    <w:p w:rsidR="00BA2B9F" w:rsidRDefault="005B2EB1">
      <w:pPr>
        <w:contextualSpacing/>
        <w:jc w:val="both"/>
      </w:pPr>
      <w:r>
        <w:t>2. ТРУДОВОЙ ДОГОВОР. ГАРАНТИИ ПРИ ЗАКЛЮЧЕНИИ, ИЗМЕНЕНИИ</w:t>
      </w:r>
    </w:p>
    <w:p w:rsidR="00BA2B9F" w:rsidRDefault="005B2EB1">
      <w:pPr>
        <w:contextualSpacing/>
        <w:jc w:val="both"/>
      </w:pPr>
      <w:r>
        <w:t xml:space="preserve">И </w:t>
      </w:r>
      <w:proofErr w:type="gramStart"/>
      <w:r>
        <w:t>РАСТОРЖЕНИИ</w:t>
      </w:r>
      <w:proofErr w:type="gramEnd"/>
      <w:r>
        <w:t xml:space="preserve"> ТРУДОВОГО ДОГОВОРА                                                                       6</w:t>
      </w:r>
    </w:p>
    <w:p w:rsidR="00BA2B9F" w:rsidRDefault="005B2EB1">
      <w:pPr>
        <w:pStyle w:val="31"/>
        <w:contextualSpacing/>
        <w:outlineLvl w:val="0"/>
        <w:rPr>
          <w:bCs/>
          <w:caps/>
          <w:sz w:val="24"/>
          <w:szCs w:val="24"/>
        </w:rPr>
      </w:pPr>
      <w:r>
        <w:rPr>
          <w:sz w:val="24"/>
          <w:szCs w:val="24"/>
        </w:rPr>
        <w:t>3</w:t>
      </w:r>
      <w:r>
        <w:t>. </w:t>
      </w:r>
      <w:r>
        <w:rPr>
          <w:bCs/>
          <w:caps/>
          <w:sz w:val="24"/>
          <w:szCs w:val="24"/>
        </w:rPr>
        <w:t>рабочее время и время отдыха                                                                               14</w:t>
      </w:r>
    </w:p>
    <w:p w:rsidR="00BA2B9F" w:rsidRDefault="005B2EB1">
      <w:pPr>
        <w:pStyle w:val="31"/>
        <w:contextualSpacing/>
        <w:outlineLvl w:val="0"/>
        <w:rPr>
          <w:bCs/>
          <w:caps/>
          <w:sz w:val="24"/>
          <w:szCs w:val="24"/>
        </w:rPr>
      </w:pPr>
      <w:r>
        <w:rPr>
          <w:bCs/>
          <w:caps/>
          <w:sz w:val="24"/>
          <w:szCs w:val="24"/>
        </w:rPr>
        <w:t>4</w:t>
      </w:r>
      <w:r>
        <w:t>. </w:t>
      </w:r>
      <w:r>
        <w:rPr>
          <w:bCs/>
          <w:caps/>
          <w:sz w:val="24"/>
          <w:szCs w:val="24"/>
        </w:rPr>
        <w:t>Оплата и нормирование труда                                                                               25</w:t>
      </w:r>
    </w:p>
    <w:p w:rsidR="00BA2B9F" w:rsidRDefault="005B2EB1">
      <w:pPr>
        <w:contextualSpacing/>
        <w:jc w:val="both"/>
        <w:rPr>
          <w:bCs/>
          <w:caps/>
        </w:rPr>
      </w:pPr>
      <w:r>
        <w:t>5. </w:t>
      </w:r>
      <w:r>
        <w:rPr>
          <w:bCs/>
          <w:caps/>
        </w:rPr>
        <w:t>Социальные гарантии и меры социальной поддержки                         31</w:t>
      </w:r>
    </w:p>
    <w:p w:rsidR="00BA2B9F" w:rsidRDefault="005B2EB1">
      <w:pPr>
        <w:contextualSpacing/>
        <w:jc w:val="both"/>
        <w:rPr>
          <w:bCs/>
          <w:caps/>
        </w:rPr>
      </w:pPr>
      <w:r>
        <w:rPr>
          <w:bCs/>
          <w:caps/>
        </w:rPr>
        <w:t>6</w:t>
      </w:r>
      <w:r>
        <w:t>. </w:t>
      </w:r>
      <w:r>
        <w:rPr>
          <w:bCs/>
          <w:caps/>
        </w:rPr>
        <w:t>Охрана труда и здоровья                                                                                            35</w:t>
      </w:r>
    </w:p>
    <w:p w:rsidR="00BA2B9F" w:rsidRDefault="005B2EB1">
      <w:pPr>
        <w:contextualSpacing/>
        <w:jc w:val="both"/>
        <w:rPr>
          <w:bCs/>
        </w:rPr>
      </w:pPr>
      <w:r>
        <w:rPr>
          <w:bCs/>
          <w:caps/>
        </w:rPr>
        <w:t>7</w:t>
      </w:r>
      <w:r>
        <w:t>. </w:t>
      </w:r>
      <w:r>
        <w:rPr>
          <w:bCs/>
        </w:rPr>
        <w:t>ПОДДЕРЖКА МОЛОДЫХ ПЕДАГОГОВ                                                                            39</w:t>
      </w:r>
    </w:p>
    <w:p w:rsidR="00BA2B9F" w:rsidRDefault="005B2EB1">
      <w:pPr>
        <w:contextualSpacing/>
        <w:jc w:val="both"/>
        <w:rPr>
          <w:bCs/>
        </w:rPr>
      </w:pPr>
      <w:r>
        <w:rPr>
          <w:bCs/>
        </w:rPr>
        <w:t>8</w:t>
      </w:r>
      <w:r>
        <w:t>. </w:t>
      </w:r>
      <w:r>
        <w:rPr>
          <w:bCs/>
        </w:rPr>
        <w:t>ДОПОЛНИТЕЛЬНОЕ ПРОФЕССИОНАЛЬНОЕ ОБРАЗОВАНИЕ</w:t>
      </w:r>
    </w:p>
    <w:p w:rsidR="00BA2B9F" w:rsidRDefault="005B2EB1">
      <w:pPr>
        <w:contextualSpacing/>
        <w:jc w:val="both"/>
        <w:rPr>
          <w:bCs/>
        </w:rPr>
      </w:pPr>
      <w:r>
        <w:rPr>
          <w:bCs/>
        </w:rPr>
        <w:t>РАБОТНИКОВ                                                                                                                               40</w:t>
      </w:r>
    </w:p>
    <w:p w:rsidR="00BA2B9F" w:rsidRDefault="005B2EB1">
      <w:pPr>
        <w:pStyle w:val="Pa15"/>
        <w:spacing w:line="240" w:lineRule="auto"/>
        <w:contextualSpacing/>
        <w:jc w:val="both"/>
        <w:rPr>
          <w:rStyle w:val="A10"/>
          <w:b w:val="0"/>
          <w:color w:val="auto"/>
          <w:sz w:val="24"/>
          <w:szCs w:val="24"/>
        </w:rPr>
      </w:pPr>
      <w:r>
        <w:rPr>
          <w:bCs/>
        </w:rPr>
        <w:t>9</w:t>
      </w:r>
      <w:r>
        <w:t>. </w:t>
      </w:r>
      <w:r>
        <w:rPr>
          <w:rStyle w:val="A10"/>
          <w:b w:val="0"/>
          <w:color w:val="auto"/>
          <w:sz w:val="24"/>
          <w:szCs w:val="24"/>
        </w:rPr>
        <w:t>СОЦИАЛЬНОЕ ПАРТНЁРСТВО                                                                                            43</w:t>
      </w:r>
    </w:p>
    <w:p w:rsidR="00BA2B9F" w:rsidRDefault="005B2EB1">
      <w:pPr>
        <w:pStyle w:val="Default"/>
        <w:contextualSpacing/>
        <w:jc w:val="both"/>
        <w:rPr>
          <w:bCs/>
        </w:rPr>
      </w:pPr>
      <w:r>
        <w:t>10. </w:t>
      </w:r>
      <w:r>
        <w:rPr>
          <w:bCs/>
        </w:rPr>
        <w:t>ГАРАНТИИ ПРОФСОЮЗНОЙ ДЕЯТЕЛЬНОСТИ                                                             48</w:t>
      </w:r>
    </w:p>
    <w:p w:rsidR="00BA2B9F" w:rsidRDefault="005B2EB1">
      <w:pPr>
        <w:pStyle w:val="Pa6"/>
        <w:spacing w:line="240" w:lineRule="auto"/>
        <w:contextualSpacing/>
        <w:jc w:val="both"/>
        <w:rPr>
          <w:rFonts w:eastAsia="Times New Roman"/>
          <w:color w:val="000000"/>
        </w:rPr>
      </w:pPr>
      <w:r>
        <w:rPr>
          <w:bCs/>
        </w:rPr>
        <w:t>11</w:t>
      </w:r>
      <w:r>
        <w:t>. </w:t>
      </w:r>
      <w:proofErr w:type="gramStart"/>
      <w:r>
        <w:rPr>
          <w:rFonts w:eastAsia="Times New Roman"/>
          <w:color w:val="000000"/>
        </w:rPr>
        <w:t>КОНТРОЛЬ ЗА</w:t>
      </w:r>
      <w:proofErr w:type="gramEnd"/>
      <w:r>
        <w:rPr>
          <w:rFonts w:eastAsia="Times New Roman"/>
          <w:color w:val="000000"/>
        </w:rPr>
        <w:t xml:space="preserve"> ВЫПОЛНЕНИЕМ КОЛЛЕКТИВНОГО ДОГОВОРА.</w:t>
      </w:r>
    </w:p>
    <w:p w:rsidR="00BA2B9F" w:rsidRDefault="005B2EB1">
      <w:pPr>
        <w:pStyle w:val="Pa6"/>
        <w:spacing w:line="240" w:lineRule="auto"/>
        <w:contextualSpacing/>
        <w:jc w:val="both"/>
      </w:pPr>
      <w:r>
        <w:t>ОТВЕТСТВЕННОСТЬ СТОРОН КОЛЛЕКТИВНОГО ДОГОВОРА                                       51</w:t>
      </w:r>
    </w:p>
    <w:p w:rsidR="00BA2B9F" w:rsidRDefault="005B2EB1">
      <w:pPr>
        <w:pStyle w:val="Default"/>
        <w:contextualSpacing/>
        <w:jc w:val="both"/>
      </w:pPr>
      <w:r>
        <w:t>12. </w:t>
      </w:r>
      <w:r>
        <w:rPr>
          <w:bCs/>
        </w:rPr>
        <w:t>ЗАКЛЮЧИТЕЛЬНЫЕ ПОЛОЖЕНИЯ                                                                                   52</w:t>
      </w:r>
    </w:p>
    <w:p w:rsidR="00BA2B9F" w:rsidRDefault="00BA2B9F">
      <w:pPr>
        <w:pStyle w:val="Default"/>
        <w:jc w:val="center"/>
        <w:rPr>
          <w:bCs/>
        </w:rPr>
      </w:pPr>
    </w:p>
    <w:p w:rsidR="00BA2B9F" w:rsidRDefault="00BA2B9F">
      <w:pPr>
        <w:pStyle w:val="Default"/>
        <w:jc w:val="center"/>
        <w:rPr>
          <w:bCs/>
        </w:rPr>
      </w:pPr>
    </w:p>
    <w:p w:rsidR="00BA2B9F" w:rsidRDefault="00BA2B9F">
      <w:pPr>
        <w:pStyle w:val="Default"/>
        <w:jc w:val="center"/>
      </w:pPr>
    </w:p>
    <w:p w:rsidR="00BA2B9F" w:rsidRDefault="00BA2B9F">
      <w:pPr>
        <w:jc w:val="center"/>
      </w:pPr>
    </w:p>
    <w:p w:rsidR="00BA2B9F" w:rsidRDefault="00BA2B9F">
      <w:pPr>
        <w:jc w:val="center"/>
      </w:pPr>
    </w:p>
    <w:p w:rsidR="00BA2B9F" w:rsidRDefault="00BA2B9F">
      <w:pPr>
        <w:jc w:val="center"/>
      </w:pPr>
    </w:p>
    <w:p w:rsidR="00BA2B9F" w:rsidRDefault="00BA2B9F">
      <w:pPr>
        <w:jc w:val="center"/>
      </w:pPr>
    </w:p>
    <w:p w:rsidR="00BA2B9F" w:rsidRDefault="00BA2B9F">
      <w:pPr>
        <w:jc w:val="center"/>
      </w:pPr>
    </w:p>
    <w:p w:rsidR="00BA2B9F" w:rsidRDefault="00BA2B9F">
      <w:pPr>
        <w:jc w:val="center"/>
      </w:pPr>
    </w:p>
    <w:p w:rsidR="00BA2B9F" w:rsidRDefault="00BA2B9F">
      <w:pPr>
        <w:jc w:val="center"/>
      </w:pPr>
    </w:p>
    <w:p w:rsidR="00BA2B9F" w:rsidRDefault="00BA2B9F">
      <w:pPr>
        <w:jc w:val="center"/>
      </w:pPr>
    </w:p>
    <w:p w:rsidR="00BA2B9F" w:rsidRDefault="00BA2B9F">
      <w:pPr>
        <w:jc w:val="center"/>
      </w:pPr>
    </w:p>
    <w:p w:rsidR="00BA2B9F" w:rsidRDefault="00BA2B9F">
      <w:pPr>
        <w:jc w:val="center"/>
      </w:pPr>
    </w:p>
    <w:p w:rsidR="00BA2B9F" w:rsidRDefault="00BA2B9F">
      <w:pPr>
        <w:jc w:val="center"/>
      </w:pPr>
    </w:p>
    <w:p w:rsidR="00BA2B9F" w:rsidRDefault="00BA2B9F">
      <w:pPr>
        <w:jc w:val="center"/>
      </w:pPr>
    </w:p>
    <w:p w:rsidR="00BA2B9F" w:rsidRDefault="00BA2B9F">
      <w:pPr>
        <w:jc w:val="center"/>
      </w:pPr>
    </w:p>
    <w:p w:rsidR="00BA2B9F" w:rsidRDefault="00BA2B9F">
      <w:pPr>
        <w:jc w:val="center"/>
      </w:pPr>
    </w:p>
    <w:p w:rsidR="00BA2B9F" w:rsidRDefault="00BA2B9F">
      <w:pPr>
        <w:jc w:val="center"/>
      </w:pPr>
    </w:p>
    <w:p w:rsidR="00BA2B9F" w:rsidRDefault="00BA2B9F">
      <w:pPr>
        <w:jc w:val="center"/>
      </w:pPr>
    </w:p>
    <w:p w:rsidR="00BA2B9F" w:rsidRDefault="00BA2B9F">
      <w:pPr>
        <w:jc w:val="center"/>
      </w:pPr>
    </w:p>
    <w:p w:rsidR="00BA2B9F" w:rsidRDefault="00BA2B9F">
      <w:pPr>
        <w:jc w:val="center"/>
      </w:pPr>
    </w:p>
    <w:p w:rsidR="00BA2B9F" w:rsidRDefault="00BA2B9F">
      <w:pPr>
        <w:jc w:val="center"/>
      </w:pPr>
    </w:p>
    <w:p w:rsidR="00BA2B9F" w:rsidRDefault="00BA2B9F">
      <w:pPr>
        <w:jc w:val="center"/>
      </w:pPr>
    </w:p>
    <w:p w:rsidR="00BA2B9F" w:rsidRDefault="00BA2B9F">
      <w:pPr>
        <w:jc w:val="center"/>
      </w:pPr>
    </w:p>
    <w:p w:rsidR="00BA2B9F" w:rsidRDefault="00BA2B9F">
      <w:pPr>
        <w:jc w:val="center"/>
      </w:pPr>
    </w:p>
    <w:p w:rsidR="00BA2B9F" w:rsidRDefault="00BA2B9F">
      <w:pPr>
        <w:jc w:val="center"/>
      </w:pPr>
    </w:p>
    <w:p w:rsidR="00BA2B9F" w:rsidRDefault="00BA2B9F">
      <w:pPr>
        <w:jc w:val="center"/>
      </w:pPr>
    </w:p>
    <w:p w:rsidR="00BA2B9F" w:rsidRDefault="00BA2B9F">
      <w:pPr>
        <w:jc w:val="center"/>
      </w:pPr>
    </w:p>
    <w:p w:rsidR="00BA2B9F" w:rsidRDefault="00BA2B9F">
      <w:pPr>
        <w:jc w:val="center"/>
      </w:pPr>
    </w:p>
    <w:p w:rsidR="00BA2B9F" w:rsidRDefault="00BA2B9F">
      <w:pPr>
        <w:jc w:val="center"/>
      </w:pPr>
    </w:p>
    <w:p w:rsidR="00BA2B9F" w:rsidRDefault="00BA2B9F">
      <w:pPr>
        <w:jc w:val="center"/>
      </w:pPr>
    </w:p>
    <w:p w:rsidR="00BA2B9F" w:rsidRDefault="00BA2B9F">
      <w:pPr>
        <w:jc w:val="center"/>
      </w:pPr>
    </w:p>
    <w:p w:rsidR="00BA2B9F" w:rsidRDefault="00BA2B9F">
      <w:pPr>
        <w:jc w:val="center"/>
      </w:pPr>
    </w:p>
    <w:p w:rsidR="00BA2B9F" w:rsidRDefault="00BA2B9F">
      <w:pPr>
        <w:jc w:val="center"/>
      </w:pPr>
    </w:p>
    <w:p w:rsidR="00BA2B9F" w:rsidRDefault="00BA2B9F">
      <w:pPr>
        <w:jc w:val="center"/>
      </w:pPr>
    </w:p>
    <w:p w:rsidR="00BA2B9F" w:rsidRDefault="005B2EB1">
      <w:pPr>
        <w:ind w:hanging="142"/>
        <w:jc w:val="center"/>
        <w:rPr>
          <w:b/>
        </w:rPr>
      </w:pPr>
      <w:r>
        <w:rPr>
          <w:b/>
        </w:rPr>
        <w:lastRenderedPageBreak/>
        <w:t>I. ОБЩИЕ ПОЛОЖЕНИЯ</w:t>
      </w:r>
    </w:p>
    <w:p w:rsidR="00BA2B9F" w:rsidRDefault="00BA2B9F">
      <w:pPr>
        <w:pStyle w:val="31"/>
        <w:jc w:val="center"/>
      </w:pPr>
    </w:p>
    <w:p w:rsidR="00BA2B9F" w:rsidRDefault="005B2EB1">
      <w:pPr>
        <w:pStyle w:val="31"/>
        <w:ind w:firstLine="709"/>
        <w:contextualSpacing/>
      </w:pPr>
      <w:r>
        <w:t>1.1.</w:t>
      </w:r>
      <w:r>
        <w:rPr>
          <w:rFonts w:eastAsia="Arial Unicode MS"/>
          <w:color w:val="000000"/>
          <w:kern w:val="1"/>
        </w:rPr>
        <w:t> </w:t>
      </w:r>
      <w:r>
        <w:t>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отношения в Муниципальном общеобразовательном учреждении Красносельская средняя школа.</w:t>
      </w:r>
    </w:p>
    <w:p w:rsidR="00BA2B9F" w:rsidRDefault="005B2EB1">
      <w:pPr>
        <w:pStyle w:val="31"/>
        <w:ind w:firstLine="709"/>
        <w:contextualSpacing/>
      </w:pPr>
      <w:r>
        <w:t>1.2.</w:t>
      </w:r>
      <w:r>
        <w:rPr>
          <w:rFonts w:eastAsia="Arial Unicode MS"/>
          <w:color w:val="000000"/>
          <w:kern w:val="1"/>
        </w:rPr>
        <w:t> </w:t>
      </w:r>
      <w:r>
        <w:t>Основой для заключения коллективного договора являются:</w:t>
      </w:r>
    </w:p>
    <w:p w:rsidR="00BA2B9F" w:rsidRDefault="005B2EB1">
      <w:pPr>
        <w:pStyle w:val="31"/>
        <w:ind w:firstLine="709"/>
        <w:contextualSpacing/>
      </w:pPr>
      <w:r>
        <w:t>Конституция Российской Федерации;</w:t>
      </w:r>
    </w:p>
    <w:p w:rsidR="00BA2B9F" w:rsidRDefault="005B2EB1">
      <w:pPr>
        <w:pStyle w:val="31"/>
        <w:ind w:firstLine="709"/>
        <w:contextualSpacing/>
      </w:pPr>
      <w:r>
        <w:t>нормы международного права и международные договоры Российской Федераци</w:t>
      </w:r>
      <w:proofErr w:type="gramStart"/>
      <w:r>
        <w:t>и(</w:t>
      </w:r>
      <w:proofErr w:type="gramEnd"/>
      <w:r>
        <w:t>если они не противоречат Конституции Российской Федерации);</w:t>
      </w:r>
    </w:p>
    <w:p w:rsidR="00BA2B9F" w:rsidRDefault="005B2EB1">
      <w:pPr>
        <w:pStyle w:val="31"/>
        <w:ind w:firstLine="709"/>
        <w:contextualSpacing/>
      </w:pPr>
      <w:r>
        <w:t>Трудовой кодекс Российской Федерации (далее – ТК РФ);</w:t>
      </w:r>
    </w:p>
    <w:p w:rsidR="00BA2B9F" w:rsidRDefault="005B2EB1">
      <w:pPr>
        <w:pStyle w:val="31"/>
        <w:ind w:firstLine="709"/>
        <w:contextualSpacing/>
      </w:pPr>
      <w:r>
        <w:t>Федеральный закон от 12 января 1996 г. № 10-ФЗ «О профессиональных союзах, их правах и гарантиях деятельности»;</w:t>
      </w:r>
    </w:p>
    <w:p w:rsidR="00BA2B9F" w:rsidRDefault="005B2EB1">
      <w:pPr>
        <w:pStyle w:val="31"/>
        <w:ind w:firstLine="709"/>
        <w:contextualSpacing/>
      </w:pPr>
      <w:r>
        <w:t>Федеральный закон от 29 декабря 2012 г. № 273-ФЗ «Об образовании в Российской Федерации» (далее – Федеральный закон № 273-ФЗ);</w:t>
      </w:r>
    </w:p>
    <w:p w:rsidR="00BA2B9F" w:rsidRDefault="005B2EB1">
      <w:pPr>
        <w:pStyle w:val="31"/>
        <w:ind w:firstLine="709"/>
        <w:contextualSpacing/>
      </w:pPr>
      <w:r>
        <w:t>Законодательные и иные нормативные правовые акты;</w:t>
      </w:r>
    </w:p>
    <w:p w:rsidR="00BA2B9F" w:rsidRDefault="005B2EB1">
      <w:pPr>
        <w:pStyle w:val="31"/>
        <w:ind w:firstLine="709"/>
        <w:contextualSpacing/>
        <w:rPr>
          <w:rFonts w:eastAsia="sans-serif"/>
        </w:rPr>
      </w:pPr>
      <w:r>
        <w:rPr>
          <w:rFonts w:eastAsia="sans-serif"/>
        </w:rPr>
        <w:t>Региональное отраслевое соглашение по организациям, находящимся в ведении министерства образования и науки Ульяновской области;</w:t>
      </w:r>
    </w:p>
    <w:p w:rsidR="00BA2B9F" w:rsidRDefault="005B2EB1">
      <w:pPr>
        <w:pStyle w:val="31"/>
        <w:ind w:firstLine="709"/>
        <w:contextualSpacing/>
        <w:rPr>
          <w:rFonts w:eastAsia="sans-serif"/>
        </w:rPr>
      </w:pPr>
      <w:r>
        <w:rPr>
          <w:rFonts w:eastAsia="sans-serif"/>
        </w:rPr>
        <w:t>Устава МОУ Красносельской средней школы</w:t>
      </w:r>
    </w:p>
    <w:p w:rsidR="00BA2B9F" w:rsidRDefault="005B2EB1">
      <w:pPr>
        <w:pStyle w:val="31"/>
        <w:ind w:firstLine="709"/>
        <w:contextualSpacing/>
      </w:pPr>
      <w:r>
        <w:t>1.3.</w:t>
      </w:r>
      <w:r>
        <w:rPr>
          <w:rFonts w:eastAsia="Arial Unicode MS"/>
          <w:color w:val="000000"/>
          <w:kern w:val="1"/>
        </w:rPr>
        <w:t> </w:t>
      </w:r>
      <w:r>
        <w:t xml:space="preserve">Сторонами коллективного договора являются: </w:t>
      </w:r>
    </w:p>
    <w:p w:rsidR="00BA2B9F" w:rsidRDefault="005B2EB1">
      <w:pPr>
        <w:pStyle w:val="31"/>
        <w:ind w:firstLine="709"/>
        <w:contextualSpacing/>
      </w:pPr>
      <w:r>
        <w:t xml:space="preserve">работодатель в лице его представителя – руководителя образовательной организации </w:t>
      </w:r>
      <w:r>
        <w:rPr>
          <w:u w:val="single"/>
        </w:rPr>
        <w:t>Антонова Николая Яковлевича</w:t>
      </w:r>
      <w:r>
        <w:t xml:space="preserve"> (далее – работодатель, </w:t>
      </w:r>
      <w:r>
        <w:rPr>
          <w:bCs/>
        </w:rPr>
        <w:t>организация, образовательная организация</w:t>
      </w:r>
      <w:r>
        <w:t>);</w:t>
      </w:r>
    </w:p>
    <w:p w:rsidR="00BA2B9F" w:rsidRDefault="005B2EB1">
      <w:pPr>
        <w:pStyle w:val="31"/>
        <w:ind w:firstLine="709"/>
        <w:contextualSpacing/>
      </w:pPr>
      <w:r>
        <w:t xml:space="preserve">работники образовательной организации в лице их представителя – первичной профсоюзной организации (далее – выборный орган первичной профсоюзной организации) </w:t>
      </w:r>
      <w:proofErr w:type="spellStart"/>
      <w:r>
        <w:rPr>
          <w:u w:val="single"/>
        </w:rPr>
        <w:t>Матюниной</w:t>
      </w:r>
      <w:proofErr w:type="spellEnd"/>
      <w:r>
        <w:rPr>
          <w:u w:val="single"/>
        </w:rPr>
        <w:t xml:space="preserve"> Ольги Александровны.</w:t>
      </w:r>
    </w:p>
    <w:p w:rsidR="00BA2B9F" w:rsidRDefault="005B2EB1">
      <w:pPr>
        <w:ind w:firstLine="709"/>
        <w:contextualSpacing/>
        <w:jc w:val="both"/>
        <w:rPr>
          <w:sz w:val="28"/>
          <w:szCs w:val="28"/>
        </w:rPr>
      </w:pPr>
      <w:r>
        <w:rPr>
          <w:sz w:val="28"/>
          <w:szCs w:val="28"/>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w:t>
      </w:r>
      <w:proofErr w:type="gramStart"/>
      <w:r>
        <w:rPr>
          <w:sz w:val="28"/>
          <w:szCs w:val="28"/>
        </w:rPr>
        <w:t>контроля за</w:t>
      </w:r>
      <w:proofErr w:type="gramEnd"/>
      <w:r>
        <w:rPr>
          <w:sz w:val="28"/>
          <w:szCs w:val="28"/>
        </w:rPr>
        <w:t xml:space="preserve">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 </w:t>
      </w:r>
    </w:p>
    <w:p w:rsidR="00BA2B9F" w:rsidRDefault="005B2EB1">
      <w:pPr>
        <w:pStyle w:val="31"/>
        <w:ind w:firstLine="709"/>
        <w:contextualSpacing/>
      </w:pPr>
      <w:r>
        <w:t>1.4.</w:t>
      </w:r>
      <w:r>
        <w:rPr>
          <w:rFonts w:eastAsia="Arial Unicode MS"/>
          <w:color w:val="000000"/>
          <w:kern w:val="1"/>
        </w:rPr>
        <w:t> </w:t>
      </w:r>
      <w:proofErr w:type="gramStart"/>
      <w:r>
        <w:t xml:space="preserve">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roofErr w:type="gramEnd"/>
    </w:p>
    <w:p w:rsidR="00BA2B9F" w:rsidRDefault="005B2EB1">
      <w:pPr>
        <w:pStyle w:val="31"/>
        <w:ind w:firstLine="709"/>
        <w:contextualSpacing/>
      </w:pPr>
      <w:r>
        <w:t>1.5.</w:t>
      </w:r>
      <w:r>
        <w:rPr>
          <w:rFonts w:eastAsia="Arial Unicode MS"/>
          <w:color w:val="000000"/>
          <w:kern w:val="1"/>
        </w:rPr>
        <w:t> </w:t>
      </w:r>
      <w: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BA2B9F" w:rsidRDefault="005B2EB1">
      <w:pPr>
        <w:ind w:firstLine="709"/>
        <w:contextualSpacing/>
        <w:jc w:val="both"/>
        <w:rPr>
          <w:strike/>
          <w:sz w:val="28"/>
          <w:szCs w:val="28"/>
        </w:rPr>
      </w:pPr>
      <w:r>
        <w:rPr>
          <w:sz w:val="28"/>
          <w:szCs w:val="28"/>
        </w:rPr>
        <w:lastRenderedPageBreak/>
        <w:t>1.6.</w:t>
      </w:r>
      <w:r>
        <w:rPr>
          <w:rFonts w:eastAsia="Arial Unicode MS"/>
          <w:color w:val="000000"/>
          <w:kern w:val="1"/>
          <w:sz w:val="28"/>
          <w:szCs w:val="28"/>
        </w:rPr>
        <w:t> </w:t>
      </w:r>
      <w:r>
        <w:rPr>
          <w:sz w:val="28"/>
          <w:szCs w:val="28"/>
        </w:rPr>
        <w:t>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w:t>
      </w:r>
      <w:r>
        <w:rPr>
          <w:rFonts w:eastAsia="Arial Unicode MS"/>
          <w:color w:val="000000"/>
          <w:kern w:val="1"/>
          <w:sz w:val="28"/>
          <w:szCs w:val="28"/>
        </w:rPr>
        <w:t> </w:t>
      </w:r>
      <w:r>
        <w:rPr>
          <w:sz w:val="28"/>
          <w:szCs w:val="28"/>
        </w:rPr>
        <w:t>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BA2B9F" w:rsidRDefault="005B2EB1">
      <w:pPr>
        <w:ind w:firstLine="709"/>
        <w:contextualSpacing/>
        <w:jc w:val="both"/>
        <w:rPr>
          <w:sz w:val="28"/>
          <w:szCs w:val="28"/>
        </w:rPr>
      </w:pPr>
      <w:r>
        <w:rPr>
          <w:sz w:val="28"/>
          <w:szCs w:val="28"/>
        </w:rPr>
        <w:t>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BA2B9F" w:rsidRDefault="005B2EB1">
      <w:pPr>
        <w:ind w:firstLine="709"/>
        <w:contextualSpacing/>
        <w:jc w:val="both"/>
        <w:rPr>
          <w:sz w:val="28"/>
          <w:szCs w:val="28"/>
        </w:rPr>
      </w:pPr>
      <w:r>
        <w:rPr>
          <w:sz w:val="28"/>
          <w:szCs w:val="28"/>
        </w:rPr>
        <w:t>1.7.</w:t>
      </w:r>
      <w:r>
        <w:rPr>
          <w:rFonts w:eastAsia="Arial Unicode MS"/>
          <w:color w:val="000000"/>
          <w:kern w:val="1"/>
          <w:sz w:val="28"/>
          <w:szCs w:val="28"/>
        </w:rPr>
        <w:t> </w:t>
      </w:r>
      <w:r>
        <w:rPr>
          <w:sz w:val="28"/>
          <w:szCs w:val="28"/>
        </w:rPr>
        <w:t>Для достижения поставленных целей:</w:t>
      </w:r>
    </w:p>
    <w:p w:rsidR="00BA2B9F" w:rsidRDefault="005B2EB1">
      <w:pPr>
        <w:ind w:firstLine="709"/>
        <w:contextualSpacing/>
        <w:jc w:val="both"/>
        <w:rPr>
          <w:color w:val="000000"/>
          <w:sz w:val="28"/>
          <w:szCs w:val="28"/>
        </w:rPr>
      </w:pPr>
      <w:proofErr w:type="gramStart"/>
      <w:r>
        <w:rPr>
          <w:sz w:val="28"/>
          <w:szCs w:val="28"/>
        </w:rPr>
        <w:t xml:space="preserve">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чем в 7- </w:t>
      </w:r>
      <w:proofErr w:type="spellStart"/>
      <w:r>
        <w:rPr>
          <w:sz w:val="28"/>
          <w:szCs w:val="28"/>
        </w:rPr>
        <w:t>дневный</w:t>
      </w:r>
      <w:proofErr w:type="spellEnd"/>
      <w:r>
        <w:rPr>
          <w:sz w:val="28"/>
          <w:szCs w:val="28"/>
        </w:rPr>
        <w:t xml:space="preserve"> срок, сообщать выборному органу первичной профсоюзной организации свой мотивированный ответ по каждому вопросу;</w:t>
      </w:r>
      <w:proofErr w:type="gramEnd"/>
    </w:p>
    <w:p w:rsidR="00BA2B9F" w:rsidRDefault="005B2EB1">
      <w:pPr>
        <w:pStyle w:val="afa"/>
        <w:spacing w:before="0" w:beforeAutospacing="0" w:after="0" w:afterAutospacing="0"/>
        <w:ind w:firstLine="709"/>
        <w:contextualSpacing/>
        <w:jc w:val="both"/>
        <w:rPr>
          <w:sz w:val="28"/>
          <w:szCs w:val="28"/>
        </w:rPr>
      </w:pPr>
      <w:proofErr w:type="gramStart"/>
      <w:r>
        <w:rPr>
          <w:sz w:val="28"/>
          <w:szCs w:val="28"/>
        </w:rPr>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Pr>
          <w:color w:val="000000"/>
          <w:sz w:val="28"/>
          <w:szCs w:val="28"/>
        </w:rPr>
        <w:t>образовательной организации</w:t>
      </w:r>
      <w:r>
        <w:rPr>
          <w:sz w:val="28"/>
          <w:szCs w:val="28"/>
        </w:rPr>
        <w:t>, путём предоставления выборному органу первичной профсоюзной организации копий документов о принятии таких решений в течение 3 дней со дня получения работодателем решения от соответствующего государственного органа;</w:t>
      </w:r>
      <w:proofErr w:type="gramEnd"/>
    </w:p>
    <w:p w:rsidR="00BA2B9F" w:rsidRDefault="005B2EB1">
      <w:pPr>
        <w:pStyle w:val="afa"/>
        <w:spacing w:before="0" w:beforeAutospacing="0" w:after="0" w:afterAutospacing="0"/>
        <w:ind w:firstLine="709"/>
        <w:contextualSpacing/>
        <w:jc w:val="both"/>
        <w:rPr>
          <w:color w:val="000000"/>
          <w:sz w:val="28"/>
          <w:szCs w:val="28"/>
        </w:rPr>
      </w:pPr>
      <w:r>
        <w:rPr>
          <w:sz w:val="28"/>
          <w:szCs w:val="28"/>
        </w:rPr>
        <w:t>работодатель обеспечивает соблюдение законодательства о защите персональных данных, о</w:t>
      </w:r>
      <w:r>
        <w:rPr>
          <w:color w:val="000000"/>
          <w:sz w:val="28"/>
          <w:szCs w:val="28"/>
        </w:rPr>
        <w:t>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BA2B9F" w:rsidRDefault="005B2EB1">
      <w:pPr>
        <w:pStyle w:val="afa"/>
        <w:spacing w:before="0" w:beforeAutospacing="0" w:after="0" w:afterAutospacing="0"/>
        <w:ind w:firstLine="709"/>
        <w:contextualSpacing/>
        <w:jc w:val="both"/>
        <w:rPr>
          <w:color w:val="000000"/>
          <w:sz w:val="28"/>
          <w:szCs w:val="28"/>
        </w:rPr>
      </w:pPr>
      <w:proofErr w:type="gramStart"/>
      <w:r>
        <w:rPr>
          <w:sz w:val="28"/>
          <w:szCs w:val="28"/>
        </w:rPr>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w:t>
      </w:r>
      <w:proofErr w:type="gramEnd"/>
      <w:r>
        <w:rPr>
          <w:sz w:val="28"/>
          <w:szCs w:val="28"/>
        </w:rPr>
        <w:t xml:space="preserve"> работодателем на условиях, установленных выборным органом первичной профсоюзной организации (статья 30</w:t>
      </w:r>
      <w:r>
        <w:rPr>
          <w:rFonts w:eastAsia="Arial Unicode MS"/>
          <w:color w:val="000000"/>
          <w:kern w:val="1"/>
          <w:sz w:val="28"/>
          <w:szCs w:val="28"/>
        </w:rPr>
        <w:t> </w:t>
      </w:r>
      <w:r>
        <w:rPr>
          <w:sz w:val="28"/>
          <w:szCs w:val="28"/>
        </w:rPr>
        <w:t>ТК РФ).</w:t>
      </w:r>
    </w:p>
    <w:p w:rsidR="00BA2B9F" w:rsidRDefault="005B2EB1">
      <w:pPr>
        <w:overflowPunct w:val="0"/>
        <w:autoSpaceDE w:val="0"/>
        <w:autoSpaceDN w:val="0"/>
        <w:adjustRightInd w:val="0"/>
        <w:ind w:firstLine="709"/>
        <w:contextualSpacing/>
        <w:jc w:val="both"/>
        <w:textAlignment w:val="baseline"/>
        <w:rPr>
          <w:sz w:val="28"/>
          <w:szCs w:val="28"/>
        </w:rPr>
      </w:pPr>
      <w:r>
        <w:rPr>
          <w:sz w:val="28"/>
          <w:szCs w:val="28"/>
        </w:rPr>
        <w:t>1.8.</w:t>
      </w:r>
      <w:r>
        <w:rPr>
          <w:rFonts w:eastAsia="Arial Unicode MS"/>
          <w:color w:val="000000"/>
          <w:kern w:val="1"/>
          <w:sz w:val="28"/>
          <w:szCs w:val="28"/>
        </w:rPr>
        <w:t> </w:t>
      </w:r>
      <w:proofErr w:type="gramStart"/>
      <w:r>
        <w:rPr>
          <w:sz w:val="28"/>
          <w:szCs w:val="28"/>
        </w:rPr>
        <w:t>Контроль за</w:t>
      </w:r>
      <w:proofErr w:type="gramEnd"/>
      <w:r>
        <w:rPr>
          <w:sz w:val="28"/>
          <w:szCs w:val="28"/>
        </w:rPr>
        <w:t xml:space="preserve">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BA2B9F" w:rsidRDefault="005B2EB1">
      <w:pPr>
        <w:autoSpaceDE w:val="0"/>
        <w:autoSpaceDN w:val="0"/>
        <w:adjustRightInd w:val="0"/>
        <w:ind w:firstLine="709"/>
        <w:contextualSpacing/>
        <w:jc w:val="both"/>
        <w:rPr>
          <w:sz w:val="28"/>
          <w:szCs w:val="28"/>
        </w:rPr>
      </w:pPr>
      <w:r>
        <w:rPr>
          <w:sz w:val="28"/>
          <w:szCs w:val="28"/>
        </w:rPr>
        <w:t xml:space="preserve">Все спорные вопросы по реализации положений коллективного договора решаются сторонами в форме взаимных консультаций (переговоров) и иных </w:t>
      </w:r>
      <w:r>
        <w:rPr>
          <w:sz w:val="28"/>
          <w:szCs w:val="28"/>
        </w:rPr>
        <w:lastRenderedPageBreak/>
        <w:t>рамках социального партнёрства осуществляемого в формах, предусмотренных статьёй 27</w:t>
      </w:r>
      <w:r>
        <w:rPr>
          <w:rFonts w:eastAsia="Arial Unicode MS"/>
          <w:color w:val="000000"/>
          <w:kern w:val="1"/>
          <w:sz w:val="28"/>
          <w:szCs w:val="28"/>
        </w:rPr>
        <w:t> </w:t>
      </w:r>
      <w:r>
        <w:rPr>
          <w:sz w:val="28"/>
          <w:szCs w:val="28"/>
        </w:rPr>
        <w:t>ТК РФ и нормами главы 61</w:t>
      </w:r>
      <w:r>
        <w:rPr>
          <w:rFonts w:eastAsia="Arial Unicode MS"/>
          <w:color w:val="000000"/>
          <w:kern w:val="1"/>
          <w:sz w:val="28"/>
          <w:szCs w:val="28"/>
        </w:rPr>
        <w:t> </w:t>
      </w:r>
      <w:r>
        <w:rPr>
          <w:sz w:val="28"/>
          <w:szCs w:val="28"/>
        </w:rPr>
        <w:t>ТК РФ, регулирующими вопросы рассмотрения и разрешения коллективных трудовых споров.</w:t>
      </w:r>
    </w:p>
    <w:p w:rsidR="00BA2B9F" w:rsidRDefault="005B2EB1">
      <w:pPr>
        <w:autoSpaceDE w:val="0"/>
        <w:autoSpaceDN w:val="0"/>
        <w:adjustRightInd w:val="0"/>
        <w:ind w:firstLine="709"/>
        <w:contextualSpacing/>
        <w:jc w:val="both"/>
        <w:rPr>
          <w:sz w:val="28"/>
          <w:szCs w:val="28"/>
        </w:rPr>
      </w:pPr>
      <w:r>
        <w:rPr>
          <w:sz w:val="28"/>
          <w:szCs w:val="28"/>
        </w:rPr>
        <w:t>1.9.</w:t>
      </w:r>
      <w:r>
        <w:rPr>
          <w:rFonts w:eastAsia="Arial Unicode MS"/>
          <w:color w:val="000000"/>
          <w:kern w:val="1"/>
          <w:sz w:val="28"/>
          <w:szCs w:val="28"/>
        </w:rPr>
        <w:t> </w:t>
      </w:r>
      <w:r>
        <w:rPr>
          <w:sz w:val="28"/>
          <w:szCs w:val="28"/>
        </w:rPr>
        <w:t>В соответствии с действующим законодательством (статья 54</w:t>
      </w:r>
      <w:r>
        <w:rPr>
          <w:rFonts w:eastAsia="Arial Unicode MS"/>
          <w:color w:val="000000"/>
          <w:kern w:val="1"/>
          <w:sz w:val="28"/>
          <w:szCs w:val="28"/>
        </w:rPr>
        <w:t> </w:t>
      </w:r>
      <w:r>
        <w:rPr>
          <w:sz w:val="28"/>
          <w:szCs w:val="28"/>
        </w:rPr>
        <w:t xml:space="preserve">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w:t>
      </w:r>
      <w:proofErr w:type="spellStart"/>
      <w:r>
        <w:rPr>
          <w:sz w:val="28"/>
          <w:szCs w:val="28"/>
        </w:rPr>
        <w:t>непредоставление</w:t>
      </w:r>
      <w:proofErr w:type="spellEnd"/>
      <w:r>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proofErr w:type="gramStart"/>
      <w:r>
        <w:rPr>
          <w:sz w:val="28"/>
          <w:szCs w:val="28"/>
        </w:rPr>
        <w:t>)н</w:t>
      </w:r>
      <w:proofErr w:type="gramEnd"/>
      <w:r>
        <w:rPr>
          <w:sz w:val="28"/>
          <w:szCs w:val="28"/>
        </w:rPr>
        <w:t>аправленные на воспрепятствование реализации договоренностей, принятых в рамках социального партнёрства</w:t>
      </w:r>
      <w:r>
        <w:rPr>
          <w:rStyle w:val="afe"/>
          <w:sz w:val="28"/>
          <w:szCs w:val="28"/>
        </w:rPr>
        <w:footnoteReference w:id="1"/>
      </w:r>
      <w:r>
        <w:rPr>
          <w:sz w:val="28"/>
          <w:szCs w:val="28"/>
        </w:rPr>
        <w:t>.</w:t>
      </w:r>
    </w:p>
    <w:p w:rsidR="00BA2B9F" w:rsidRDefault="005B2EB1">
      <w:pPr>
        <w:ind w:firstLine="709"/>
        <w:contextualSpacing/>
        <w:jc w:val="both"/>
        <w:rPr>
          <w:sz w:val="28"/>
          <w:szCs w:val="28"/>
        </w:rPr>
      </w:pPr>
      <w:r>
        <w:rPr>
          <w:sz w:val="28"/>
          <w:szCs w:val="28"/>
        </w:rPr>
        <w:t>1.10.</w:t>
      </w:r>
      <w:r>
        <w:rPr>
          <w:rFonts w:eastAsia="Arial Unicode MS"/>
          <w:color w:val="000000"/>
          <w:kern w:val="1"/>
          <w:sz w:val="28"/>
          <w:szCs w:val="28"/>
        </w:rPr>
        <w:t> </w:t>
      </w:r>
      <w:r>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BA2B9F" w:rsidRDefault="005B2EB1">
      <w:pPr>
        <w:ind w:firstLine="709"/>
        <w:contextualSpacing/>
        <w:jc w:val="both"/>
        <w:rPr>
          <w:sz w:val="28"/>
          <w:szCs w:val="28"/>
        </w:rPr>
      </w:pPr>
      <w:r>
        <w:rPr>
          <w:sz w:val="28"/>
          <w:szCs w:val="28"/>
        </w:rPr>
        <w:t>1.11.</w:t>
      </w:r>
      <w:r>
        <w:rPr>
          <w:rFonts w:eastAsia="Arial Unicode MS"/>
          <w:color w:val="000000"/>
          <w:kern w:val="1"/>
          <w:sz w:val="28"/>
          <w:szCs w:val="28"/>
        </w:rPr>
        <w:t> </w:t>
      </w:r>
      <w:r>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BA2B9F" w:rsidRDefault="005B2EB1">
      <w:pPr>
        <w:ind w:firstLine="709"/>
        <w:contextualSpacing/>
        <w:jc w:val="both"/>
        <w:rPr>
          <w:sz w:val="28"/>
          <w:szCs w:val="28"/>
        </w:rPr>
      </w:pPr>
      <w:r>
        <w:rPr>
          <w:sz w:val="28"/>
          <w:szCs w:val="28"/>
        </w:rPr>
        <w:t>—</w:t>
      </w:r>
      <w:r>
        <w:rPr>
          <w:rFonts w:eastAsia="Arial Unicode MS"/>
          <w:color w:val="000000"/>
          <w:kern w:val="1"/>
          <w:sz w:val="28"/>
          <w:szCs w:val="28"/>
        </w:rPr>
        <w:t> </w:t>
      </w:r>
      <w:r>
        <w:rPr>
          <w:sz w:val="28"/>
          <w:szCs w:val="28"/>
        </w:rPr>
        <w:t>учёт мнения выборного органа первичной профсоюзной организации (согласование);</w:t>
      </w:r>
    </w:p>
    <w:p w:rsidR="00BA2B9F" w:rsidRDefault="005B2EB1">
      <w:pPr>
        <w:ind w:firstLine="709"/>
        <w:contextualSpacing/>
        <w:jc w:val="both"/>
        <w:rPr>
          <w:sz w:val="28"/>
          <w:szCs w:val="28"/>
        </w:rPr>
      </w:pPr>
      <w:r>
        <w:rPr>
          <w:sz w:val="28"/>
          <w:szCs w:val="28"/>
        </w:rPr>
        <w:t>—</w:t>
      </w:r>
      <w:r>
        <w:rPr>
          <w:rFonts w:eastAsia="Arial Unicode MS"/>
          <w:color w:val="000000"/>
          <w:kern w:val="1"/>
          <w:sz w:val="28"/>
          <w:szCs w:val="28"/>
        </w:rPr>
        <w:t> </w:t>
      </w:r>
      <w:r>
        <w:rPr>
          <w:sz w:val="28"/>
          <w:szCs w:val="28"/>
        </w:rPr>
        <w:t xml:space="preserve">консультации работодателя и представителей работников по вопросам принятия локальных нормативных актов, </w:t>
      </w:r>
    </w:p>
    <w:p w:rsidR="00BA2B9F" w:rsidRDefault="005B2EB1">
      <w:pPr>
        <w:ind w:firstLine="709"/>
        <w:contextualSpacing/>
        <w:jc w:val="both"/>
        <w:rPr>
          <w:sz w:val="28"/>
          <w:szCs w:val="28"/>
        </w:rPr>
      </w:pPr>
      <w:r>
        <w:rPr>
          <w:sz w:val="28"/>
          <w:szCs w:val="28"/>
        </w:rPr>
        <w:t>—</w:t>
      </w:r>
      <w:r>
        <w:rPr>
          <w:rFonts w:eastAsia="Arial Unicode MS"/>
          <w:color w:val="000000"/>
          <w:kern w:val="1"/>
          <w:sz w:val="28"/>
          <w:szCs w:val="28"/>
        </w:rPr>
        <w:t> </w:t>
      </w:r>
      <w:r>
        <w:rPr>
          <w:sz w:val="28"/>
          <w:szCs w:val="28"/>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Pr>
          <w:rFonts w:eastAsia="Arial Unicode MS"/>
          <w:color w:val="000000"/>
          <w:kern w:val="1"/>
        </w:rPr>
        <w:t> </w:t>
      </w:r>
      <w:r>
        <w:rPr>
          <w:sz w:val="28"/>
          <w:szCs w:val="28"/>
        </w:rPr>
        <w:t>53</w:t>
      </w:r>
      <w:r>
        <w:rPr>
          <w:rFonts w:eastAsia="Arial Unicode MS"/>
          <w:color w:val="000000"/>
          <w:kern w:val="1"/>
          <w:sz w:val="28"/>
          <w:szCs w:val="28"/>
        </w:rPr>
        <w:t> </w:t>
      </w:r>
      <w:r>
        <w:rPr>
          <w:sz w:val="28"/>
          <w:szCs w:val="28"/>
        </w:rPr>
        <w:t>ТК РФ и настоящим коллективным договором;</w:t>
      </w:r>
    </w:p>
    <w:p w:rsidR="00BA2B9F" w:rsidRDefault="005B2EB1">
      <w:pPr>
        <w:ind w:firstLine="709"/>
        <w:contextualSpacing/>
        <w:jc w:val="both"/>
        <w:rPr>
          <w:sz w:val="28"/>
          <w:szCs w:val="28"/>
        </w:rPr>
      </w:pPr>
      <w:r>
        <w:rPr>
          <w:sz w:val="28"/>
          <w:szCs w:val="28"/>
        </w:rPr>
        <w:t>—</w:t>
      </w:r>
      <w:r>
        <w:rPr>
          <w:rFonts w:eastAsia="Arial Unicode MS"/>
          <w:color w:val="000000"/>
          <w:kern w:val="1"/>
          <w:sz w:val="28"/>
          <w:szCs w:val="28"/>
        </w:rPr>
        <w:t> </w:t>
      </w:r>
      <w:r>
        <w:rPr>
          <w:sz w:val="28"/>
          <w:szCs w:val="28"/>
        </w:rPr>
        <w:t>обсуждение с работодателем вопросов о работе организации, внесении предложений по ее совершенствованию;</w:t>
      </w:r>
    </w:p>
    <w:p w:rsidR="00BA2B9F" w:rsidRDefault="005B2EB1">
      <w:pPr>
        <w:ind w:firstLine="709"/>
        <w:contextualSpacing/>
        <w:jc w:val="both"/>
        <w:rPr>
          <w:sz w:val="28"/>
          <w:szCs w:val="28"/>
        </w:rPr>
      </w:pPr>
      <w:r>
        <w:rPr>
          <w:sz w:val="28"/>
          <w:szCs w:val="28"/>
        </w:rPr>
        <w:t>—</w:t>
      </w:r>
      <w:r>
        <w:rPr>
          <w:rFonts w:eastAsia="Arial Unicode MS"/>
          <w:color w:val="000000"/>
          <w:kern w:val="1"/>
          <w:sz w:val="28"/>
          <w:szCs w:val="28"/>
        </w:rPr>
        <w:t> </w:t>
      </w:r>
      <w:r>
        <w:rPr>
          <w:sz w:val="28"/>
          <w:szCs w:val="28"/>
        </w:rPr>
        <w:t>обсуждение с работодателем вопросов планов социально-экономического развития организации;</w:t>
      </w:r>
    </w:p>
    <w:p w:rsidR="00BA2B9F" w:rsidRDefault="005B2EB1">
      <w:pPr>
        <w:ind w:firstLine="709"/>
        <w:contextualSpacing/>
        <w:jc w:val="both"/>
        <w:rPr>
          <w:sz w:val="28"/>
          <w:szCs w:val="28"/>
        </w:rPr>
      </w:pPr>
      <w:r>
        <w:rPr>
          <w:sz w:val="28"/>
          <w:szCs w:val="28"/>
        </w:rPr>
        <w:t>—</w:t>
      </w:r>
      <w:r>
        <w:rPr>
          <w:rFonts w:eastAsia="Arial Unicode MS"/>
          <w:color w:val="000000"/>
          <w:kern w:val="1"/>
          <w:sz w:val="28"/>
          <w:szCs w:val="28"/>
        </w:rPr>
        <w:t> </w:t>
      </w:r>
      <w:r>
        <w:rPr>
          <w:sz w:val="28"/>
          <w:szCs w:val="28"/>
        </w:rPr>
        <w:t>участие в разработке и принятии коллективного договора;</w:t>
      </w:r>
    </w:p>
    <w:p w:rsidR="00BA2B9F" w:rsidRDefault="005B2EB1">
      <w:pPr>
        <w:ind w:firstLine="709"/>
        <w:contextualSpacing/>
        <w:jc w:val="both"/>
        <w:rPr>
          <w:sz w:val="28"/>
          <w:szCs w:val="28"/>
        </w:rPr>
      </w:pPr>
      <w:r>
        <w:rPr>
          <w:sz w:val="28"/>
          <w:szCs w:val="28"/>
        </w:rPr>
        <w:t>—</w:t>
      </w:r>
      <w:r>
        <w:rPr>
          <w:rFonts w:eastAsia="Arial Unicode MS"/>
          <w:color w:val="000000"/>
          <w:kern w:val="1"/>
          <w:sz w:val="28"/>
          <w:szCs w:val="28"/>
        </w:rPr>
        <w:t> </w:t>
      </w:r>
      <w:r>
        <w:rPr>
          <w:sz w:val="28"/>
          <w:szCs w:val="28"/>
        </w:rPr>
        <w:t xml:space="preserve">членство в комиссиях организации </w:t>
      </w:r>
      <w:r>
        <w:rPr>
          <w:color w:val="000000"/>
          <w:sz w:val="28"/>
          <w:szCs w:val="28"/>
        </w:rPr>
        <w:t>с целью защиты трудовых прав работников</w:t>
      </w:r>
      <w:r>
        <w:rPr>
          <w:sz w:val="28"/>
          <w:szCs w:val="28"/>
        </w:rPr>
        <w:t>;</w:t>
      </w:r>
    </w:p>
    <w:p w:rsidR="00BA2B9F" w:rsidRDefault="005B2EB1">
      <w:pPr>
        <w:autoSpaceDE w:val="0"/>
        <w:autoSpaceDN w:val="0"/>
        <w:adjustRightInd w:val="0"/>
        <w:ind w:firstLine="709"/>
        <w:contextualSpacing/>
        <w:jc w:val="both"/>
        <w:rPr>
          <w:sz w:val="28"/>
          <w:szCs w:val="28"/>
        </w:rPr>
      </w:pPr>
      <w:proofErr w:type="gramStart"/>
      <w:r>
        <w:rPr>
          <w:sz w:val="28"/>
          <w:szCs w:val="28"/>
        </w:rPr>
        <w:t xml:space="preserve">Работодатель признаёт первичную профсоюзную организацию </w:t>
      </w:r>
      <w:r>
        <w:rPr>
          <w:sz w:val="28"/>
          <w:szCs w:val="28"/>
          <w:u w:val="single"/>
        </w:rPr>
        <w:t>ППО МОУ Красносельская средняя школа</w:t>
      </w:r>
      <w:r>
        <w:rPr>
          <w:sz w:val="28"/>
          <w:szCs w:val="28"/>
        </w:rPr>
        <w:t xml:space="preserve"> единственным полномочным представителем работников образовательной организации как объединяющую всех (более половины)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roofErr w:type="gramEnd"/>
    </w:p>
    <w:p w:rsidR="00BA2B9F" w:rsidRDefault="005B2EB1">
      <w:pPr>
        <w:ind w:firstLine="709"/>
        <w:contextualSpacing/>
        <w:jc w:val="both"/>
        <w:rPr>
          <w:sz w:val="28"/>
          <w:szCs w:val="28"/>
        </w:rPr>
      </w:pPr>
      <w:r>
        <w:rPr>
          <w:sz w:val="28"/>
          <w:szCs w:val="28"/>
        </w:rPr>
        <w:t>1.12.</w:t>
      </w:r>
      <w:r>
        <w:rPr>
          <w:rFonts w:eastAsia="Arial Unicode MS"/>
          <w:color w:val="000000"/>
          <w:kern w:val="1"/>
          <w:sz w:val="28"/>
          <w:szCs w:val="28"/>
        </w:rPr>
        <w:t> </w:t>
      </w:r>
      <w:r>
        <w:rPr>
          <w:sz w:val="28"/>
          <w:szCs w:val="28"/>
        </w:rPr>
        <w:t xml:space="preserve">Локальные нормативные акты образовательной организации, содержащие нормы трудового права и являющиеся приложениями к </w:t>
      </w:r>
      <w:r>
        <w:rPr>
          <w:sz w:val="28"/>
          <w:szCs w:val="28"/>
        </w:rPr>
        <w:lastRenderedPageBreak/>
        <w:t>коллективному договору, принимаются по согласованию с выборным органом первичной профсоюзной организации и являются их неотъемлемой частью.</w:t>
      </w:r>
    </w:p>
    <w:p w:rsidR="00BA2B9F" w:rsidRDefault="005B2EB1">
      <w:pPr>
        <w:ind w:firstLine="709"/>
        <w:contextualSpacing/>
        <w:jc w:val="both"/>
        <w:rPr>
          <w:sz w:val="28"/>
          <w:szCs w:val="28"/>
        </w:rPr>
      </w:pPr>
      <w:r>
        <w:rPr>
          <w:sz w:val="28"/>
          <w:szCs w:val="28"/>
        </w:rPr>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BA2B9F" w:rsidRDefault="005B2EB1">
      <w:pPr>
        <w:ind w:firstLine="709"/>
        <w:contextualSpacing/>
        <w:jc w:val="both"/>
        <w:rPr>
          <w:sz w:val="28"/>
          <w:szCs w:val="28"/>
        </w:rPr>
      </w:pPr>
      <w:r>
        <w:rPr>
          <w:sz w:val="28"/>
          <w:szCs w:val="28"/>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BA2B9F" w:rsidRDefault="005B2EB1">
      <w:pPr>
        <w:ind w:firstLine="709"/>
        <w:contextualSpacing/>
        <w:jc w:val="both"/>
        <w:rPr>
          <w:sz w:val="28"/>
          <w:szCs w:val="28"/>
        </w:rPr>
      </w:pPr>
      <w:r>
        <w:rPr>
          <w:sz w:val="28"/>
          <w:szCs w:val="28"/>
        </w:rPr>
        <w:t xml:space="preserve">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w:t>
      </w:r>
      <w:proofErr w:type="gramStart"/>
      <w:r>
        <w:rPr>
          <w:sz w:val="28"/>
          <w:szCs w:val="28"/>
        </w:rPr>
        <w:t>с даты</w:t>
      </w:r>
      <w:proofErr w:type="gramEnd"/>
      <w:r>
        <w:rPr>
          <w:sz w:val="28"/>
          <w:szCs w:val="28"/>
        </w:rPr>
        <w:t xml:space="preserve"> его принятия (статья</w:t>
      </w:r>
      <w:r>
        <w:rPr>
          <w:rFonts w:eastAsia="Arial Unicode MS"/>
          <w:color w:val="000000"/>
          <w:kern w:val="1"/>
        </w:rPr>
        <w:t> </w:t>
      </w:r>
      <w:r>
        <w:rPr>
          <w:sz w:val="28"/>
          <w:szCs w:val="28"/>
        </w:rPr>
        <w:t>12 ТК РФ)</w:t>
      </w:r>
      <w:r>
        <w:rPr>
          <w:rStyle w:val="afe"/>
          <w:sz w:val="28"/>
          <w:szCs w:val="28"/>
        </w:rPr>
        <w:footnoteReference w:id="2"/>
      </w:r>
      <w:r>
        <w:rPr>
          <w:sz w:val="28"/>
          <w:szCs w:val="28"/>
        </w:rPr>
        <w:t>.</w:t>
      </w:r>
    </w:p>
    <w:p w:rsidR="00BA2B9F" w:rsidRDefault="005B2EB1">
      <w:pPr>
        <w:pStyle w:val="31"/>
        <w:ind w:firstLine="709"/>
        <w:contextualSpacing/>
      </w:pPr>
      <w:r>
        <w:t>1.13.</w:t>
      </w:r>
      <w:r>
        <w:rPr>
          <w:rFonts w:eastAsia="Arial Unicode MS"/>
          <w:color w:val="000000"/>
          <w:kern w:val="1"/>
        </w:rPr>
        <w:t> </w:t>
      </w:r>
      <w: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BA2B9F" w:rsidRDefault="00BA2B9F">
      <w:pPr>
        <w:pStyle w:val="31"/>
        <w:ind w:firstLine="709"/>
        <w:contextualSpacing/>
        <w:jc w:val="center"/>
      </w:pPr>
    </w:p>
    <w:p w:rsidR="00BA2B9F" w:rsidRDefault="005B2EB1">
      <w:pPr>
        <w:pStyle w:val="31"/>
        <w:ind w:firstLine="709"/>
        <w:contextualSpacing/>
        <w:jc w:val="center"/>
        <w:outlineLvl w:val="0"/>
        <w:rPr>
          <w:b/>
          <w:bCs/>
          <w:caps/>
          <w:sz w:val="24"/>
          <w:szCs w:val="24"/>
        </w:rPr>
      </w:pPr>
      <w:r>
        <w:rPr>
          <w:b/>
          <w:bCs/>
          <w:caps/>
          <w:sz w:val="24"/>
          <w:szCs w:val="24"/>
          <w:lang w:val="en-US"/>
        </w:rPr>
        <w:t>II</w:t>
      </w:r>
      <w:r>
        <w:rPr>
          <w:b/>
          <w:bCs/>
          <w:caps/>
          <w:sz w:val="24"/>
          <w:szCs w:val="24"/>
        </w:rPr>
        <w:t>. ТРУДОВОЙ ДОГОВОР, ГАРАНТИИ ПРИ ЗАКЛЮЧЕНИИ, изменении И РАСТОРЖЕНИИ ТРУДОВОГО ДОГОВОРа</w:t>
      </w:r>
    </w:p>
    <w:p w:rsidR="00BA2B9F" w:rsidRDefault="00BA2B9F">
      <w:pPr>
        <w:ind w:firstLine="709"/>
        <w:contextualSpacing/>
        <w:jc w:val="center"/>
        <w:rPr>
          <w:sz w:val="28"/>
          <w:szCs w:val="28"/>
        </w:rPr>
      </w:pPr>
    </w:p>
    <w:p w:rsidR="00BA2B9F" w:rsidRDefault="005B2EB1">
      <w:pPr>
        <w:pStyle w:val="31"/>
        <w:ind w:firstLine="709"/>
        <w:contextualSpacing/>
      </w:pPr>
      <w:r>
        <w:rPr>
          <w:iCs/>
        </w:rPr>
        <w:t>2.1.</w:t>
      </w:r>
      <w:r>
        <w:rPr>
          <w:rFonts w:eastAsia="Arial Unicode MS"/>
          <w:color w:val="000000"/>
          <w:kern w:val="1"/>
        </w:rPr>
        <w:t> </w:t>
      </w:r>
      <w:proofErr w:type="gramStart"/>
      <w: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w:t>
      </w:r>
      <w:r>
        <w:rPr>
          <w:rStyle w:val="afe"/>
        </w:rPr>
        <w:footnoteReference w:id="3"/>
      </w:r>
      <w:r>
        <w:t xml:space="preserve"> и не могут ухудшать положение работников по сравнению с действующим трудовым законодательством, а также договором о взаимоотношениях образовательного учреждения с учредителями от 18.01.2006г. и настоящим коллективным договором.</w:t>
      </w:r>
      <w:proofErr w:type="gramEnd"/>
    </w:p>
    <w:p w:rsidR="00BA2B9F" w:rsidRDefault="005B2EB1">
      <w:pPr>
        <w:pStyle w:val="31"/>
        <w:ind w:firstLine="709"/>
        <w:contextualSpacing/>
      </w:pPr>
      <w:r>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(часть вторая статьи 15</w:t>
      </w:r>
      <w:r>
        <w:rPr>
          <w:rFonts w:eastAsia="Arial Unicode MS"/>
          <w:color w:val="000000"/>
          <w:kern w:val="1"/>
        </w:rPr>
        <w:t> </w:t>
      </w:r>
      <w:r>
        <w:t>ТК РФ).</w:t>
      </w:r>
    </w:p>
    <w:p w:rsidR="00BA2B9F" w:rsidRDefault="005B2EB1">
      <w:pPr>
        <w:pStyle w:val="31"/>
        <w:ind w:firstLine="709"/>
        <w:contextualSpacing/>
      </w:pPr>
      <w:r>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r>
        <w:rPr>
          <w:rStyle w:val="afe"/>
        </w:rPr>
        <w:footnoteReference w:id="4"/>
      </w:r>
      <w:r>
        <w:t>.</w:t>
      </w:r>
    </w:p>
    <w:p w:rsidR="00BA2B9F" w:rsidRDefault="005B2EB1">
      <w:pPr>
        <w:pStyle w:val="31"/>
        <w:ind w:firstLine="709"/>
        <w:contextualSpacing/>
        <w:rPr>
          <w:iCs/>
        </w:rPr>
      </w:pPr>
      <w:r>
        <w:rPr>
          <w:iCs/>
        </w:rPr>
        <w:lastRenderedPageBreak/>
        <w:t>Стороны договорились о том, что:</w:t>
      </w:r>
    </w:p>
    <w:p w:rsidR="00BA2B9F" w:rsidRDefault="005B2EB1">
      <w:pPr>
        <w:pStyle w:val="31"/>
        <w:ind w:firstLine="709"/>
        <w:contextualSpacing/>
        <w:rPr>
          <w:iCs/>
        </w:rPr>
      </w:pPr>
      <w:r>
        <w:rPr>
          <w:iCs/>
        </w:rPr>
        <w:t>2.1.1.</w:t>
      </w:r>
      <w:r>
        <w:rPr>
          <w:rFonts w:eastAsia="Arial Unicode MS"/>
          <w:color w:val="000000"/>
          <w:kern w:val="1"/>
        </w:rPr>
        <w:t> </w:t>
      </w:r>
      <w:r>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BA2B9F" w:rsidRDefault="005B2EB1">
      <w:pPr>
        <w:pStyle w:val="31"/>
        <w:ind w:firstLine="709"/>
        <w:contextualSpacing/>
        <w:rPr>
          <w:iCs/>
        </w:rPr>
      </w:pPr>
      <w:proofErr w:type="gramStart"/>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roofErr w:type="gramEnd"/>
    </w:p>
    <w:p w:rsidR="00BA2B9F" w:rsidRDefault="005B2EB1">
      <w:pPr>
        <w:pStyle w:val="31"/>
        <w:ind w:firstLine="709"/>
        <w:contextualSpacing/>
        <w:rPr>
          <w:iCs/>
        </w:rPr>
      </w:pPr>
      <w:r>
        <w:rPr>
          <w:iCs/>
        </w:rPr>
        <w:t>2.1.2.</w:t>
      </w:r>
      <w:r>
        <w:rPr>
          <w:rFonts w:eastAsia="Arial Unicode MS"/>
          <w:color w:val="000000"/>
          <w:kern w:val="1"/>
        </w:rPr>
        <w:t> </w:t>
      </w:r>
      <w:proofErr w:type="gramStart"/>
      <w:r>
        <w:rPr>
          <w:iCs/>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Pr>
          <w:rStyle w:val="afe"/>
          <w:iCs/>
        </w:rPr>
        <w:footnoteReference w:id="5"/>
      </w:r>
      <w:r>
        <w:rPr>
          <w:iCs/>
        </w:rPr>
        <w:t>.</w:t>
      </w:r>
      <w:proofErr w:type="gramEnd"/>
    </w:p>
    <w:p w:rsidR="00BA2B9F" w:rsidRDefault="005B2EB1">
      <w:pPr>
        <w:pStyle w:val="31"/>
        <w:ind w:firstLine="709"/>
        <w:contextualSpacing/>
        <w:rPr>
          <w:iCs/>
          <w:strike/>
        </w:rPr>
      </w:pPr>
      <w:proofErr w:type="gramStart"/>
      <w:r>
        <w:rPr>
          <w:iCs/>
        </w:rPr>
        <w:t>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первой статьи 46 Федерального закона № 273-ФЗ</w:t>
      </w:r>
      <w:r>
        <w:rPr>
          <w:rStyle w:val="afe"/>
          <w:iCs/>
        </w:rPr>
        <w:footnoteReference w:id="6"/>
      </w:r>
      <w:r>
        <w:rPr>
          <w:iCs/>
        </w:rPr>
        <w:t>.</w:t>
      </w:r>
      <w:proofErr w:type="gramEnd"/>
    </w:p>
    <w:p w:rsidR="00BA2B9F" w:rsidRDefault="005B2EB1">
      <w:pPr>
        <w:pStyle w:val="31"/>
        <w:ind w:firstLine="709"/>
        <w:contextualSpacing/>
        <w:rPr>
          <w:iCs/>
        </w:rPr>
      </w:pPr>
      <w:r>
        <w:rPr>
          <w:iCs/>
        </w:rPr>
        <w:t>2.1.3.</w:t>
      </w:r>
      <w:r>
        <w:rPr>
          <w:rFonts w:eastAsia="Arial Unicode MS"/>
          <w:color w:val="000000"/>
          <w:kern w:val="1"/>
        </w:rPr>
        <w:t> </w:t>
      </w:r>
      <w:proofErr w:type="gramStart"/>
      <w:r>
        <w:rPr>
          <w:iCs/>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Pr>
          <w:rFonts w:eastAsia="Arial Unicode MS"/>
          <w:color w:val="000000"/>
          <w:kern w:val="1"/>
        </w:rPr>
        <w:t> </w:t>
      </w:r>
      <w:r>
        <w:rPr>
          <w:iCs/>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w:t>
      </w:r>
      <w:proofErr w:type="gramEnd"/>
      <w:r>
        <w:rPr>
          <w:iCs/>
        </w:rPr>
        <w:t xml:space="preserve"> им должности или работнику установлена первая (высшая) квалификационная категория.</w:t>
      </w:r>
    </w:p>
    <w:p w:rsidR="00BA2B9F" w:rsidRDefault="005B2EB1">
      <w:pPr>
        <w:pStyle w:val="31"/>
        <w:ind w:firstLine="709"/>
        <w:contextualSpacing/>
        <w:rPr>
          <w:iCs/>
        </w:rPr>
      </w:pPr>
      <w:r>
        <w:rPr>
          <w:iCs/>
        </w:rPr>
        <w:t>2.2.</w:t>
      </w:r>
      <w:r>
        <w:rPr>
          <w:rFonts w:eastAsia="Arial Unicode MS"/>
          <w:color w:val="000000"/>
          <w:kern w:val="1"/>
        </w:rPr>
        <w:t> </w:t>
      </w:r>
      <w:r>
        <w:rPr>
          <w:iCs/>
        </w:rPr>
        <w:t>Работодатель обязуется:</w:t>
      </w:r>
    </w:p>
    <w:p w:rsidR="00BA2B9F" w:rsidRDefault="005B2EB1">
      <w:pPr>
        <w:pStyle w:val="31"/>
        <w:ind w:firstLine="709"/>
        <w:contextualSpacing/>
        <w:rPr>
          <w:iCs/>
        </w:rPr>
      </w:pPr>
      <w:r>
        <w:rPr>
          <w:iCs/>
        </w:rPr>
        <w:lastRenderedPageBreak/>
        <w:t>2.2.1.</w:t>
      </w:r>
      <w:r>
        <w:rPr>
          <w:rFonts w:eastAsia="Arial Unicode MS"/>
          <w:color w:val="000000"/>
          <w:kern w:val="1"/>
        </w:rPr>
        <w:t> </w:t>
      </w:r>
      <w:r>
        <w:rPr>
          <w:iCs/>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r>
        <w:rPr>
          <w:rStyle w:val="afe"/>
          <w:iCs/>
        </w:rPr>
        <w:footnoteReference w:id="7"/>
      </w:r>
      <w:r>
        <w:rPr>
          <w:iCs/>
        </w:rPr>
        <w:t>.</w:t>
      </w:r>
    </w:p>
    <w:p w:rsidR="00BA2B9F" w:rsidRDefault="005B2EB1">
      <w:pPr>
        <w:pStyle w:val="31"/>
        <w:ind w:firstLine="709"/>
        <w:contextualSpacing/>
        <w:rPr>
          <w:iCs/>
        </w:rPr>
      </w:pPr>
      <w:r>
        <w:rPr>
          <w:iCs/>
        </w:rPr>
        <w:t>2.2.2.</w:t>
      </w:r>
      <w:r>
        <w:rPr>
          <w:rFonts w:eastAsia="Arial Unicode MS"/>
          <w:color w:val="000000"/>
          <w:kern w:val="1"/>
        </w:rPr>
        <w:t> </w:t>
      </w:r>
      <w:r>
        <w:rPr>
          <w:iCs/>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Pr>
          <w:rFonts w:eastAsia="Arial Unicode MS"/>
          <w:color w:val="000000"/>
          <w:kern w:val="1"/>
        </w:rPr>
        <w:t> </w:t>
      </w:r>
      <w:r>
        <w:rPr>
          <w:iCs/>
        </w:rPr>
        <w:t>ТК РФ.</w:t>
      </w:r>
    </w:p>
    <w:p w:rsidR="00BA2B9F" w:rsidRDefault="005B2EB1">
      <w:pPr>
        <w:pStyle w:val="31"/>
        <w:ind w:firstLine="709"/>
        <w:contextualSpacing/>
        <w:rPr>
          <w:iCs/>
        </w:rPr>
      </w:pPr>
      <w:r>
        <w:rPr>
          <w:iCs/>
        </w:rPr>
        <w:t>2.2.3.</w:t>
      </w:r>
      <w:r>
        <w:rPr>
          <w:rFonts w:eastAsia="Arial Unicode MS"/>
          <w:color w:val="000000"/>
          <w:kern w:val="1"/>
        </w:rPr>
        <w:t> </w:t>
      </w:r>
      <w:r>
        <w:rPr>
          <w:iCs/>
        </w:rPr>
        <w:t>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Pr>
          <w:rStyle w:val="afe"/>
          <w:iCs/>
        </w:rPr>
        <w:footnoteReference w:id="8"/>
      </w:r>
      <w:r>
        <w:rPr>
          <w:iCs/>
        </w:rPr>
        <w:t>.</w:t>
      </w:r>
      <w:r w:rsidR="00870582">
        <w:rPr>
          <w:iCs/>
        </w:rPr>
        <w:t xml:space="preserve">                                                   </w:t>
      </w:r>
    </w:p>
    <w:p w:rsidR="00BA2B9F" w:rsidRDefault="005B2EB1">
      <w:pPr>
        <w:pStyle w:val="31"/>
        <w:ind w:firstLine="709"/>
        <w:contextualSpacing/>
        <w:rPr>
          <w:iCs/>
        </w:rPr>
      </w:pPr>
      <w:r>
        <w:rPr>
          <w:iCs/>
        </w:rPr>
        <w:t>2.2.4.</w:t>
      </w:r>
      <w:r>
        <w:rPr>
          <w:rFonts w:eastAsia="Arial Unicode MS"/>
          <w:color w:val="000000"/>
          <w:kern w:val="1"/>
        </w:rPr>
        <w:t> </w:t>
      </w:r>
      <w:r>
        <w:rPr>
          <w:iCs/>
        </w:rPr>
        <w:t xml:space="preserve">Своевременно </w:t>
      </w:r>
      <w:r>
        <w:t xml:space="preserve">и в полном объёме </w:t>
      </w:r>
      <w:r>
        <w:rPr>
          <w:iCs/>
        </w:rPr>
        <w:t xml:space="preserve">осуществлять перечисление за работников страховых взносов, </w:t>
      </w:r>
      <w:r>
        <w:t>установленных в системе обязательного социального страхования работников в Федеральную налоговую службу и в Фонд социального страхования</w:t>
      </w:r>
      <w:r>
        <w:rPr>
          <w:iCs/>
        </w:rPr>
        <w:t xml:space="preserve"> </w:t>
      </w:r>
      <w:proofErr w:type="gramStart"/>
      <w:r>
        <w:rPr>
          <w:iCs/>
        </w:rPr>
        <w:t>на</w:t>
      </w:r>
      <w:proofErr w:type="gramEnd"/>
      <w:r>
        <w:rPr>
          <w:iCs/>
        </w:rPr>
        <w:t>:</w:t>
      </w:r>
    </w:p>
    <w:p w:rsidR="00BA2B9F" w:rsidRDefault="005B2EB1">
      <w:pPr>
        <w:pStyle w:val="31"/>
        <w:ind w:firstLine="709"/>
        <w:contextualSpacing/>
        <w:rPr>
          <w:iCs/>
        </w:rPr>
      </w:pPr>
      <w:r>
        <w:rPr>
          <w:iCs/>
        </w:rPr>
        <w:t>-</w:t>
      </w:r>
      <w:r>
        <w:rPr>
          <w:rFonts w:eastAsia="Arial Unicode MS"/>
          <w:color w:val="000000"/>
          <w:kern w:val="1"/>
        </w:rPr>
        <w:t> </w:t>
      </w:r>
      <w:r>
        <w:rPr>
          <w:iCs/>
        </w:rPr>
        <w:t>обязательное медицинское страхование;</w:t>
      </w:r>
    </w:p>
    <w:p w:rsidR="00BA2B9F" w:rsidRDefault="005B2EB1">
      <w:pPr>
        <w:pStyle w:val="31"/>
        <w:ind w:firstLine="709"/>
        <w:contextualSpacing/>
        <w:rPr>
          <w:iCs/>
        </w:rPr>
      </w:pPr>
      <w:r>
        <w:rPr>
          <w:iCs/>
        </w:rPr>
        <w:t>-</w:t>
      </w:r>
      <w:r>
        <w:rPr>
          <w:rFonts w:eastAsia="Arial Unicode MS"/>
          <w:color w:val="000000"/>
          <w:kern w:val="1"/>
        </w:rPr>
        <w:t> </w:t>
      </w:r>
      <w:r>
        <w:rPr>
          <w:iCs/>
        </w:rPr>
        <w:t>выплату страховой части пенсии;</w:t>
      </w:r>
    </w:p>
    <w:p w:rsidR="00BA2B9F" w:rsidRDefault="005B2EB1">
      <w:pPr>
        <w:pStyle w:val="31"/>
        <w:ind w:firstLine="709"/>
        <w:contextualSpacing/>
        <w:rPr>
          <w:iCs/>
        </w:rPr>
      </w:pPr>
      <w:r>
        <w:rPr>
          <w:iCs/>
        </w:rPr>
        <w:t>-</w:t>
      </w:r>
      <w:r>
        <w:rPr>
          <w:rFonts w:eastAsia="Arial Unicode MS"/>
          <w:color w:val="000000"/>
          <w:kern w:val="1"/>
        </w:rPr>
        <w:t> </w:t>
      </w:r>
      <w:r>
        <w:rPr>
          <w:iCs/>
        </w:rPr>
        <w:t>обязательное социальное страхование на случай временной нетрудоспособности и в связи с материнством;</w:t>
      </w:r>
    </w:p>
    <w:p w:rsidR="00BA2B9F" w:rsidRDefault="005B2EB1">
      <w:pPr>
        <w:pStyle w:val="31"/>
        <w:ind w:firstLine="709"/>
        <w:contextualSpacing/>
        <w:rPr>
          <w:iCs/>
        </w:rPr>
      </w:pPr>
      <w:r>
        <w:rPr>
          <w:iCs/>
        </w:rPr>
        <w:t>-</w:t>
      </w:r>
      <w:r>
        <w:rPr>
          <w:rFonts w:eastAsia="Arial Unicode MS"/>
          <w:color w:val="000000"/>
          <w:kern w:val="1"/>
        </w:rPr>
        <w:t> </w:t>
      </w:r>
      <w:r>
        <w:rPr>
          <w:iCs/>
        </w:rPr>
        <w:t>обязательное социальное страхование от несчастных случаев на производстве и профессиональных заболеваний.</w:t>
      </w:r>
    </w:p>
    <w:p w:rsidR="00BA2B9F" w:rsidRDefault="005B2EB1">
      <w:pPr>
        <w:pStyle w:val="31"/>
        <w:ind w:firstLine="709"/>
        <w:contextualSpacing/>
      </w:pPr>
      <w:r>
        <w:t>2.2.5.</w:t>
      </w:r>
      <w:r>
        <w:rPr>
          <w:rFonts w:eastAsia="Arial Unicode MS"/>
          <w:color w:val="000000"/>
          <w:kern w:val="1"/>
        </w:rPr>
        <w:t> </w:t>
      </w:r>
      <w:r>
        <w:t xml:space="preserve">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w:t>
      </w:r>
      <w:proofErr w:type="gramStart"/>
      <w:r>
        <w:t>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федерального нормативного правового акта и утверждается локальным нормативным актом образовательной организации</w:t>
      </w:r>
      <w:r>
        <w:rPr>
          <w:rStyle w:val="afe"/>
        </w:rPr>
        <w:footnoteReference w:id="9"/>
      </w:r>
      <w:r>
        <w:t>.</w:t>
      </w:r>
      <w:proofErr w:type="gramEnd"/>
    </w:p>
    <w:p w:rsidR="00BA2B9F" w:rsidRDefault="005B2EB1">
      <w:pPr>
        <w:pStyle w:val="31"/>
        <w:ind w:firstLine="709"/>
        <w:contextualSpacing/>
      </w:pPr>
      <w:r>
        <w:t>Учитывать, что объём учебной нагрузки является обязательным условием для внесения в трудовой договор</w:t>
      </w:r>
      <w:r>
        <w:rPr>
          <w:rStyle w:val="afe"/>
        </w:rPr>
        <w:footnoteReference w:id="10"/>
      </w:r>
      <w:r>
        <w:t xml:space="preserve"> или дополнительное соглашение к нему.</w:t>
      </w:r>
    </w:p>
    <w:p w:rsidR="00BA2B9F" w:rsidRDefault="005B2EB1">
      <w:pPr>
        <w:tabs>
          <w:tab w:val="left" w:pos="3261"/>
        </w:tabs>
        <w:ind w:firstLine="709"/>
        <w:contextualSpacing/>
        <w:jc w:val="both"/>
        <w:rPr>
          <w:iCs/>
          <w:sz w:val="28"/>
          <w:szCs w:val="28"/>
        </w:rPr>
      </w:pPr>
      <w:r>
        <w:rPr>
          <w:bCs/>
          <w:sz w:val="28"/>
          <w:szCs w:val="28"/>
        </w:rPr>
        <w:t>2.2.6.</w:t>
      </w:r>
      <w:r>
        <w:rPr>
          <w:rFonts w:eastAsia="Arial Unicode MS"/>
          <w:color w:val="000000"/>
          <w:kern w:val="1"/>
          <w:sz w:val="28"/>
          <w:szCs w:val="28"/>
        </w:rPr>
        <w:t> </w:t>
      </w:r>
      <w:proofErr w:type="gramStart"/>
      <w:r>
        <w:rPr>
          <w:iCs/>
          <w:sz w:val="28"/>
          <w:szCs w:val="28"/>
        </w:rPr>
        <w:t xml:space="preserve">Учитывать положение, связанное с тем, что законодательством субъекта Российской Федерации может устанавливаться квота для приема на </w:t>
      </w:r>
      <w:r>
        <w:rPr>
          <w:iCs/>
          <w:sz w:val="28"/>
          <w:szCs w:val="28"/>
        </w:rPr>
        <w:lastRenderedPageBreak/>
        <w:t>работу инвалидов: при численности работников, превышающей 1</w:t>
      </w:r>
      <w:r>
        <w:rPr>
          <w:bCs/>
          <w:iCs/>
          <w:sz w:val="28"/>
          <w:szCs w:val="28"/>
        </w:rPr>
        <w:t xml:space="preserve">00 человек - </w:t>
      </w:r>
      <w:r>
        <w:rPr>
          <w:iCs/>
          <w:sz w:val="28"/>
          <w:szCs w:val="28"/>
        </w:rPr>
        <w:t>в размере от 2 до 4 процентов среднесписочной численности работников; при численности работников не менее чем 35 человек и не более чем 100 человек - в размере не выше 3 процентов среднесписочной численности работников</w:t>
      </w:r>
      <w:r>
        <w:rPr>
          <w:rStyle w:val="afe"/>
          <w:iCs/>
          <w:sz w:val="28"/>
          <w:szCs w:val="28"/>
        </w:rPr>
        <w:footnoteReference w:id="11"/>
      </w:r>
      <w:r>
        <w:rPr>
          <w:iCs/>
          <w:sz w:val="28"/>
          <w:szCs w:val="28"/>
        </w:rPr>
        <w:t>.</w:t>
      </w:r>
      <w:proofErr w:type="gramEnd"/>
    </w:p>
    <w:p w:rsidR="00BA2B9F" w:rsidRDefault="005B2EB1">
      <w:pPr>
        <w:pStyle w:val="31"/>
        <w:ind w:firstLine="709"/>
        <w:contextualSpacing/>
        <w:rPr>
          <w:iCs/>
        </w:rPr>
      </w:pPr>
      <w:r>
        <w:rPr>
          <w:iCs/>
        </w:rPr>
        <w:t>2.2.7.</w:t>
      </w:r>
      <w:r>
        <w:rPr>
          <w:rFonts w:eastAsia="Arial Unicode MS"/>
          <w:color w:val="000000"/>
          <w:kern w:val="1"/>
        </w:rPr>
        <w:t> </w:t>
      </w:r>
      <w:r>
        <w:rPr>
          <w:iCs/>
        </w:rPr>
        <w:t xml:space="preserve">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w:t>
      </w:r>
      <w:r>
        <w:t>с указанием обстоятельств, послуживших основанием для заключения срочного трудового договора</w:t>
      </w:r>
      <w:r>
        <w:rPr>
          <w:iCs/>
        </w:rPr>
        <w:t xml:space="preserve">. </w:t>
      </w:r>
    </w:p>
    <w:p w:rsidR="00BA2B9F" w:rsidRDefault="005B2EB1">
      <w:pPr>
        <w:pStyle w:val="31"/>
        <w:ind w:firstLine="709"/>
        <w:contextualSpacing/>
      </w:pPr>
      <w:r>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rsidR="00BA2B9F" w:rsidRDefault="005B2EB1">
      <w:pPr>
        <w:pStyle w:val="31"/>
        <w:ind w:firstLine="709"/>
        <w:contextualSpacing/>
      </w:pPr>
      <w:r>
        <w:t>2.2.8.</w:t>
      </w:r>
      <w:r>
        <w:rPr>
          <w:rFonts w:eastAsia="Arial Unicode MS"/>
          <w:color w:val="000000"/>
          <w:kern w:val="1"/>
        </w:rPr>
        <w:t> </w:t>
      </w:r>
      <w:r>
        <w:t>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r>
        <w:rPr>
          <w:rStyle w:val="afe"/>
        </w:rPr>
        <w:footnoteReference w:id="12"/>
      </w:r>
      <w:r>
        <w:t>.</w:t>
      </w:r>
    </w:p>
    <w:p w:rsidR="00BA2B9F" w:rsidRDefault="005B2EB1">
      <w:pPr>
        <w:pStyle w:val="31"/>
        <w:ind w:firstLine="709"/>
        <w:contextualSpacing/>
      </w:pPr>
      <w: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BA2B9F" w:rsidRDefault="005B2EB1">
      <w:pPr>
        <w:pStyle w:val="31"/>
        <w:ind w:firstLine="709"/>
        <w:contextualSpacing/>
        <w:rPr>
          <w:b/>
          <w:bCs/>
        </w:rPr>
      </w:pPr>
      <w:r>
        <w:t>2.2.9.</w:t>
      </w:r>
      <w:r>
        <w:rPr>
          <w:rFonts w:eastAsia="Arial Unicode MS"/>
          <w:color w:val="000000"/>
          <w:kern w:val="1"/>
        </w:rPr>
        <w:t> </w:t>
      </w:r>
      <w:r>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BA2B9F" w:rsidRDefault="005B2EB1">
      <w:pPr>
        <w:pStyle w:val="31"/>
        <w:ind w:firstLine="709"/>
        <w:contextualSpacing/>
        <w:rPr>
          <w:strike/>
        </w:rPr>
      </w:pPr>
      <w:r>
        <w:t>Запрещается требовать от работника выполнения работы, не обусловленной трудовым договором (статья 60</w:t>
      </w:r>
      <w:r>
        <w:rPr>
          <w:rFonts w:eastAsia="Arial Unicode MS"/>
          <w:color w:val="000000"/>
          <w:kern w:val="1"/>
        </w:rPr>
        <w:t> </w:t>
      </w:r>
      <w:r>
        <w:t>ТК</w:t>
      </w:r>
      <w:r>
        <w:rPr>
          <w:rFonts w:eastAsia="Arial Unicode MS"/>
          <w:color w:val="000000"/>
          <w:kern w:val="1"/>
        </w:rPr>
        <w:t> </w:t>
      </w:r>
      <w:r>
        <w:t>РФ).</w:t>
      </w:r>
    </w:p>
    <w:p w:rsidR="00BA2B9F" w:rsidRDefault="005B2EB1">
      <w:pPr>
        <w:shd w:val="clear" w:color="auto" w:fill="FFFFFF"/>
        <w:tabs>
          <w:tab w:val="left" w:pos="1411"/>
        </w:tabs>
        <w:ind w:firstLine="709"/>
        <w:contextualSpacing/>
        <w:jc w:val="both"/>
        <w:rPr>
          <w:color w:val="000000"/>
          <w:sz w:val="28"/>
          <w:szCs w:val="28"/>
        </w:rPr>
      </w:pPr>
      <w:r>
        <w:rPr>
          <w:color w:val="000000"/>
          <w:sz w:val="28"/>
          <w:szCs w:val="28"/>
        </w:rPr>
        <w:t>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w:t>
      </w:r>
      <w:proofErr w:type="gramStart"/>
      <w:r>
        <w:rPr>
          <w:color w:val="000000"/>
          <w:sz w:val="28"/>
          <w:szCs w:val="28"/>
        </w:rPr>
        <w:t>)н</w:t>
      </w:r>
      <w:proofErr w:type="gramEnd"/>
      <w:r>
        <w:rPr>
          <w:color w:val="000000"/>
          <w:sz w:val="28"/>
          <w:szCs w:val="28"/>
        </w:rPr>
        <w:t>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BA2B9F" w:rsidRDefault="005B2EB1">
      <w:pPr>
        <w:ind w:firstLine="709"/>
        <w:contextualSpacing/>
        <w:jc w:val="both"/>
        <w:rPr>
          <w:sz w:val="28"/>
          <w:szCs w:val="28"/>
        </w:rPr>
      </w:pPr>
      <w:r>
        <w:rPr>
          <w:sz w:val="28"/>
          <w:szCs w:val="28"/>
        </w:rPr>
        <w:t>2.2.10.</w:t>
      </w:r>
      <w:r>
        <w:rPr>
          <w:rFonts w:eastAsia="Arial Unicode MS"/>
          <w:color w:val="000000"/>
          <w:kern w:val="1"/>
          <w:sz w:val="28"/>
          <w:szCs w:val="28"/>
        </w:rPr>
        <w:t> </w:t>
      </w:r>
      <w:r>
        <w:rPr>
          <w:sz w:val="28"/>
          <w:szCs w:val="28"/>
        </w:rPr>
        <w:t>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статьёй 74 ТК РФ.</w:t>
      </w:r>
    </w:p>
    <w:p w:rsidR="00BA2B9F" w:rsidRDefault="005B2EB1">
      <w:pPr>
        <w:ind w:firstLine="709"/>
        <w:contextualSpacing/>
        <w:jc w:val="both"/>
        <w:rPr>
          <w:sz w:val="28"/>
          <w:szCs w:val="28"/>
        </w:rPr>
      </w:pPr>
      <w:r>
        <w:rPr>
          <w:sz w:val="28"/>
          <w:szCs w:val="28"/>
        </w:rPr>
        <w:t>2.2.11.</w:t>
      </w:r>
      <w:r>
        <w:rPr>
          <w:rFonts w:eastAsia="Arial Unicode MS"/>
          <w:color w:val="000000"/>
          <w:kern w:val="1"/>
          <w:sz w:val="28"/>
          <w:szCs w:val="28"/>
        </w:rPr>
        <w:t> </w:t>
      </w:r>
      <w:r>
        <w:rPr>
          <w:sz w:val="28"/>
          <w:szCs w:val="28"/>
        </w:rPr>
        <w:t xml:space="preserve">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w:t>
      </w:r>
      <w:r>
        <w:rPr>
          <w:sz w:val="28"/>
          <w:szCs w:val="28"/>
        </w:rPr>
        <w:lastRenderedPageBreak/>
        <w:t xml:space="preserve">дополнительного образования и дополнительных соглашений к трудовым договорам с педагогическими работниками рекомендациями и разъяснениями </w:t>
      </w:r>
      <w:proofErr w:type="spellStart"/>
      <w:r>
        <w:rPr>
          <w:sz w:val="28"/>
          <w:szCs w:val="28"/>
        </w:rPr>
        <w:t>Минобрнауки</w:t>
      </w:r>
      <w:proofErr w:type="spellEnd"/>
      <w:r>
        <w:rPr>
          <w:sz w:val="28"/>
          <w:szCs w:val="28"/>
        </w:rPr>
        <w:t xml:space="preserve"> России и Профсоюза</w:t>
      </w:r>
      <w:r>
        <w:rPr>
          <w:rStyle w:val="afe"/>
          <w:sz w:val="28"/>
          <w:szCs w:val="28"/>
        </w:rPr>
        <w:footnoteReference w:id="13"/>
      </w:r>
      <w:r>
        <w:rPr>
          <w:sz w:val="28"/>
          <w:szCs w:val="28"/>
        </w:rPr>
        <w:t>:</w:t>
      </w:r>
    </w:p>
    <w:p w:rsidR="00BA2B9F" w:rsidRDefault="005B2EB1">
      <w:pPr>
        <w:ind w:firstLine="709"/>
        <w:contextualSpacing/>
        <w:jc w:val="both"/>
        <w:rPr>
          <w:sz w:val="28"/>
          <w:szCs w:val="28"/>
        </w:rPr>
      </w:pPr>
      <w:r>
        <w:rPr>
          <w:sz w:val="28"/>
          <w:szCs w:val="28"/>
        </w:rPr>
        <w:t>1)</w:t>
      </w:r>
      <w:r>
        <w:rPr>
          <w:rFonts w:eastAsia="Arial Unicode MS"/>
          <w:color w:val="000000"/>
          <w:kern w:val="1"/>
          <w:sz w:val="28"/>
          <w:szCs w:val="28"/>
        </w:rPr>
        <w:t> </w:t>
      </w:r>
      <w:r>
        <w:rPr>
          <w:sz w:val="28"/>
          <w:szCs w:val="28"/>
        </w:rPr>
        <w:t>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r>
        <w:rPr>
          <w:rStyle w:val="afe"/>
          <w:sz w:val="28"/>
          <w:szCs w:val="28"/>
        </w:rPr>
        <w:footnoteReference w:id="14"/>
      </w:r>
      <w:r>
        <w:rPr>
          <w:sz w:val="28"/>
          <w:szCs w:val="28"/>
        </w:rPr>
        <w:t>;</w:t>
      </w:r>
    </w:p>
    <w:p w:rsidR="00BA2B9F" w:rsidRDefault="005B2EB1">
      <w:pPr>
        <w:ind w:firstLine="709"/>
        <w:contextualSpacing/>
        <w:jc w:val="both"/>
        <w:rPr>
          <w:sz w:val="28"/>
          <w:szCs w:val="28"/>
        </w:rPr>
      </w:pPr>
      <w:r>
        <w:rPr>
          <w:sz w:val="28"/>
          <w:szCs w:val="28"/>
        </w:rPr>
        <w:t>2)</w:t>
      </w:r>
      <w:r>
        <w:rPr>
          <w:rFonts w:eastAsia="Arial Unicode MS"/>
          <w:color w:val="000000"/>
          <w:kern w:val="1"/>
          <w:sz w:val="28"/>
          <w:szCs w:val="28"/>
        </w:rPr>
        <w:t> </w:t>
      </w:r>
      <w:r>
        <w:rPr>
          <w:sz w:val="28"/>
          <w:szCs w:val="28"/>
        </w:rPr>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BA2B9F" w:rsidRDefault="005B2EB1">
      <w:pPr>
        <w:pStyle w:val="31"/>
        <w:ind w:firstLine="709"/>
        <w:contextualSpacing/>
      </w:pPr>
      <w:r>
        <w:t>3)</w:t>
      </w:r>
      <w:r>
        <w:rPr>
          <w:rFonts w:eastAsia="Arial Unicode MS"/>
          <w:color w:val="000000"/>
          <w:kern w:val="1"/>
        </w:rPr>
        <w:t> </w:t>
      </w:r>
      <w:r>
        <w:t xml:space="preserve">при включении в должностные обязанности педагогических работников только следующих обязанностей, связанных </w:t>
      </w:r>
      <w:proofErr w:type="gramStart"/>
      <w:r>
        <w:t>с</w:t>
      </w:r>
      <w:proofErr w:type="gramEnd"/>
      <w:r>
        <w:t>:</w:t>
      </w:r>
    </w:p>
    <w:p w:rsidR="00BA2B9F" w:rsidRDefault="005B2EB1">
      <w:pPr>
        <w:pStyle w:val="31"/>
        <w:ind w:firstLine="709"/>
        <w:contextualSpacing/>
        <w:rPr>
          <w:i/>
        </w:rPr>
      </w:pPr>
      <w:r>
        <w:rPr>
          <w:i/>
        </w:rPr>
        <w:t>-</w:t>
      </w:r>
      <w:r>
        <w:rPr>
          <w:rFonts w:eastAsia="Arial Unicode MS"/>
          <w:color w:val="000000"/>
          <w:kern w:val="1"/>
        </w:rPr>
        <w:t> </w:t>
      </w:r>
      <w:r>
        <w:rPr>
          <w:i/>
        </w:rPr>
        <w:t>для учителей:</w:t>
      </w:r>
    </w:p>
    <w:p w:rsidR="00BA2B9F" w:rsidRDefault="005B2EB1">
      <w:pPr>
        <w:pStyle w:val="31"/>
        <w:ind w:firstLine="709"/>
        <w:contextualSpacing/>
      </w:pPr>
      <w:r>
        <w:t>а)</w:t>
      </w:r>
      <w:r>
        <w:rPr>
          <w:rFonts w:eastAsia="Arial Unicode MS"/>
          <w:color w:val="000000"/>
          <w:kern w:val="1"/>
        </w:rPr>
        <w:t> </w:t>
      </w:r>
      <w:r>
        <w:t>участием в разработке рабочих программ предметов, курсов, дисциплин (модулей);</w:t>
      </w:r>
    </w:p>
    <w:p w:rsidR="00BA2B9F" w:rsidRDefault="005B2EB1">
      <w:pPr>
        <w:pStyle w:val="31"/>
        <w:ind w:firstLine="709"/>
        <w:contextualSpacing/>
      </w:pPr>
      <w:r>
        <w:t>б)</w:t>
      </w:r>
      <w:r>
        <w:rPr>
          <w:rFonts w:eastAsia="Arial Unicode MS"/>
          <w:color w:val="000000"/>
          <w:kern w:val="1"/>
        </w:rPr>
        <w:t> </w:t>
      </w:r>
      <w:r>
        <w:t xml:space="preserve">ведением журнала и </w:t>
      </w:r>
      <w:proofErr w:type="gramStart"/>
      <w:r>
        <w:t>дневников</w:t>
      </w:r>
      <w:proofErr w:type="gramEnd"/>
      <w:r>
        <w:t xml:space="preserve"> обучающихся в электронной форме;</w:t>
      </w:r>
    </w:p>
    <w:p w:rsidR="00BA2B9F" w:rsidRDefault="005B2EB1">
      <w:pPr>
        <w:pStyle w:val="31"/>
        <w:ind w:firstLine="709"/>
        <w:contextualSpacing/>
        <w:rPr>
          <w:i/>
        </w:rPr>
      </w:pPr>
      <w:r>
        <w:rPr>
          <w:i/>
        </w:rPr>
        <w:t>-</w:t>
      </w:r>
      <w:r>
        <w:rPr>
          <w:rFonts w:eastAsia="Arial Unicode MS"/>
          <w:color w:val="000000"/>
          <w:kern w:val="1"/>
        </w:rPr>
        <w:t> </w:t>
      </w:r>
      <w:r>
        <w:rPr>
          <w:i/>
        </w:rPr>
        <w:t>для воспитателей:</w:t>
      </w:r>
    </w:p>
    <w:p w:rsidR="00BA2B9F" w:rsidRDefault="005B2EB1">
      <w:pPr>
        <w:pStyle w:val="31"/>
        <w:ind w:firstLine="709"/>
        <w:contextualSpacing/>
      </w:pPr>
      <w:r>
        <w:t>а)</w:t>
      </w:r>
      <w:r>
        <w:rPr>
          <w:rFonts w:eastAsia="Arial Unicode MS"/>
          <w:color w:val="000000"/>
          <w:kern w:val="1"/>
        </w:rPr>
        <w:t> </w:t>
      </w:r>
      <w:r>
        <w:t>участием в разработке части образовательной программы дошкольного образования, формируемой участниками образовательных отношений;</w:t>
      </w:r>
    </w:p>
    <w:p w:rsidR="00BA2B9F" w:rsidRDefault="005B2EB1">
      <w:pPr>
        <w:pStyle w:val="31"/>
        <w:ind w:firstLine="709"/>
        <w:contextualSpacing/>
      </w:pPr>
      <w:r>
        <w:t>б)</w:t>
      </w:r>
      <w:r>
        <w:rPr>
          <w:rFonts w:eastAsia="Arial Unicode MS"/>
          <w:color w:val="000000"/>
          <w:kern w:val="1"/>
        </w:rPr>
        <w:t> </w:t>
      </w:r>
      <w:r>
        <w:t>ведением журнала педагогической диагностики (мониторинга);</w:t>
      </w:r>
    </w:p>
    <w:p w:rsidR="00BA2B9F" w:rsidRDefault="005B2EB1">
      <w:pPr>
        <w:pStyle w:val="31"/>
        <w:ind w:firstLine="709"/>
        <w:contextualSpacing/>
        <w:rPr>
          <w:i/>
        </w:rPr>
      </w:pPr>
      <w:r>
        <w:rPr>
          <w:i/>
        </w:rPr>
        <w:t>-</w:t>
      </w:r>
      <w:r>
        <w:rPr>
          <w:rFonts w:eastAsia="Arial Unicode MS"/>
          <w:color w:val="000000"/>
          <w:kern w:val="1"/>
        </w:rPr>
        <w:t> </w:t>
      </w:r>
      <w:r>
        <w:rPr>
          <w:i/>
        </w:rPr>
        <w:t>для педагогов дополнительного образования:</w:t>
      </w:r>
    </w:p>
    <w:p w:rsidR="00BA2B9F" w:rsidRDefault="005B2EB1">
      <w:pPr>
        <w:pStyle w:val="31"/>
        <w:ind w:firstLine="709"/>
        <w:contextualSpacing/>
      </w:pPr>
      <w:r>
        <w:t>а)</w:t>
      </w:r>
      <w:r>
        <w:rPr>
          <w:rFonts w:eastAsia="Arial Unicode MS"/>
          <w:color w:val="000000"/>
          <w:kern w:val="1"/>
        </w:rPr>
        <w:t> </w:t>
      </w:r>
      <w:r>
        <w:t>участием в составлении программы учебных занятий;</w:t>
      </w:r>
    </w:p>
    <w:p w:rsidR="00BA2B9F" w:rsidRDefault="005B2EB1">
      <w:pPr>
        <w:pStyle w:val="31"/>
        <w:ind w:firstLine="709"/>
        <w:contextualSpacing/>
      </w:pPr>
      <w:r>
        <w:t>б)</w:t>
      </w:r>
      <w:r>
        <w:rPr>
          <w:rFonts w:eastAsia="Arial Unicode MS"/>
          <w:color w:val="000000"/>
          <w:kern w:val="1"/>
        </w:rPr>
        <w:t> </w:t>
      </w:r>
      <w:r>
        <w:t>составлением планов учебных занятий;</w:t>
      </w:r>
    </w:p>
    <w:p w:rsidR="00BA2B9F" w:rsidRDefault="005B2EB1">
      <w:pPr>
        <w:pStyle w:val="31"/>
        <w:ind w:firstLine="709"/>
        <w:contextualSpacing/>
      </w:pPr>
      <w:r>
        <w:t>в)</w:t>
      </w:r>
      <w:r>
        <w:rPr>
          <w:rFonts w:eastAsia="Arial Unicode MS"/>
          <w:color w:val="000000"/>
          <w:kern w:val="1"/>
        </w:rPr>
        <w:t> </w:t>
      </w:r>
      <w:r>
        <w:t xml:space="preserve">ведением журнала в электронной форме; </w:t>
      </w:r>
    </w:p>
    <w:p w:rsidR="00BA2B9F" w:rsidRDefault="005B2EB1">
      <w:pPr>
        <w:pStyle w:val="31"/>
        <w:ind w:firstLine="709"/>
        <w:contextualSpacing/>
        <w:rPr>
          <w:i/>
        </w:rPr>
      </w:pPr>
      <w:r>
        <w:rPr>
          <w:i/>
        </w:rPr>
        <w:t>-</w:t>
      </w:r>
      <w:r>
        <w:rPr>
          <w:rFonts w:eastAsia="Arial Unicode MS"/>
          <w:color w:val="000000"/>
          <w:kern w:val="1"/>
        </w:rPr>
        <w:t> </w:t>
      </w:r>
      <w:r>
        <w:rPr>
          <w:i/>
        </w:rPr>
        <w:t>для педагогических работников, осуществляющих классное руководство:</w:t>
      </w:r>
    </w:p>
    <w:p w:rsidR="00BA2B9F" w:rsidRDefault="005B2EB1">
      <w:pPr>
        <w:pStyle w:val="31"/>
        <w:ind w:firstLine="709"/>
        <w:contextualSpacing/>
      </w:pPr>
      <w:r>
        <w:t>а)</w:t>
      </w:r>
      <w:r>
        <w:rPr>
          <w:rFonts w:eastAsia="Arial Unicode MS"/>
          <w:color w:val="000000"/>
          <w:kern w:val="1"/>
        </w:rPr>
        <w:t> </w:t>
      </w:r>
      <w:r>
        <w:t>ведение классного журнала (в электронной либо бумажной форме – без дублирования);</w:t>
      </w:r>
    </w:p>
    <w:p w:rsidR="00BA2B9F" w:rsidRDefault="005B2EB1">
      <w:pPr>
        <w:pStyle w:val="31"/>
        <w:ind w:firstLine="709"/>
        <w:contextualSpacing/>
      </w:pPr>
      <w:r>
        <w:t>б)</w:t>
      </w:r>
      <w:r>
        <w:rPr>
          <w:rFonts w:eastAsia="Arial Unicode MS"/>
          <w:color w:val="000000"/>
          <w:kern w:val="1"/>
        </w:rPr>
        <w:t> </w:t>
      </w:r>
      <w:r>
        <w:t xml:space="preserve">составление плана работы классного руководителя, </w:t>
      </w:r>
      <w:proofErr w:type="gramStart"/>
      <w:r>
        <w:t>требования</w:t>
      </w:r>
      <w:proofErr w:type="gramEnd"/>
      <w:r>
        <w:t xml:space="preserve">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w:t>
      </w:r>
      <w:r>
        <w:rPr>
          <w:rStyle w:val="afe"/>
        </w:rPr>
        <w:footnoteReference w:id="15"/>
      </w:r>
      <w:r>
        <w:t>;</w:t>
      </w:r>
    </w:p>
    <w:p w:rsidR="00BA2B9F" w:rsidRDefault="005B2EB1">
      <w:pPr>
        <w:pStyle w:val="31"/>
        <w:ind w:firstLine="709"/>
        <w:contextualSpacing/>
      </w:pPr>
      <w:r>
        <w:lastRenderedPageBreak/>
        <w:t>4)</w:t>
      </w:r>
      <w:r>
        <w:rPr>
          <w:rFonts w:eastAsia="Arial Unicode MS"/>
          <w:color w:val="000000"/>
          <w:kern w:val="1"/>
        </w:rPr>
        <w:t> </w:t>
      </w:r>
      <w:r>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BA2B9F" w:rsidRDefault="005B2EB1">
      <w:pPr>
        <w:pStyle w:val="31"/>
        <w:ind w:firstLine="709"/>
        <w:contextualSpacing/>
      </w:pPr>
      <w:r>
        <w:t>2.2.12.</w:t>
      </w:r>
      <w:r>
        <w:rPr>
          <w:rFonts w:eastAsia="Arial Unicode MS"/>
          <w:color w:val="000000"/>
          <w:kern w:val="1"/>
        </w:rPr>
        <w:t> </w:t>
      </w:r>
      <w:r>
        <w:t xml:space="preserve">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w:t>
      </w:r>
      <w:proofErr w:type="gramStart"/>
      <w:r>
        <w:t>–н</w:t>
      </w:r>
      <w:proofErr w:type="gramEnd"/>
      <w:r>
        <w:t>е позднее, чем за три месяца.</w:t>
      </w:r>
    </w:p>
    <w:p w:rsidR="00BA2B9F" w:rsidRDefault="005B2EB1">
      <w:pPr>
        <w:pStyle w:val="31"/>
        <w:ind w:firstLine="709"/>
        <w:contextualSpacing/>
      </w:pPr>
      <w: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BA2B9F" w:rsidRDefault="005B2EB1">
      <w:pPr>
        <w:pStyle w:val="31"/>
        <w:ind w:firstLine="709"/>
        <w:contextualSpacing/>
      </w:pPr>
      <w: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BD0A5B" w:rsidRDefault="00BD0A5B" w:rsidP="00BD0A5B">
      <w:pPr>
        <w:pStyle w:val="31"/>
        <w:contextualSpacing/>
      </w:pPr>
      <w:r>
        <w:t xml:space="preserve">          Совместно обеспечивать выполнение работодателями требований о своевременном не менее чем за три месяца и в полном объёме представлении органам службы занятости и выборному профсоюзному органу первичной профсоюзной организации информации о возможных массовых увольнениях работников в связи с сокращением численности или штата, а также в случае ликвидации организации. При этом увольнение считается массовым в следующих случаях: ликвидация организации с численностью работающих 15 и более человек; сокращение численности или штата работников в количестве: 20 и более человек в течение 30 дней; 60 и более человек в течение 60 дней; 100 и более человек в течение 90 дней; увольнение работников в количестве 1 процента общего числа работающих в связи с ликвидацией организации либо сокращением численности или штата в течение 30 календарных дней в регионах с общей численностью занятых менее 5 тыс. человек; 44 увольнение 10 и более процентов работников в течение 90 календарных дней в организации</w:t>
      </w:r>
    </w:p>
    <w:p w:rsidR="00BA2B9F" w:rsidRDefault="005B2EB1">
      <w:pPr>
        <w:pStyle w:val="31"/>
        <w:ind w:firstLine="709"/>
        <w:contextualSpacing/>
      </w:pPr>
      <w: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rsidR="00BA2B9F" w:rsidRDefault="005B2EB1">
      <w:pPr>
        <w:pStyle w:val="24"/>
        <w:numPr>
          <w:ilvl w:val="0"/>
          <w:numId w:val="1"/>
        </w:numPr>
        <w:shd w:val="clear" w:color="auto" w:fill="auto"/>
        <w:tabs>
          <w:tab w:val="left" w:pos="857"/>
        </w:tabs>
        <w:spacing w:after="0" w:line="240" w:lineRule="auto"/>
        <w:ind w:firstLine="700"/>
        <w:jc w:val="both"/>
        <w:rPr>
          <w:sz w:val="22"/>
          <w:szCs w:val="22"/>
        </w:rPr>
      </w:pPr>
      <w:r>
        <w:t>2.2.13.</w:t>
      </w:r>
      <w:r>
        <w:rPr>
          <w:rFonts w:eastAsia="Arial Unicode MS"/>
          <w:color w:val="000000"/>
          <w:kern w:val="1"/>
        </w:rPr>
        <w:t> </w:t>
      </w:r>
      <w:r>
        <w:t>Предусматривать в соответствии со статьёй 179</w:t>
      </w:r>
      <w:r>
        <w:rPr>
          <w:rFonts w:eastAsia="Arial Unicode MS"/>
          <w:color w:val="000000"/>
          <w:kern w:val="1"/>
        </w:rPr>
        <w:t> </w:t>
      </w:r>
      <w:r>
        <w:t>ТК</w:t>
      </w:r>
      <w:r>
        <w:rPr>
          <w:rFonts w:eastAsia="Arial Unicode MS"/>
          <w:color w:val="000000"/>
          <w:kern w:val="1"/>
        </w:rPr>
        <w:t> </w:t>
      </w:r>
      <w:r>
        <w:t>РФ коллективным договором по согласованию с выборным профсоюзным органом первичной профсоюзной организации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BA2B9F" w:rsidRDefault="005B2EB1">
      <w:pPr>
        <w:pStyle w:val="24"/>
        <w:numPr>
          <w:ilvl w:val="0"/>
          <w:numId w:val="1"/>
        </w:numPr>
        <w:shd w:val="clear" w:color="auto" w:fill="auto"/>
        <w:tabs>
          <w:tab w:val="left" w:pos="857"/>
        </w:tabs>
        <w:spacing w:after="0" w:line="240" w:lineRule="auto"/>
        <w:ind w:firstLine="700"/>
        <w:jc w:val="both"/>
        <w:rPr>
          <w:sz w:val="22"/>
          <w:szCs w:val="22"/>
        </w:rPr>
      </w:pPr>
      <w:r>
        <w:rPr>
          <w:color w:val="000000"/>
          <w:sz w:val="22"/>
          <w:szCs w:val="22"/>
        </w:rPr>
        <w:lastRenderedPageBreak/>
        <w:t xml:space="preserve">лица </w:t>
      </w:r>
      <w:proofErr w:type="spellStart"/>
      <w:r>
        <w:rPr>
          <w:color w:val="000000"/>
          <w:sz w:val="22"/>
          <w:szCs w:val="22"/>
        </w:rPr>
        <w:t>предпенсионного</w:t>
      </w:r>
      <w:proofErr w:type="spellEnd"/>
      <w:r>
        <w:rPr>
          <w:color w:val="000000"/>
          <w:sz w:val="22"/>
          <w:szCs w:val="22"/>
        </w:rPr>
        <w:t xml:space="preserve"> возраста (за 2 года до пенсии);</w:t>
      </w:r>
    </w:p>
    <w:p w:rsidR="00BA2B9F" w:rsidRDefault="005B2EB1">
      <w:pPr>
        <w:pStyle w:val="24"/>
        <w:numPr>
          <w:ilvl w:val="0"/>
          <w:numId w:val="1"/>
        </w:numPr>
        <w:shd w:val="clear" w:color="auto" w:fill="auto"/>
        <w:tabs>
          <w:tab w:val="left" w:pos="857"/>
        </w:tabs>
        <w:spacing w:after="0" w:line="240" w:lineRule="auto"/>
        <w:ind w:left="20" w:firstLine="700"/>
        <w:jc w:val="left"/>
        <w:rPr>
          <w:sz w:val="22"/>
          <w:szCs w:val="22"/>
        </w:rPr>
      </w:pPr>
      <w:r>
        <w:rPr>
          <w:color w:val="000000"/>
          <w:sz w:val="22"/>
          <w:szCs w:val="22"/>
        </w:rPr>
        <w:t>лица, проработавшие в школе свыше 10 лет;</w:t>
      </w:r>
    </w:p>
    <w:p w:rsidR="00BA2B9F" w:rsidRDefault="005B2EB1">
      <w:pPr>
        <w:pStyle w:val="24"/>
        <w:numPr>
          <w:ilvl w:val="0"/>
          <w:numId w:val="1"/>
        </w:numPr>
        <w:shd w:val="clear" w:color="auto" w:fill="auto"/>
        <w:tabs>
          <w:tab w:val="left" w:pos="857"/>
        </w:tabs>
        <w:spacing w:after="0" w:line="240" w:lineRule="auto"/>
        <w:ind w:firstLine="700"/>
        <w:jc w:val="both"/>
        <w:rPr>
          <w:sz w:val="22"/>
          <w:szCs w:val="22"/>
        </w:rPr>
      </w:pPr>
      <w:r>
        <w:rPr>
          <w:color w:val="000000"/>
          <w:sz w:val="22"/>
          <w:szCs w:val="22"/>
        </w:rPr>
        <w:t>лица, награжденные государственными наградами в связи с педагогической деятельностью;</w:t>
      </w:r>
    </w:p>
    <w:p w:rsidR="00BA2B9F" w:rsidRDefault="005B2EB1">
      <w:pPr>
        <w:pStyle w:val="24"/>
        <w:numPr>
          <w:ilvl w:val="0"/>
          <w:numId w:val="1"/>
        </w:numPr>
        <w:shd w:val="clear" w:color="auto" w:fill="auto"/>
        <w:tabs>
          <w:tab w:val="left" w:pos="857"/>
        </w:tabs>
        <w:spacing w:after="0" w:line="240" w:lineRule="auto"/>
        <w:ind w:firstLine="700"/>
        <w:jc w:val="both"/>
        <w:rPr>
          <w:sz w:val="22"/>
          <w:szCs w:val="22"/>
        </w:rPr>
      </w:pPr>
      <w:r>
        <w:rPr>
          <w:color w:val="000000"/>
          <w:sz w:val="22"/>
          <w:szCs w:val="22"/>
        </w:rPr>
        <w:t>молодые специалисты, имеющие трудовой стаж менее одного года;</w:t>
      </w:r>
    </w:p>
    <w:p w:rsidR="00BA2B9F" w:rsidRDefault="005B2EB1">
      <w:pPr>
        <w:pStyle w:val="24"/>
        <w:numPr>
          <w:ilvl w:val="0"/>
          <w:numId w:val="1"/>
        </w:numPr>
        <w:shd w:val="clear" w:color="auto" w:fill="auto"/>
        <w:tabs>
          <w:tab w:val="left" w:pos="857"/>
        </w:tabs>
        <w:spacing w:after="0" w:line="240" w:lineRule="auto"/>
        <w:ind w:firstLine="700"/>
        <w:jc w:val="both"/>
        <w:rPr>
          <w:i/>
          <w:sz w:val="24"/>
          <w:szCs w:val="24"/>
        </w:rPr>
      </w:pPr>
      <w:r>
        <w:rPr>
          <w:color w:val="000000"/>
          <w:sz w:val="22"/>
          <w:szCs w:val="22"/>
        </w:rPr>
        <w:t>одновременно два работника из одной семьи;</w:t>
      </w:r>
    </w:p>
    <w:p w:rsidR="00BA2B9F" w:rsidRDefault="005B2EB1">
      <w:pPr>
        <w:pStyle w:val="24"/>
        <w:numPr>
          <w:ilvl w:val="0"/>
          <w:numId w:val="1"/>
        </w:numPr>
        <w:shd w:val="clear" w:color="auto" w:fill="auto"/>
        <w:tabs>
          <w:tab w:val="left" w:pos="857"/>
        </w:tabs>
        <w:spacing w:after="0" w:line="240" w:lineRule="auto"/>
        <w:ind w:firstLine="700"/>
        <w:jc w:val="both"/>
        <w:rPr>
          <w:iCs/>
          <w:sz w:val="24"/>
          <w:szCs w:val="24"/>
        </w:rPr>
      </w:pPr>
      <w:r>
        <w:rPr>
          <w:iCs/>
        </w:rPr>
        <w:t>члены Профсоюза.</w:t>
      </w:r>
    </w:p>
    <w:p w:rsidR="00BA2B9F" w:rsidRDefault="005B2EB1">
      <w:pPr>
        <w:pStyle w:val="31"/>
        <w:ind w:firstLine="709"/>
        <w:contextualSpacing/>
      </w:pPr>
      <w:r>
        <w:t>2.2.14.</w:t>
      </w:r>
      <w:r>
        <w:rPr>
          <w:rFonts w:eastAsia="Arial Unicode MS"/>
          <w:color w:val="000000"/>
          <w:kern w:val="1"/>
        </w:rPr>
        <w:t> </w:t>
      </w:r>
      <w:r>
        <w:t xml:space="preserve">Обеспечивать работнику </w:t>
      </w:r>
      <w:proofErr w:type="gramStart"/>
      <w:r>
        <w:t>с даты уведомления</w:t>
      </w:r>
      <w:proofErr w:type="gramEnd"/>
      <w:r>
        <w:t xml:space="preserve"> о предстоящем сокращении численности (штата работников, ликвидации организации) время для поиска работы (3 часов в неделю с указанием конкретного периода рабочего дня) с сохранением среднего заработка.</w:t>
      </w:r>
    </w:p>
    <w:p w:rsidR="00BA2B9F" w:rsidRDefault="005B2EB1">
      <w:pPr>
        <w:pStyle w:val="31"/>
        <w:ind w:firstLine="709"/>
        <w:contextualSpacing/>
      </w:pPr>
      <w:r>
        <w:t>2.2.15.</w:t>
      </w:r>
      <w:r>
        <w:rPr>
          <w:rFonts w:eastAsia="Arial Unicode MS"/>
          <w:color w:val="000000"/>
          <w:kern w:val="1"/>
        </w:rPr>
        <w:t> </w:t>
      </w:r>
      <w:r>
        <w:t>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w:t>
      </w:r>
      <w:r>
        <w:rPr>
          <w:rFonts w:eastAsia="Arial Unicode MS"/>
          <w:color w:val="000000"/>
          <w:kern w:val="1"/>
        </w:rPr>
        <w:t> </w:t>
      </w:r>
      <w:r>
        <w:t>ТК РФ с работником – членом Профсоюза.</w:t>
      </w:r>
    </w:p>
    <w:p w:rsidR="00BA2B9F" w:rsidRDefault="005B2EB1">
      <w:pPr>
        <w:pStyle w:val="31"/>
        <w:ind w:firstLine="709"/>
        <w:contextualSpacing/>
      </w:pPr>
      <w:r>
        <w:t>2.2.16.</w:t>
      </w:r>
      <w:r>
        <w:rPr>
          <w:rFonts w:eastAsia="Arial Unicode MS"/>
          <w:color w:val="000000"/>
          <w:kern w:val="1"/>
        </w:rPr>
        <w:t> </w:t>
      </w:r>
      <w:r>
        <w:t>Осуществлять выплаты, предусмотренные статьёй 178</w:t>
      </w:r>
      <w:r>
        <w:rPr>
          <w:rFonts w:eastAsia="Arial Unicode MS"/>
          <w:color w:val="000000"/>
          <w:kern w:val="1"/>
        </w:rPr>
        <w:t> </w:t>
      </w:r>
      <w:r>
        <w:t>ТК РФ, увольняемым работникам при расторжении трудового договора в связи с ликвидацией организации.</w:t>
      </w:r>
    </w:p>
    <w:p w:rsidR="00BA2B9F" w:rsidRDefault="005B2EB1">
      <w:pPr>
        <w:shd w:val="clear" w:color="auto" w:fill="FFFFFF"/>
        <w:tabs>
          <w:tab w:val="left" w:pos="1464"/>
        </w:tabs>
        <w:ind w:firstLine="709"/>
        <w:contextualSpacing/>
        <w:jc w:val="both"/>
        <w:rPr>
          <w:color w:val="000000"/>
          <w:sz w:val="28"/>
          <w:szCs w:val="28"/>
        </w:rPr>
      </w:pPr>
      <w:r>
        <w:rPr>
          <w:color w:val="000000"/>
          <w:sz w:val="28"/>
          <w:szCs w:val="28"/>
        </w:rPr>
        <w:t>2.2.17.</w:t>
      </w:r>
      <w:r>
        <w:rPr>
          <w:rFonts w:eastAsia="Arial Unicode MS"/>
          <w:color w:val="000000"/>
          <w:kern w:val="1"/>
          <w:sz w:val="28"/>
          <w:szCs w:val="28"/>
        </w:rPr>
        <w:t> </w:t>
      </w:r>
      <w:r>
        <w:rPr>
          <w:color w:val="000000"/>
          <w:sz w:val="28"/>
          <w:szCs w:val="28"/>
        </w:rPr>
        <w:t xml:space="preserve">Устанавливать </w:t>
      </w:r>
      <w:proofErr w:type="gramStart"/>
      <w:r>
        <w:rPr>
          <w:color w:val="000000"/>
          <w:sz w:val="28"/>
          <w:szCs w:val="28"/>
        </w:rPr>
        <w:t>при направлении работников в служебные командировки норма суточных за каждые сутки нахождения в командировке в следующих размерах</w:t>
      </w:r>
      <w:proofErr w:type="gramEnd"/>
      <w:r>
        <w:rPr>
          <w:color w:val="000000"/>
          <w:sz w:val="28"/>
          <w:szCs w:val="28"/>
        </w:rPr>
        <w:t>:</w:t>
      </w:r>
    </w:p>
    <w:p w:rsidR="00BA2B9F" w:rsidRDefault="005B2EB1">
      <w:pPr>
        <w:shd w:val="clear" w:color="auto" w:fill="FFFFFF"/>
        <w:ind w:firstLine="709"/>
        <w:contextualSpacing/>
        <w:jc w:val="both"/>
        <w:rPr>
          <w:rFonts w:eastAsia="Arial Unicode MS"/>
          <w:color w:val="000000"/>
          <w:kern w:val="1"/>
          <w:sz w:val="28"/>
          <w:szCs w:val="28"/>
        </w:rPr>
      </w:pPr>
      <w:r>
        <w:rPr>
          <w:rFonts w:eastAsia="Arial Unicode MS"/>
          <w:color w:val="000000"/>
          <w:kern w:val="1"/>
          <w:sz w:val="28"/>
          <w:szCs w:val="28"/>
        </w:rPr>
        <w:t>100 рублей – по Ульяновской области (</w:t>
      </w:r>
      <w:r>
        <w:rPr>
          <w:rFonts w:eastAsia="Arial Unicode MS"/>
          <w:i/>
          <w:iCs/>
          <w:color w:val="000000"/>
          <w:kern w:val="1"/>
          <w:sz w:val="28"/>
          <w:szCs w:val="28"/>
        </w:rPr>
        <w:t>указать наименование субъекта РФ</w:t>
      </w:r>
      <w:r>
        <w:rPr>
          <w:rFonts w:eastAsia="Arial Unicode MS"/>
          <w:color w:val="000000"/>
          <w:kern w:val="1"/>
          <w:sz w:val="28"/>
          <w:szCs w:val="28"/>
        </w:rPr>
        <w:t>);</w:t>
      </w:r>
    </w:p>
    <w:p w:rsidR="00BA2B9F" w:rsidRDefault="005B2EB1">
      <w:pPr>
        <w:shd w:val="clear" w:color="auto" w:fill="FFFFFF"/>
        <w:ind w:firstLine="709"/>
        <w:contextualSpacing/>
        <w:jc w:val="both"/>
        <w:rPr>
          <w:rFonts w:eastAsia="Arial Unicode MS"/>
          <w:color w:val="000000"/>
          <w:kern w:val="1"/>
          <w:sz w:val="28"/>
          <w:szCs w:val="28"/>
        </w:rPr>
      </w:pPr>
      <w:r>
        <w:rPr>
          <w:rFonts w:eastAsia="Arial Unicode MS"/>
          <w:color w:val="000000"/>
          <w:kern w:val="1"/>
          <w:sz w:val="28"/>
          <w:szCs w:val="28"/>
        </w:rPr>
        <w:t>100 рублей – за пределы Ульяновской области;</w:t>
      </w:r>
    </w:p>
    <w:p w:rsidR="00BA2B9F" w:rsidRDefault="005B2EB1">
      <w:pPr>
        <w:shd w:val="clear" w:color="auto" w:fill="FFFFFF"/>
        <w:ind w:firstLine="709"/>
        <w:contextualSpacing/>
        <w:jc w:val="both"/>
        <w:rPr>
          <w:rFonts w:eastAsia="Arial Unicode MS"/>
          <w:color w:val="000000"/>
          <w:kern w:val="1"/>
          <w:sz w:val="28"/>
          <w:szCs w:val="28"/>
        </w:rPr>
      </w:pPr>
      <w:r>
        <w:rPr>
          <w:rFonts w:eastAsia="Arial Unicode MS"/>
          <w:color w:val="000000"/>
          <w:kern w:val="1"/>
          <w:sz w:val="28"/>
          <w:szCs w:val="28"/>
        </w:rPr>
        <w:t xml:space="preserve">500 рублей – при </w:t>
      </w:r>
      <w:r>
        <w:rPr>
          <w:iCs/>
          <w:color w:val="000000"/>
          <w:sz w:val="28"/>
          <w:szCs w:val="28"/>
        </w:rPr>
        <w:t>командировании</w:t>
      </w:r>
      <w:r>
        <w:rPr>
          <w:rFonts w:eastAsia="Arial Unicode MS"/>
          <w:color w:val="000000"/>
          <w:kern w:val="1"/>
          <w:sz w:val="28"/>
          <w:szCs w:val="28"/>
        </w:rPr>
        <w:t xml:space="preserve"> в города федерального значения Москву и Санкт-Петербург.</w:t>
      </w:r>
    </w:p>
    <w:p w:rsidR="00BA2B9F" w:rsidRDefault="005B2EB1">
      <w:pPr>
        <w:pStyle w:val="ConsPlusNormal"/>
        <w:widowControl/>
        <w:shd w:val="clear" w:color="auto" w:fill="FFFFFF"/>
        <w:tabs>
          <w:tab w:val="left" w:pos="1464"/>
        </w:tabs>
        <w:ind w:firstLine="709"/>
        <w:contextualSpacing/>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При направлении работников </w:t>
      </w:r>
      <w:r>
        <w:rPr>
          <w:rFonts w:ascii="Times New Roman" w:hAnsi="Times New Roman"/>
          <w:color w:val="000000"/>
          <w:sz w:val="28"/>
          <w:szCs w:val="28"/>
        </w:rPr>
        <w:t>в служебные командировки</w:t>
      </w:r>
      <w:r>
        <w:rPr>
          <w:rFonts w:ascii="Times New Roman" w:hAnsi="Times New Roman" w:cs="Times New Roman"/>
          <w:iCs/>
          <w:color w:val="000000"/>
          <w:sz w:val="28"/>
          <w:szCs w:val="28"/>
        </w:rPr>
        <w:t xml:space="preserve"> в районы Крайнего Севера и в приравненные к ним местности, а также в субъекты Российской Федерации, отнесенные к Дальневосточному федеральному округу, увеличивать размер суточных на 10%.</w:t>
      </w:r>
    </w:p>
    <w:p w:rsidR="00BA2B9F" w:rsidRDefault="005B2EB1">
      <w:pPr>
        <w:pStyle w:val="31"/>
        <w:tabs>
          <w:tab w:val="left" w:pos="709"/>
          <w:tab w:val="left" w:pos="1620"/>
        </w:tabs>
        <w:ind w:firstLine="709"/>
        <w:contextualSpacing/>
      </w:pPr>
      <w:r>
        <w:t>2.2.18.</w:t>
      </w:r>
      <w:r>
        <w:rPr>
          <w:rFonts w:eastAsia="Arial Unicode MS"/>
          <w:color w:val="000000"/>
          <w:kern w:val="1"/>
        </w:rPr>
        <w:t> </w:t>
      </w:r>
      <w:r>
        <w:t>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rsidR="00BA2B9F" w:rsidRDefault="005B2EB1">
      <w:pPr>
        <w:pStyle w:val="31"/>
        <w:tabs>
          <w:tab w:val="left" w:pos="709"/>
          <w:tab w:val="left" w:pos="1620"/>
        </w:tabs>
        <w:ind w:firstLine="709"/>
        <w:contextualSpacing/>
      </w:pPr>
      <w: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BA2B9F" w:rsidRDefault="005B2EB1">
      <w:pPr>
        <w:pStyle w:val="31"/>
        <w:tabs>
          <w:tab w:val="left" w:pos="709"/>
          <w:tab w:val="left" w:pos="1620"/>
        </w:tabs>
        <w:ind w:firstLine="709"/>
        <w:contextualSpacing/>
      </w:pPr>
      <w: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BA2B9F" w:rsidRDefault="005B2EB1">
      <w:pPr>
        <w:pStyle w:val="31"/>
        <w:tabs>
          <w:tab w:val="left" w:pos="709"/>
          <w:tab w:val="left" w:pos="1620"/>
        </w:tabs>
        <w:ind w:firstLine="709"/>
        <w:contextualSpacing/>
      </w:pPr>
      <w:r>
        <w:t>2.2.19.</w:t>
      </w:r>
      <w:r>
        <w:rPr>
          <w:rFonts w:eastAsia="Arial Unicode MS"/>
          <w:color w:val="000000"/>
          <w:kern w:val="1"/>
        </w:rPr>
        <w:t> </w:t>
      </w:r>
      <w:proofErr w:type="gramStart"/>
      <w:r>
        <w:t xml:space="preserve">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w:t>
      </w:r>
      <w:r>
        <w:lastRenderedPageBreak/>
        <w:t>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w:t>
      </w:r>
      <w:proofErr w:type="gramEnd"/>
      <w:r>
        <w:t>,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BA2B9F" w:rsidRDefault="005B2EB1">
      <w:pPr>
        <w:pStyle w:val="31"/>
        <w:tabs>
          <w:tab w:val="left" w:pos="709"/>
          <w:tab w:val="left" w:pos="1620"/>
        </w:tabs>
        <w:ind w:firstLine="709"/>
        <w:contextualSpacing/>
      </w:pPr>
      <w: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w:t>
      </w:r>
      <w:proofErr w:type="gramStart"/>
      <w:r>
        <w:t>и</w:t>
      </w:r>
      <w:proofErr w:type="gramEnd"/>
      <w:r>
        <w:t xml:space="preserve"> трех лет подряд (статья 197 ТК РФ).</w:t>
      </w:r>
    </w:p>
    <w:p w:rsidR="00BA2B9F" w:rsidRDefault="005B2EB1">
      <w:pPr>
        <w:ind w:firstLine="709"/>
        <w:contextualSpacing/>
        <w:jc w:val="both"/>
        <w:rPr>
          <w:color w:val="000000"/>
          <w:sz w:val="28"/>
          <w:szCs w:val="28"/>
        </w:rPr>
      </w:pPr>
      <w:r>
        <w:rPr>
          <w:color w:val="000000"/>
          <w:sz w:val="28"/>
          <w:szCs w:val="28"/>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BA2B9F" w:rsidRDefault="005B2EB1">
      <w:pPr>
        <w:ind w:firstLine="709"/>
        <w:contextualSpacing/>
        <w:jc w:val="both"/>
        <w:rPr>
          <w:sz w:val="28"/>
          <w:szCs w:val="28"/>
        </w:rPr>
      </w:pPr>
      <w:r>
        <w:rPr>
          <w:sz w:val="28"/>
          <w:szCs w:val="28"/>
        </w:rPr>
        <w:t>2.2.20.</w:t>
      </w:r>
      <w:r>
        <w:rPr>
          <w:rFonts w:eastAsia="Arial Unicode MS"/>
          <w:color w:val="000000"/>
          <w:kern w:val="1"/>
          <w:sz w:val="28"/>
          <w:szCs w:val="28"/>
        </w:rPr>
        <w:t> </w:t>
      </w:r>
      <w:proofErr w:type="gramStart"/>
      <w:r>
        <w:rPr>
          <w:sz w:val="28"/>
          <w:szCs w:val="28"/>
        </w:rPr>
        <w:t>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w:t>
      </w:r>
      <w:r>
        <w:rPr>
          <w:rStyle w:val="afe"/>
          <w:sz w:val="28"/>
          <w:szCs w:val="28"/>
        </w:rPr>
        <w:footnoteReference w:id="16"/>
      </w:r>
      <w:r>
        <w:rPr>
          <w:sz w:val="28"/>
          <w:szCs w:val="28"/>
        </w:rPr>
        <w:t>,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proofErr w:type="gramEnd"/>
    </w:p>
    <w:p w:rsidR="00BA2B9F" w:rsidRDefault="005B2EB1">
      <w:pPr>
        <w:ind w:firstLine="709"/>
        <w:contextualSpacing/>
        <w:jc w:val="both"/>
        <w:rPr>
          <w:sz w:val="28"/>
          <w:szCs w:val="28"/>
        </w:rPr>
      </w:pPr>
      <w:r>
        <w:rPr>
          <w:sz w:val="28"/>
          <w:szCs w:val="28"/>
        </w:rPr>
        <w:t>2.2.21.</w:t>
      </w:r>
      <w:r>
        <w:rPr>
          <w:rFonts w:eastAsia="Arial Unicode MS"/>
          <w:color w:val="000000"/>
          <w:kern w:val="1"/>
          <w:sz w:val="28"/>
          <w:szCs w:val="28"/>
        </w:rPr>
        <w:t> </w:t>
      </w:r>
      <w:r>
        <w:rPr>
          <w:bCs/>
          <w:iCs/>
          <w:sz w:val="28"/>
          <w:szCs w:val="28"/>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r>
        <w:rPr>
          <w:rStyle w:val="afe"/>
          <w:bCs/>
          <w:iCs/>
          <w:sz w:val="28"/>
          <w:szCs w:val="28"/>
        </w:rPr>
        <w:footnoteReference w:id="17"/>
      </w:r>
      <w:r>
        <w:rPr>
          <w:bCs/>
          <w:iCs/>
          <w:sz w:val="28"/>
          <w:szCs w:val="28"/>
        </w:rPr>
        <w:t>.</w:t>
      </w:r>
    </w:p>
    <w:p w:rsidR="00BA2B9F" w:rsidRDefault="005B2EB1">
      <w:pPr>
        <w:ind w:firstLine="709"/>
        <w:contextualSpacing/>
        <w:jc w:val="both"/>
        <w:rPr>
          <w:sz w:val="28"/>
          <w:szCs w:val="28"/>
        </w:rPr>
      </w:pPr>
      <w:r>
        <w:rPr>
          <w:color w:val="000000"/>
          <w:sz w:val="28"/>
          <w:szCs w:val="28"/>
        </w:rPr>
        <w:t>2.3.</w:t>
      </w:r>
      <w:r>
        <w:rPr>
          <w:rFonts w:eastAsia="Arial Unicode MS"/>
          <w:color w:val="000000"/>
          <w:kern w:val="1"/>
          <w:sz w:val="28"/>
          <w:szCs w:val="28"/>
        </w:rPr>
        <w:t> </w:t>
      </w:r>
      <w:r>
        <w:rPr>
          <w:color w:val="000000"/>
          <w:sz w:val="28"/>
          <w:szCs w:val="28"/>
        </w:rPr>
        <w:t>Выборный орган первичной профсоюзной организации обязуется:</w:t>
      </w:r>
    </w:p>
    <w:p w:rsidR="00BA2B9F" w:rsidRDefault="005B2EB1">
      <w:pPr>
        <w:pStyle w:val="afa"/>
        <w:spacing w:before="0" w:beforeAutospacing="0" w:after="0" w:afterAutospacing="0"/>
        <w:ind w:firstLine="709"/>
        <w:contextualSpacing/>
        <w:jc w:val="both"/>
        <w:rPr>
          <w:color w:val="000000"/>
          <w:sz w:val="28"/>
          <w:szCs w:val="28"/>
        </w:rPr>
      </w:pPr>
      <w:r>
        <w:rPr>
          <w:color w:val="000000"/>
          <w:sz w:val="28"/>
          <w:szCs w:val="28"/>
        </w:rPr>
        <w:t>2.3.1.</w:t>
      </w:r>
      <w:r>
        <w:rPr>
          <w:rFonts w:eastAsia="Arial Unicode MS"/>
          <w:color w:val="000000"/>
          <w:kern w:val="1"/>
          <w:sz w:val="28"/>
          <w:szCs w:val="28"/>
        </w:rPr>
        <w:t> </w:t>
      </w:r>
      <w:proofErr w:type="gramStart"/>
      <w:r>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roofErr w:type="gramEnd"/>
    </w:p>
    <w:p w:rsidR="00BA2B9F" w:rsidRDefault="005B2EB1">
      <w:pPr>
        <w:pStyle w:val="afa"/>
        <w:spacing w:before="0" w:beforeAutospacing="0" w:after="0" w:afterAutospacing="0"/>
        <w:ind w:firstLine="709"/>
        <w:contextualSpacing/>
        <w:jc w:val="both"/>
        <w:rPr>
          <w:color w:val="000000"/>
          <w:sz w:val="28"/>
          <w:szCs w:val="28"/>
        </w:rPr>
      </w:pPr>
      <w:r>
        <w:rPr>
          <w:color w:val="000000"/>
          <w:sz w:val="28"/>
          <w:szCs w:val="28"/>
        </w:rPr>
        <w:t>2.3.2.</w:t>
      </w:r>
      <w:r>
        <w:rPr>
          <w:rFonts w:eastAsia="Arial Unicode MS"/>
          <w:color w:val="000000"/>
          <w:kern w:val="1"/>
          <w:sz w:val="28"/>
          <w:szCs w:val="28"/>
        </w:rPr>
        <w:t> </w:t>
      </w:r>
      <w:r>
        <w:rPr>
          <w:color w:val="000000"/>
          <w:sz w:val="28"/>
          <w:szCs w:val="28"/>
        </w:rPr>
        <w:t xml:space="preserve">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w:t>
      </w:r>
      <w:r>
        <w:rPr>
          <w:color w:val="000000"/>
          <w:sz w:val="28"/>
          <w:szCs w:val="28"/>
        </w:rPr>
        <w:lastRenderedPageBreak/>
        <w:t>работников занимаемым ими должностям</w:t>
      </w:r>
      <w:r>
        <w:rPr>
          <w:rStyle w:val="afe"/>
          <w:color w:val="000000"/>
          <w:sz w:val="28"/>
          <w:szCs w:val="28"/>
        </w:rPr>
        <w:footnoteReference w:id="18"/>
      </w:r>
      <w:r>
        <w:rPr>
          <w:color w:val="000000"/>
          <w:sz w:val="28"/>
          <w:szCs w:val="28"/>
        </w:rPr>
        <w:t xml:space="preserve">, </w:t>
      </w:r>
      <w:proofErr w:type="gramStart"/>
      <w:r>
        <w:rPr>
          <w:color w:val="000000"/>
          <w:sz w:val="28"/>
          <w:szCs w:val="28"/>
        </w:rPr>
        <w:t>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w:t>
      </w:r>
      <w:proofErr w:type="gramEnd"/>
      <w:r>
        <w:rPr>
          <w:color w:val="000000"/>
          <w:sz w:val="28"/>
          <w:szCs w:val="28"/>
        </w:rPr>
        <w:t xml:space="preserve"> требованиями части третьей статьи82 ТК РФ.</w:t>
      </w:r>
    </w:p>
    <w:p w:rsidR="00BA2B9F" w:rsidRDefault="005B2EB1">
      <w:pPr>
        <w:pStyle w:val="afa"/>
        <w:spacing w:before="0" w:beforeAutospacing="0" w:after="0" w:afterAutospacing="0"/>
        <w:ind w:firstLine="709"/>
        <w:contextualSpacing/>
        <w:jc w:val="both"/>
        <w:rPr>
          <w:color w:val="000000"/>
          <w:sz w:val="28"/>
          <w:szCs w:val="28"/>
        </w:rPr>
      </w:pPr>
      <w:r>
        <w:rPr>
          <w:color w:val="000000"/>
          <w:sz w:val="28"/>
          <w:szCs w:val="28"/>
        </w:rPr>
        <w:t>2.3.3.</w:t>
      </w:r>
      <w:r>
        <w:rPr>
          <w:rFonts w:eastAsia="Arial Unicode MS"/>
          <w:color w:val="000000"/>
          <w:kern w:val="1"/>
          <w:sz w:val="28"/>
          <w:szCs w:val="28"/>
        </w:rPr>
        <w:t> </w:t>
      </w:r>
      <w:r>
        <w:rPr>
          <w:color w:val="000000"/>
          <w:sz w:val="28"/>
          <w:szCs w:val="28"/>
        </w:rPr>
        <w:t xml:space="preserve">Осуществлять </w:t>
      </w:r>
      <w:proofErr w:type="gramStart"/>
      <w:r>
        <w:rPr>
          <w:color w:val="000000"/>
          <w:sz w:val="28"/>
          <w:szCs w:val="28"/>
        </w:rPr>
        <w:t>контроль за</w:t>
      </w:r>
      <w:proofErr w:type="gramEnd"/>
      <w:r>
        <w:rPr>
          <w:color w:val="000000"/>
          <w:sz w:val="28"/>
          <w:szCs w:val="28"/>
        </w:rPr>
        <w:t xml:space="preserve"> выполнением коллективного договора, </w:t>
      </w:r>
      <w:r>
        <w:rPr>
          <w:sz w:val="28"/>
          <w:szCs w:val="28"/>
        </w:rPr>
        <w:t>локальных нормативных актов</w:t>
      </w:r>
      <w:r>
        <w:rPr>
          <w:color w:val="000000"/>
          <w:sz w:val="28"/>
          <w:szCs w:val="28"/>
        </w:rPr>
        <w:t>, если они являются приложениями к коллективному договору, как их неотъемлемой частью</w:t>
      </w:r>
      <w:r>
        <w:rPr>
          <w:rStyle w:val="afe"/>
          <w:color w:val="000000"/>
          <w:sz w:val="28"/>
          <w:szCs w:val="28"/>
        </w:rPr>
        <w:footnoteReference w:id="19"/>
      </w:r>
      <w:r>
        <w:rPr>
          <w:color w:val="000000"/>
          <w:sz w:val="28"/>
          <w:szCs w:val="28"/>
        </w:rPr>
        <w:t>.</w:t>
      </w:r>
    </w:p>
    <w:p w:rsidR="00BA2B9F" w:rsidRDefault="00251ED1">
      <w:pPr>
        <w:pStyle w:val="afa"/>
        <w:spacing w:before="0" w:beforeAutospacing="0" w:after="0" w:afterAutospacing="0"/>
        <w:ind w:firstLine="709"/>
        <w:contextualSpacing/>
        <w:jc w:val="both"/>
        <w:rPr>
          <w:color w:val="000000"/>
          <w:sz w:val="28"/>
          <w:szCs w:val="28"/>
        </w:rPr>
      </w:pPr>
      <w:r>
        <w:rPr>
          <w:color w:val="000000"/>
          <w:sz w:val="28"/>
          <w:szCs w:val="28"/>
        </w:rPr>
        <w:t>2.3.4</w:t>
      </w:r>
      <w:r w:rsidR="005B2EB1">
        <w:rPr>
          <w:color w:val="000000"/>
          <w:sz w:val="28"/>
          <w:szCs w:val="28"/>
        </w:rPr>
        <w:t>.</w:t>
      </w:r>
      <w:r w:rsidR="005B2EB1">
        <w:rPr>
          <w:rFonts w:eastAsia="Arial Unicode MS"/>
          <w:color w:val="000000"/>
          <w:kern w:val="1"/>
          <w:sz w:val="28"/>
          <w:szCs w:val="28"/>
        </w:rPr>
        <w:t> </w:t>
      </w:r>
      <w:r w:rsidR="005B2EB1">
        <w:rPr>
          <w:color w:val="000000"/>
          <w:sz w:val="28"/>
          <w:szCs w:val="28"/>
        </w:rPr>
        <w:t>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(статья391 ТК РФ), а также представлять интересы работников в коллективных трудовых спорах по вопросам, предусмотренным статьёй 398 ТК</w:t>
      </w:r>
      <w:r w:rsidR="005B2EB1">
        <w:rPr>
          <w:rFonts w:eastAsia="Arial Unicode MS"/>
          <w:color w:val="000000"/>
          <w:kern w:val="1"/>
          <w:sz w:val="28"/>
          <w:szCs w:val="28"/>
        </w:rPr>
        <w:t> </w:t>
      </w:r>
      <w:r w:rsidR="005B2EB1">
        <w:rPr>
          <w:color w:val="000000"/>
          <w:sz w:val="28"/>
          <w:szCs w:val="28"/>
        </w:rPr>
        <w:t>РФ.</w:t>
      </w:r>
    </w:p>
    <w:p w:rsidR="00BA2B9F" w:rsidRDefault="00BA2B9F">
      <w:pPr>
        <w:pStyle w:val="afa"/>
        <w:spacing w:before="0" w:beforeAutospacing="0" w:after="0" w:afterAutospacing="0"/>
        <w:ind w:firstLine="709"/>
        <w:contextualSpacing/>
        <w:jc w:val="center"/>
        <w:rPr>
          <w:color w:val="000000"/>
          <w:sz w:val="28"/>
          <w:szCs w:val="28"/>
        </w:rPr>
      </w:pPr>
    </w:p>
    <w:p w:rsidR="00BA2B9F" w:rsidRDefault="005B2EB1">
      <w:pPr>
        <w:pStyle w:val="31"/>
        <w:ind w:firstLine="709"/>
        <w:contextualSpacing/>
        <w:jc w:val="center"/>
        <w:outlineLvl w:val="0"/>
        <w:rPr>
          <w:b/>
          <w:bCs/>
          <w:caps/>
          <w:sz w:val="24"/>
          <w:szCs w:val="24"/>
        </w:rPr>
      </w:pPr>
      <w:r>
        <w:rPr>
          <w:b/>
          <w:bCs/>
          <w:caps/>
          <w:sz w:val="24"/>
          <w:szCs w:val="24"/>
          <w:lang w:val="en-US"/>
        </w:rPr>
        <w:t>III</w:t>
      </w:r>
      <w:r>
        <w:rPr>
          <w:b/>
          <w:bCs/>
          <w:caps/>
          <w:sz w:val="24"/>
          <w:szCs w:val="24"/>
        </w:rPr>
        <w:t>. рабочее время и время отдыха</w:t>
      </w:r>
    </w:p>
    <w:p w:rsidR="00BA2B9F" w:rsidRDefault="00BA2B9F">
      <w:pPr>
        <w:pStyle w:val="31"/>
        <w:ind w:firstLine="709"/>
        <w:contextualSpacing/>
        <w:jc w:val="center"/>
        <w:rPr>
          <w:b/>
          <w:bCs/>
        </w:rPr>
      </w:pPr>
    </w:p>
    <w:p w:rsidR="00BA2B9F" w:rsidRDefault="005B2EB1">
      <w:pPr>
        <w:pStyle w:val="31"/>
        <w:ind w:firstLine="709"/>
        <w:contextualSpacing/>
      </w:pPr>
      <w:r>
        <w:t>3.</w:t>
      </w:r>
      <w:r>
        <w:rPr>
          <w:rFonts w:eastAsia="Arial Unicode MS"/>
          <w:color w:val="000000"/>
          <w:kern w:val="1"/>
        </w:rPr>
        <w:t> </w:t>
      </w:r>
      <w:r>
        <w:t>Стороны пришли к соглашению о том, что:</w:t>
      </w:r>
    </w:p>
    <w:p w:rsidR="00BA2B9F" w:rsidRDefault="005B2EB1">
      <w:pPr>
        <w:pStyle w:val="31"/>
        <w:ind w:firstLine="709"/>
        <w:contextualSpacing/>
      </w:pPr>
      <w:proofErr w:type="gramStart"/>
      <w:r>
        <w:t>В соответствии с частью третьей статьи 333 ТК РФ в зависимости от должности и (или) специальности педагогических работников с учётом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w:t>
      </w:r>
      <w:proofErr w:type="gramEnd"/>
      <w:r>
        <w:t xml:space="preserve">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r>
        <w:rPr>
          <w:rStyle w:val="afe"/>
        </w:rPr>
        <w:footnoteReference w:id="20"/>
      </w:r>
      <w:r>
        <w:t>.</w:t>
      </w:r>
    </w:p>
    <w:p w:rsidR="00BA2B9F" w:rsidRDefault="005B2EB1">
      <w:pPr>
        <w:pStyle w:val="ConsPlusNormal"/>
        <w:ind w:firstLine="709"/>
        <w:contextualSpacing/>
        <w:jc w:val="both"/>
        <w:rPr>
          <w:rFonts w:ascii="Times New Roman" w:hAnsi="Times New Roman" w:cs="Times New Roman"/>
          <w:sz w:val="28"/>
          <w:szCs w:val="28"/>
          <w:highlight w:val="lightGray"/>
        </w:rPr>
      </w:pPr>
      <w:r>
        <w:rPr>
          <w:rFonts w:ascii="Times New Roman" w:hAnsi="Times New Roman" w:cs="Times New Roman"/>
          <w:kern w:val="0"/>
          <w:sz w:val="28"/>
          <w:szCs w:val="28"/>
        </w:rPr>
        <w:t>3.1.1.</w:t>
      </w:r>
      <w:r>
        <w:rPr>
          <w:rFonts w:eastAsia="Arial Unicode MS"/>
          <w:color w:val="000000"/>
          <w:sz w:val="28"/>
          <w:szCs w:val="28"/>
        </w:rPr>
        <w:t> </w:t>
      </w:r>
      <w:proofErr w:type="gramStart"/>
      <w:r>
        <w:rPr>
          <w:rFonts w:ascii="Times New Roman" w:hAnsi="Times New Roman" w:cs="Times New Roman"/>
          <w:kern w:val="0"/>
          <w:sz w:val="28"/>
          <w:szCs w:val="28"/>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w:t>
      </w:r>
      <w:r>
        <w:rPr>
          <w:rFonts w:ascii="Times New Roman" w:hAnsi="Times New Roman" w:cs="Times New Roman"/>
          <w:kern w:val="0"/>
          <w:sz w:val="28"/>
          <w:szCs w:val="28"/>
        </w:rPr>
        <w:lastRenderedPageBreak/>
        <w:t xml:space="preserve">согласованными с выборным органом первичной профсоюзной организации </w:t>
      </w:r>
      <w:r>
        <w:rPr>
          <w:rFonts w:ascii="Times New Roman" w:hAnsi="Times New Roman" w:cs="Times New Roman"/>
          <w:sz w:val="28"/>
          <w:szCs w:val="28"/>
        </w:rPr>
        <w:t>с учётом</w:t>
      </w:r>
      <w:proofErr w:type="gramEnd"/>
      <w:r>
        <w:rPr>
          <w:rFonts w:ascii="Times New Roman" w:hAnsi="Times New Roman" w:cs="Times New Roman"/>
          <w:sz w:val="28"/>
          <w:szCs w:val="28"/>
        </w:rPr>
        <w:t xml:space="preserve"> </w:t>
      </w:r>
      <w:hyperlink r:id="rId11" w:history="1">
        <w:r>
          <w:rPr>
            <w:rFonts w:ascii="Times New Roman" w:hAnsi="Times New Roman" w:cs="Times New Roman"/>
            <w:sz w:val="28"/>
            <w:szCs w:val="28"/>
          </w:rPr>
          <w:t>особенностей</w:t>
        </w:r>
      </w:hyperlink>
      <w:r>
        <w:rPr>
          <w:rFonts w:ascii="Times New Roman" w:hAnsi="Times New Roman" w:cs="Times New Roman"/>
          <w:sz w:val="28"/>
          <w:szCs w:val="28"/>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Pr>
          <w:rStyle w:val="afe"/>
          <w:rFonts w:ascii="Times New Roman" w:hAnsi="Times New Roman" w:cs="Times New Roman"/>
          <w:sz w:val="28"/>
          <w:szCs w:val="28"/>
        </w:rPr>
        <w:footnoteReference w:id="21"/>
      </w:r>
      <w:r>
        <w:rPr>
          <w:rFonts w:ascii="Times New Roman" w:hAnsi="Times New Roman" w:cs="Times New Roman"/>
          <w:sz w:val="28"/>
          <w:szCs w:val="28"/>
        </w:rPr>
        <w:t>.</w:t>
      </w:r>
    </w:p>
    <w:p w:rsidR="00BA2B9F" w:rsidRDefault="005B2EB1">
      <w:pPr>
        <w:pStyle w:val="31"/>
        <w:ind w:firstLine="709"/>
        <w:contextualSpacing/>
      </w:pPr>
      <w:r>
        <w:t>3.1.2.</w:t>
      </w:r>
      <w:r>
        <w:rPr>
          <w:rFonts w:eastAsia="Arial Unicode MS"/>
          <w:color w:val="000000"/>
          <w:kern w:val="1"/>
        </w:rPr>
        <w:t> </w:t>
      </w:r>
      <w:r>
        <w:t xml:space="preserve">Фактический объём учебной (преподавательской) работы (далее – 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работодателем по согласованию с выборным органом первичной профсоюзной организации. Эта работа завершается до окончания учебного года и ухода работников в отпуск, с </w:t>
      </w:r>
      <w:proofErr w:type="gramStart"/>
      <w:r>
        <w:t>тем</w:t>
      </w:r>
      <w:proofErr w:type="gramEnd"/>
      <w:r>
        <w:t xml:space="preserve">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rsidR="00BA2B9F" w:rsidRDefault="005B2EB1">
      <w:pPr>
        <w:ind w:firstLine="709"/>
        <w:contextualSpacing/>
        <w:jc w:val="both"/>
        <w:rPr>
          <w:sz w:val="28"/>
          <w:szCs w:val="28"/>
        </w:rPr>
      </w:pPr>
      <w:r>
        <w:rPr>
          <w:sz w:val="28"/>
          <w:szCs w:val="28"/>
        </w:rPr>
        <w:t xml:space="preserve">При установлении учителям, для которых данная организация является местом основной работы, фактического объёма учебной нагрузки на новый учебный год за ними сохраняется её объём и преемственность преподавания предметов в классах. </w:t>
      </w:r>
    </w:p>
    <w:p w:rsidR="00BA2B9F" w:rsidRDefault="005B2EB1">
      <w:pPr>
        <w:ind w:firstLine="709"/>
        <w:contextualSpacing/>
        <w:jc w:val="both"/>
        <w:rPr>
          <w:sz w:val="28"/>
          <w:szCs w:val="28"/>
        </w:rPr>
      </w:pPr>
      <w:r>
        <w:rPr>
          <w:sz w:val="28"/>
          <w:szCs w:val="28"/>
        </w:rPr>
        <w:t>Изменение (увеличение или снижение) объёма учебной нагрузки учителей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w:t>
      </w:r>
      <w:r>
        <w:rPr>
          <w:rFonts w:eastAsia="Arial Unicode MS"/>
          <w:color w:val="000000"/>
          <w:kern w:val="1"/>
          <w:sz w:val="28"/>
          <w:szCs w:val="28"/>
        </w:rPr>
        <w:t> </w:t>
      </w:r>
      <w:r>
        <w:rPr>
          <w:sz w:val="28"/>
          <w:szCs w:val="28"/>
        </w:rPr>
        <w:t>1.6</w:t>
      </w:r>
      <w:r>
        <w:rPr>
          <w:rFonts w:eastAsia="Arial Unicode MS"/>
          <w:color w:val="000000"/>
          <w:kern w:val="1"/>
          <w:sz w:val="28"/>
          <w:szCs w:val="28"/>
        </w:rPr>
        <w:t> </w:t>
      </w:r>
      <w:r>
        <w:rPr>
          <w:sz w:val="28"/>
          <w:szCs w:val="28"/>
        </w:rPr>
        <w:t>приложения 2 к приказу №</w:t>
      </w:r>
      <w:r>
        <w:rPr>
          <w:rFonts w:eastAsia="Arial Unicode MS"/>
          <w:color w:val="000000"/>
          <w:kern w:val="1"/>
          <w:sz w:val="28"/>
          <w:szCs w:val="28"/>
        </w:rPr>
        <w:t> </w:t>
      </w:r>
      <w:r>
        <w:rPr>
          <w:sz w:val="28"/>
          <w:szCs w:val="28"/>
        </w:rPr>
        <w:t>1601.</w:t>
      </w:r>
    </w:p>
    <w:p w:rsidR="00BA2B9F" w:rsidRDefault="005B2EB1">
      <w:pPr>
        <w:pStyle w:val="31"/>
        <w:ind w:firstLine="709"/>
        <w:contextualSpacing/>
        <w:rPr>
          <w:iCs/>
        </w:rPr>
      </w:pPr>
      <w:r>
        <w:rPr>
          <w:iCs/>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 1.5,</w:t>
      </w:r>
      <w:r>
        <w:rPr>
          <w:rFonts w:eastAsia="Arial Unicode MS"/>
          <w:color w:val="000000"/>
          <w:kern w:val="1"/>
        </w:rPr>
        <w:t> </w:t>
      </w:r>
      <w:r>
        <w:rPr>
          <w:iCs/>
        </w:rPr>
        <w:t>1.7,</w:t>
      </w:r>
      <w:r>
        <w:rPr>
          <w:rFonts w:eastAsia="Arial Unicode MS"/>
          <w:color w:val="000000"/>
          <w:kern w:val="1"/>
        </w:rPr>
        <w:t> </w:t>
      </w:r>
      <w:r>
        <w:rPr>
          <w:iCs/>
        </w:rPr>
        <w:t>5.2 приложения 2 к приказу №</w:t>
      </w:r>
      <w:r>
        <w:rPr>
          <w:rFonts w:eastAsia="Arial Unicode MS"/>
          <w:color w:val="000000"/>
          <w:kern w:val="1"/>
        </w:rPr>
        <w:t> </w:t>
      </w:r>
      <w:r>
        <w:rPr>
          <w:iCs/>
        </w:rPr>
        <w:t>1601, в том числе:</w:t>
      </w:r>
    </w:p>
    <w:p w:rsidR="00BA2B9F" w:rsidRDefault="005B2EB1">
      <w:pPr>
        <w:pStyle w:val="31"/>
        <w:ind w:firstLine="709"/>
        <w:contextualSpacing/>
        <w:rPr>
          <w:iCs/>
        </w:rPr>
      </w:pPr>
      <w:r>
        <w:rPr>
          <w:iCs/>
        </w:rPr>
        <w:t>а)</w:t>
      </w:r>
      <w:r>
        <w:rPr>
          <w:rFonts w:eastAsia="Arial Unicode MS"/>
          <w:color w:val="000000"/>
          <w:kern w:val="1"/>
        </w:rPr>
        <w:t> </w:t>
      </w:r>
      <w:r>
        <w:rPr>
          <w:iCs/>
        </w:rPr>
        <w:t>по взаимному согласию сторон;</w:t>
      </w:r>
    </w:p>
    <w:p w:rsidR="00BA2B9F" w:rsidRDefault="005B2EB1">
      <w:pPr>
        <w:pStyle w:val="31"/>
        <w:ind w:firstLine="709"/>
        <w:contextualSpacing/>
        <w:rPr>
          <w:iCs/>
        </w:rPr>
      </w:pPr>
      <w:r>
        <w:rPr>
          <w:iCs/>
        </w:rPr>
        <w:t>б)</w:t>
      </w:r>
      <w:r>
        <w:rPr>
          <w:rFonts w:eastAsia="Arial Unicode MS"/>
          <w:color w:val="000000"/>
          <w:kern w:val="1"/>
        </w:rPr>
        <w:t> </w:t>
      </w:r>
      <w:r>
        <w:rPr>
          <w:iCs/>
        </w:rPr>
        <w:t>по инициативе работодателя в случаях:</w:t>
      </w:r>
    </w:p>
    <w:p w:rsidR="00BA2B9F" w:rsidRDefault="005B2EB1">
      <w:pPr>
        <w:pStyle w:val="31"/>
        <w:ind w:firstLine="709"/>
        <w:contextualSpacing/>
        <w:rPr>
          <w:iCs/>
          <w:strike/>
        </w:rPr>
      </w:pPr>
      <w:r>
        <w:rPr>
          <w:iCs/>
        </w:rPr>
        <w:t>—</w:t>
      </w:r>
      <w:r>
        <w:rPr>
          <w:rFonts w:eastAsia="Arial Unicode MS"/>
          <w:color w:val="000000"/>
          <w:kern w:val="1"/>
        </w:rPr>
        <w:t> </w:t>
      </w:r>
      <w:r>
        <w:rPr>
          <w:iCs/>
        </w:rPr>
        <w:t>уменьшения количества часов по учебным планам и программам, сокращения количества классов (групп);</w:t>
      </w:r>
    </w:p>
    <w:p w:rsidR="00BA2B9F" w:rsidRDefault="005B2EB1">
      <w:pPr>
        <w:pStyle w:val="31"/>
        <w:ind w:firstLine="709"/>
        <w:contextualSpacing/>
        <w:rPr>
          <w:iCs/>
        </w:rPr>
      </w:pPr>
      <w:r>
        <w:rPr>
          <w:iCs/>
        </w:rPr>
        <w:t>—</w:t>
      </w:r>
      <w:r>
        <w:rPr>
          <w:rFonts w:eastAsia="Arial Unicode MS"/>
          <w:color w:val="000000"/>
          <w:kern w:val="1"/>
        </w:rPr>
        <w:t> </w:t>
      </w:r>
      <w:r>
        <w:rPr>
          <w:iCs/>
        </w:rPr>
        <w:t>восстановления на работе учителя, ранее выполнявшего эту учебную нагрузку;</w:t>
      </w:r>
    </w:p>
    <w:p w:rsidR="00BA2B9F" w:rsidRDefault="005B2EB1">
      <w:pPr>
        <w:pStyle w:val="31"/>
        <w:ind w:firstLine="709"/>
        <w:contextualSpacing/>
        <w:rPr>
          <w:iCs/>
        </w:rPr>
      </w:pPr>
      <w:r>
        <w:rPr>
          <w:iCs/>
        </w:rPr>
        <w:t>—</w:t>
      </w:r>
      <w:r>
        <w:rPr>
          <w:rFonts w:eastAsia="Arial Unicode MS"/>
          <w:color w:val="000000"/>
          <w:kern w:val="1"/>
        </w:rPr>
        <w:t> </w:t>
      </w:r>
      <w:r>
        <w:rPr>
          <w:iCs/>
        </w:rPr>
        <w:t>возвращения на работу женщины, прервавшей отпуск по уходу за ребёнком до достижения им возраста трех лет, или после окончания этого отпуска.</w:t>
      </w:r>
    </w:p>
    <w:p w:rsidR="00BA2B9F" w:rsidRDefault="005B2EB1">
      <w:pPr>
        <w:ind w:firstLine="709"/>
        <w:contextualSpacing/>
        <w:jc w:val="both"/>
        <w:rPr>
          <w:sz w:val="28"/>
          <w:szCs w:val="28"/>
        </w:rPr>
      </w:pPr>
      <w:proofErr w:type="gramStart"/>
      <w:r>
        <w:rPr>
          <w:sz w:val="28"/>
          <w:szCs w:val="28"/>
        </w:rPr>
        <w:lastRenderedPageBreak/>
        <w:t>Объём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связанных с изменением организационных или технологических условий труда</w:t>
      </w:r>
      <w:r>
        <w:rPr>
          <w:rStyle w:val="afe"/>
          <w:sz w:val="28"/>
          <w:szCs w:val="28"/>
        </w:rPr>
        <w:footnoteReference w:id="22"/>
      </w:r>
      <w:r>
        <w:rPr>
          <w:sz w:val="28"/>
          <w:szCs w:val="28"/>
        </w:rPr>
        <w:t xml:space="preserve"> (уменьшение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когда определённое сторонами</w:t>
      </w:r>
      <w:proofErr w:type="gramEnd"/>
      <w:r>
        <w:rPr>
          <w:sz w:val="28"/>
          <w:szCs w:val="28"/>
        </w:rPr>
        <w:t xml:space="preserve"> условие трудового договора об объёме выполняемой учебной нагрузки не может быть сохранено при продолжении работником работы без изменения его трудовой функции (работы по определённой специальности, квалификации или должности).</w:t>
      </w:r>
    </w:p>
    <w:p w:rsidR="00BA2B9F" w:rsidRDefault="005B2EB1">
      <w:pPr>
        <w:ind w:firstLine="709"/>
        <w:contextualSpacing/>
        <w:jc w:val="both"/>
        <w:rPr>
          <w:sz w:val="28"/>
          <w:szCs w:val="28"/>
        </w:rPr>
      </w:pPr>
      <w:r>
        <w:rPr>
          <w:sz w:val="28"/>
          <w:szCs w:val="28"/>
        </w:rPr>
        <w:t>Высвобождающаяся в связи с увольнением учителей, педагогических работников учебная нагрузка должна предлагаться, прежде всего, тем учителям, учебная нагрузка которых по преподаваемому учебному предмету (предметам) установлена в объёме менее нормы часов за ставку заработной платы.</w:t>
      </w:r>
    </w:p>
    <w:p w:rsidR="00BA2B9F" w:rsidRDefault="005B2EB1">
      <w:pPr>
        <w:ind w:firstLine="709"/>
        <w:contextualSpacing/>
        <w:jc w:val="both"/>
        <w:rPr>
          <w:sz w:val="28"/>
          <w:szCs w:val="28"/>
        </w:rPr>
      </w:pPr>
      <w:r>
        <w:rPr>
          <w:sz w:val="28"/>
          <w:szCs w:val="28"/>
        </w:rPr>
        <w:t>В зависимости от количества часов, предусмотренных учебным планом, учебная нагрузка учителей может быть разной по учебным полугодиям (триместрам).</w:t>
      </w:r>
    </w:p>
    <w:p w:rsidR="00BA2B9F" w:rsidRDefault="005B2EB1">
      <w:pPr>
        <w:ind w:firstLine="709"/>
        <w:contextualSpacing/>
        <w:jc w:val="both"/>
        <w:rPr>
          <w:sz w:val="28"/>
          <w:szCs w:val="28"/>
        </w:rPr>
      </w:pPr>
      <w:r>
        <w:rPr>
          <w:sz w:val="28"/>
          <w:szCs w:val="28"/>
        </w:rPr>
        <w:t>Учебная нагрузка учителям, находящимся в отпуске по уходу за 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 (пункт</w:t>
      </w:r>
      <w:r>
        <w:rPr>
          <w:rFonts w:eastAsia="Arial Unicode MS"/>
          <w:color w:val="000000"/>
          <w:kern w:val="1"/>
          <w:sz w:val="28"/>
          <w:szCs w:val="28"/>
        </w:rPr>
        <w:t> </w:t>
      </w:r>
      <w:r>
        <w:rPr>
          <w:sz w:val="28"/>
          <w:szCs w:val="28"/>
        </w:rPr>
        <w:t>5.1. приложения</w:t>
      </w:r>
      <w:r>
        <w:rPr>
          <w:rFonts w:eastAsia="Arial Unicode MS"/>
          <w:color w:val="000000"/>
          <w:kern w:val="1"/>
          <w:sz w:val="28"/>
          <w:szCs w:val="28"/>
        </w:rPr>
        <w:t> </w:t>
      </w:r>
      <w:r>
        <w:rPr>
          <w:sz w:val="28"/>
          <w:szCs w:val="28"/>
        </w:rPr>
        <w:t>2 к приказу</w:t>
      </w:r>
      <w:r>
        <w:rPr>
          <w:rFonts w:eastAsia="Arial Unicode MS"/>
          <w:color w:val="000000"/>
          <w:kern w:val="1"/>
          <w:sz w:val="28"/>
          <w:szCs w:val="28"/>
        </w:rPr>
        <w:t> </w:t>
      </w:r>
      <w:r>
        <w:rPr>
          <w:sz w:val="28"/>
          <w:szCs w:val="28"/>
        </w:rPr>
        <w:t>№ 1601).</w:t>
      </w:r>
    </w:p>
    <w:p w:rsidR="00BA2B9F" w:rsidRDefault="005B2EB1">
      <w:pPr>
        <w:pStyle w:val="31"/>
        <w:ind w:firstLine="709"/>
        <w:contextualSpacing/>
        <w:rPr>
          <w:iCs/>
        </w:rPr>
      </w:pPr>
      <w:r>
        <w:rPr>
          <w:iCs/>
        </w:rPr>
        <w:t>3.1.3. </w:t>
      </w:r>
      <w:proofErr w:type="gramStart"/>
      <w:r>
        <w:rPr>
          <w:iCs/>
        </w:rPr>
        <w:t>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на условиях, определённых пунктами</w:t>
      </w:r>
      <w:r>
        <w:rPr>
          <w:rFonts w:eastAsia="Arial Unicode MS"/>
          <w:color w:val="000000"/>
          <w:kern w:val="1"/>
        </w:rPr>
        <w:t> </w:t>
      </w:r>
      <w:r>
        <w:rPr>
          <w:iCs/>
        </w:rPr>
        <w:t>5.3,</w:t>
      </w:r>
      <w:r>
        <w:rPr>
          <w:rFonts w:eastAsia="Arial Unicode MS"/>
          <w:color w:val="000000"/>
          <w:kern w:val="1"/>
        </w:rPr>
        <w:t> </w:t>
      </w:r>
      <w:r>
        <w:rPr>
          <w:iCs/>
        </w:rPr>
        <w:t>5.4</w:t>
      </w:r>
      <w:r>
        <w:rPr>
          <w:rFonts w:eastAsia="Arial Unicode MS"/>
          <w:color w:val="000000"/>
          <w:kern w:val="1"/>
        </w:rPr>
        <w:t>  </w:t>
      </w:r>
      <w:r>
        <w:rPr>
          <w:iCs/>
        </w:rPr>
        <w:t>приложения 2 к приказу №</w:t>
      </w:r>
      <w:r>
        <w:rPr>
          <w:rFonts w:eastAsia="Arial Unicode MS"/>
          <w:color w:val="000000"/>
          <w:kern w:val="1"/>
        </w:rPr>
        <w:t> </w:t>
      </w:r>
      <w:r>
        <w:rPr>
          <w:iCs/>
        </w:rPr>
        <w:t xml:space="preserve">1601, осуществлять в образовательной организации без занятия штатной должности преподавательскую работу в классах, группах, кружках, секциях, которая не считается совместительством. </w:t>
      </w:r>
      <w:proofErr w:type="gramEnd"/>
    </w:p>
    <w:p w:rsidR="00BA2B9F" w:rsidRDefault="005B2EB1">
      <w:pPr>
        <w:pStyle w:val="31"/>
        <w:ind w:firstLine="709"/>
        <w:contextualSpacing/>
        <w:rPr>
          <w:iCs/>
        </w:rPr>
      </w:pPr>
      <w:proofErr w:type="gramStart"/>
      <w:r>
        <w:rPr>
          <w:iCs/>
        </w:rPr>
        <w:t>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 данная образовательная организация является местом основной работы, обеспечены преподавательской работой в объёме не менее чем на ставку заработной платы, при необходимом учёте мотивированного мнения</w:t>
      </w:r>
      <w:proofErr w:type="gramEnd"/>
      <w:r>
        <w:rPr>
          <w:iCs/>
        </w:rPr>
        <w:t xml:space="preserve"> </w:t>
      </w:r>
      <w:r>
        <w:t>выборного органа первичной профсоюзной организации</w:t>
      </w:r>
      <w:r>
        <w:rPr>
          <w:iCs/>
        </w:rPr>
        <w:t>.</w:t>
      </w:r>
    </w:p>
    <w:p w:rsidR="00BA2B9F" w:rsidRDefault="005B2EB1">
      <w:pPr>
        <w:pStyle w:val="31"/>
        <w:ind w:firstLine="709"/>
        <w:contextualSpacing/>
      </w:pPr>
      <w:r>
        <w:lastRenderedPageBreak/>
        <w:t>Условия выполнения и объём учебной нагрузки заместителя руководителя, руководителя филиала, структурного подразделения определяет руководитель с учётом мотивированного мнения выборного органа первичной профсоюзной организации (по согласованию), а руководителю общеобразовательной организации - учредитель. Объём учебной нагрузки указанных работников является обязательным условием трудового договора или дополнительного соглашения к нему.</w:t>
      </w:r>
    </w:p>
    <w:p w:rsidR="00BA2B9F" w:rsidRDefault="005B2EB1">
      <w:pPr>
        <w:pStyle w:val="31"/>
        <w:ind w:firstLine="709"/>
        <w:contextualSpacing/>
      </w:pPr>
      <w:r>
        <w:t>3.1.4.</w:t>
      </w:r>
      <w:r>
        <w:rPr>
          <w:rFonts w:eastAsia="Arial Unicode MS"/>
          <w:color w:val="000000"/>
          <w:kern w:val="1"/>
        </w:rPr>
        <w:t> </w:t>
      </w:r>
      <w:r>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BA2B9F" w:rsidRDefault="005B2EB1">
      <w:pPr>
        <w:pStyle w:val="31"/>
        <w:ind w:firstLine="709"/>
        <w:contextualSpacing/>
        <w:rPr>
          <w:rFonts w:eastAsia="Arial CYR" w:cs="Arial CYR"/>
          <w:color w:val="000000"/>
        </w:rPr>
      </w:pPr>
      <w:r>
        <w:t xml:space="preserve">3.1.5. </w:t>
      </w:r>
      <w:r>
        <w:rPr>
          <w:rFonts w:eastAsia="Arial CYR" w:cs="Arial CYR"/>
          <w:color w:val="000000"/>
        </w:rPr>
        <w:t>Для работников и руководителей организации, расположенной в сельской местности, из числа женщин в соответствии со статьёй</w:t>
      </w:r>
      <w:r>
        <w:t xml:space="preserve">263.1. ТК РФ </w:t>
      </w:r>
      <w:r>
        <w:rPr>
          <w:rFonts w:eastAsia="Arial CYR" w:cs="Arial CYR"/>
          <w:color w:val="000000"/>
        </w:rPr>
        <w:t xml:space="preserve">устанавливается сокращенная продолжительность рабочего времени не более 36 часов, если меньшая продолжительность не предусмотрена иными законодательными актами. </w:t>
      </w:r>
      <w:r>
        <w:rPr>
          <w:rFonts w:eastAsia="Arial CYR"/>
        </w:rPr>
        <w:t>При этом заработная плата выплачивается в том же размере, что и при полной рабочей неделе</w:t>
      </w:r>
      <w:r>
        <w:rPr>
          <w:rFonts w:eastAsia="Arial CYR" w:cs="Arial CYR"/>
          <w:color w:val="000000"/>
        </w:rPr>
        <w:t>.</w:t>
      </w:r>
    </w:p>
    <w:p w:rsidR="00BA2B9F" w:rsidRDefault="005B2EB1">
      <w:pPr>
        <w:pStyle w:val="31"/>
        <w:ind w:firstLine="709"/>
        <w:contextualSpacing/>
        <w:rPr>
          <w:rFonts w:eastAsia="Arial CYR" w:cs="Arial CYR"/>
          <w:color w:val="000000"/>
        </w:rPr>
      </w:pPr>
      <w:r>
        <w:rPr>
          <w:rFonts w:eastAsia="Arial CYR" w:cs="Arial CYR"/>
          <w:color w:val="000000"/>
        </w:rPr>
        <w:t>3.1.6.</w:t>
      </w:r>
      <w:r>
        <w:rPr>
          <w:rFonts w:eastAsia="Arial Unicode MS"/>
          <w:color w:val="000000"/>
          <w:kern w:val="1"/>
        </w:rPr>
        <w:t> </w:t>
      </w:r>
      <w: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BA2B9F" w:rsidRDefault="005B2EB1">
      <w:pPr>
        <w:pStyle w:val="31"/>
        <w:ind w:firstLine="709"/>
        <w:contextualSpacing/>
        <w:rPr>
          <w:strike/>
        </w:rPr>
      </w:pPr>
      <w:r>
        <w:t xml:space="preserve">3.1.7. 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приказами № 1601 и № 536. </w:t>
      </w:r>
    </w:p>
    <w:p w:rsidR="00BA2B9F" w:rsidRDefault="005B2EB1">
      <w:pPr>
        <w:pStyle w:val="2"/>
        <w:spacing w:after="0" w:line="240" w:lineRule="auto"/>
        <w:ind w:left="0" w:firstLine="709"/>
        <w:contextualSpacing/>
        <w:jc w:val="both"/>
        <w:rPr>
          <w:sz w:val="28"/>
          <w:szCs w:val="28"/>
        </w:rPr>
      </w:pPr>
      <w:r>
        <w:rPr>
          <w:iCs/>
          <w:sz w:val="28"/>
          <w:szCs w:val="28"/>
        </w:rPr>
        <w:t>3.1.8.</w:t>
      </w:r>
      <w:r>
        <w:rPr>
          <w:rFonts w:eastAsia="Arial Unicode MS"/>
          <w:color w:val="000000"/>
          <w:kern w:val="1"/>
          <w:sz w:val="28"/>
          <w:szCs w:val="28"/>
        </w:rPr>
        <w:t> </w:t>
      </w:r>
      <w:r>
        <w:rPr>
          <w:sz w:val="28"/>
          <w:szCs w:val="28"/>
        </w:rPr>
        <w:t xml:space="preserve">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w:t>
      </w:r>
      <w:r>
        <w:rPr>
          <w:bCs/>
          <w:sz w:val="28"/>
          <w:szCs w:val="28"/>
        </w:rPr>
        <w:t xml:space="preserve">последнего учебного </w:t>
      </w:r>
      <w:proofErr w:type="spellStart"/>
      <w:r>
        <w:rPr>
          <w:bCs/>
          <w:sz w:val="28"/>
          <w:szCs w:val="28"/>
        </w:rPr>
        <w:t>занятия</w:t>
      </w:r>
      <w:r>
        <w:rPr>
          <w:sz w:val="28"/>
          <w:szCs w:val="28"/>
        </w:rPr>
        <w:t>с</w:t>
      </w:r>
      <w:proofErr w:type="spellEnd"/>
      <w:r>
        <w:rPr>
          <w:sz w:val="28"/>
          <w:szCs w:val="28"/>
        </w:rPr>
        <w:t xml:space="preserve"> учётом особенностей, предусмотренных пунктом 2.3 приложения к приказу №</w:t>
      </w:r>
      <w:r>
        <w:rPr>
          <w:rFonts w:eastAsia="Arial Unicode MS"/>
          <w:color w:val="000000"/>
          <w:kern w:val="1"/>
          <w:sz w:val="28"/>
          <w:szCs w:val="28"/>
        </w:rPr>
        <w:t> </w:t>
      </w:r>
      <w:r>
        <w:rPr>
          <w:sz w:val="28"/>
          <w:szCs w:val="28"/>
        </w:rPr>
        <w:t>536</w:t>
      </w:r>
      <w:r>
        <w:rPr>
          <w:bCs/>
          <w:sz w:val="28"/>
          <w:szCs w:val="28"/>
        </w:rPr>
        <w:t>.</w:t>
      </w:r>
    </w:p>
    <w:p w:rsidR="00BA2B9F" w:rsidRDefault="005B2EB1">
      <w:pPr>
        <w:pStyle w:val="2"/>
        <w:spacing w:after="0" w:line="240" w:lineRule="auto"/>
        <w:ind w:left="0" w:firstLine="709"/>
        <w:contextualSpacing/>
        <w:jc w:val="both"/>
        <w:rPr>
          <w:sz w:val="28"/>
          <w:szCs w:val="28"/>
        </w:rPr>
      </w:pPr>
      <w:r>
        <w:rPr>
          <w:sz w:val="28"/>
          <w:szCs w:val="28"/>
        </w:rPr>
        <w:t>3.1.9.</w:t>
      </w:r>
      <w:r>
        <w:rPr>
          <w:rFonts w:eastAsia="Arial Unicode MS"/>
          <w:color w:val="000000"/>
          <w:kern w:val="1"/>
          <w:sz w:val="28"/>
          <w:szCs w:val="28"/>
        </w:rPr>
        <w:t> </w:t>
      </w:r>
      <w:proofErr w:type="gramStart"/>
      <w:r>
        <w:rPr>
          <w:sz w:val="28"/>
          <w:szCs w:val="28"/>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той же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roofErr w:type="gramEnd"/>
      <w:r>
        <w:rPr>
          <w:sz w:val="28"/>
          <w:szCs w:val="28"/>
        </w:rPr>
        <w:t xml:space="preserve"> Режим рабочего времени указанных работников устанавливается с учётом выполняемой работы. </w:t>
      </w:r>
    </w:p>
    <w:p w:rsidR="00BA2B9F" w:rsidRDefault="005B2EB1">
      <w:pPr>
        <w:pStyle w:val="2"/>
        <w:spacing w:after="0" w:line="240" w:lineRule="auto"/>
        <w:ind w:left="0" w:firstLine="709"/>
        <w:contextualSpacing/>
        <w:jc w:val="both"/>
        <w:rPr>
          <w:i/>
        </w:rPr>
      </w:pPr>
      <w:r>
        <w:rPr>
          <w:sz w:val="28"/>
          <w:szCs w:val="28"/>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w:t>
      </w:r>
      <w:r>
        <w:rPr>
          <w:sz w:val="28"/>
          <w:szCs w:val="28"/>
        </w:rPr>
        <w:lastRenderedPageBreak/>
        <w:t>организации, находящиеся в другой местности допускается только в период отпуска</w:t>
      </w:r>
      <w:r>
        <w:rPr>
          <w:rStyle w:val="afe"/>
          <w:sz w:val="28"/>
          <w:szCs w:val="28"/>
        </w:rPr>
        <w:footnoteReference w:id="23"/>
      </w:r>
      <w:r>
        <w:rPr>
          <w:sz w:val="28"/>
          <w:szCs w:val="28"/>
        </w:rPr>
        <w:t>.</w:t>
      </w:r>
    </w:p>
    <w:p w:rsidR="00BA2B9F" w:rsidRDefault="005B2EB1">
      <w:pPr>
        <w:pStyle w:val="2"/>
        <w:spacing w:after="0" w:line="240" w:lineRule="auto"/>
        <w:ind w:left="0" w:firstLine="709"/>
        <w:contextualSpacing/>
        <w:jc w:val="both"/>
        <w:rPr>
          <w:b/>
          <w:color w:val="000000"/>
          <w:sz w:val="28"/>
          <w:szCs w:val="28"/>
        </w:rPr>
      </w:pPr>
      <w:r>
        <w:rPr>
          <w:color w:val="000000"/>
          <w:sz w:val="28"/>
          <w:szCs w:val="28"/>
        </w:rPr>
        <w:t xml:space="preserve">За педагогическими работниками, привлекаемыми в каникулярный период, не совпадающий с их </w:t>
      </w:r>
      <w:r>
        <w:rPr>
          <w:sz w:val="28"/>
          <w:szCs w:val="28"/>
        </w:rPr>
        <w:t>ежегодным оплачиваемым отпуском</w:t>
      </w:r>
      <w:r>
        <w:rPr>
          <w:color w:val="000000"/>
          <w:sz w:val="28"/>
          <w:szCs w:val="28"/>
        </w:rPr>
        <w:t xml:space="preserve">, к работе в оздоровительные лагеря </w:t>
      </w:r>
      <w:r>
        <w:rPr>
          <w:sz w:val="28"/>
          <w:szCs w:val="28"/>
        </w:rPr>
        <w:t>и другие оздоровительные образовательные организации</w:t>
      </w:r>
      <w:r>
        <w:rPr>
          <w:color w:val="000000"/>
          <w:sz w:val="28"/>
          <w:szCs w:val="28"/>
        </w:rPr>
        <w:t xml:space="preserve"> с дневным пребыванием детей, в пределах установленного им до начала каникул объёма учебной нагрузки сохраняется заработная плата, предусмотренная при тарификации.</w:t>
      </w:r>
    </w:p>
    <w:p w:rsidR="00BA2B9F" w:rsidRDefault="005B2EB1">
      <w:pPr>
        <w:pStyle w:val="31"/>
        <w:ind w:firstLine="709"/>
        <w:contextualSpacing/>
      </w:pPr>
      <w:r>
        <w:t>3.1.10.</w:t>
      </w:r>
      <w:r>
        <w:rPr>
          <w:rFonts w:eastAsia="Arial Unicode MS"/>
          <w:color w:val="000000"/>
          <w:kern w:val="1"/>
        </w:rPr>
        <w:t> </w:t>
      </w:r>
      <w:r>
        <w:t>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r>
        <w:rPr>
          <w:rStyle w:val="afe"/>
        </w:rPr>
        <w:footnoteReference w:id="24"/>
      </w:r>
      <w:r>
        <w:t>.</w:t>
      </w:r>
    </w:p>
    <w:p w:rsidR="00BA2B9F" w:rsidRDefault="005B2EB1">
      <w:pPr>
        <w:pStyle w:val="31"/>
        <w:ind w:firstLine="709"/>
        <w:contextualSpacing/>
      </w:pPr>
      <w:r>
        <w:t xml:space="preserve">Режим рабочего времени работников в течение недели </w:t>
      </w:r>
      <w:r>
        <w:rPr>
          <w:i/>
        </w:rPr>
        <w:t>(</w:t>
      </w:r>
      <w:proofErr w:type="gramStart"/>
      <w:r>
        <w:rPr>
          <w:i/>
        </w:rPr>
        <w:t>шестидневная</w:t>
      </w:r>
      <w:proofErr w:type="gramEnd"/>
      <w:r>
        <w:rPr>
          <w:i/>
        </w:rPr>
        <w:t xml:space="preserve"> или пятидневная)</w:t>
      </w:r>
      <w:r>
        <w:t xml:space="preserve"> с </w:t>
      </w:r>
      <w:r>
        <w:rPr>
          <w:i/>
        </w:rPr>
        <w:t>(соответственно с одним или двумя)</w:t>
      </w:r>
      <w:r>
        <w:t xml:space="preserve"> выходными днями в неделю, а также распределение объёма учебной нагрузки учителей в течение дня (недели), устанавливается правилами внутреннего трудового распорядка, расписанием учебных занятий.</w:t>
      </w:r>
    </w:p>
    <w:p w:rsidR="00BA2B9F" w:rsidRDefault="005B2EB1">
      <w:pPr>
        <w:pStyle w:val="31"/>
        <w:ind w:firstLine="709"/>
        <w:contextualSpacing/>
      </w:pPr>
      <w:r>
        <w:t>Общим выходным днем является воскресенье.</w:t>
      </w:r>
    </w:p>
    <w:p w:rsidR="00BA2B9F" w:rsidRDefault="005B2EB1">
      <w:pPr>
        <w:tabs>
          <w:tab w:val="left" w:pos="7230"/>
        </w:tabs>
        <w:ind w:firstLine="709"/>
        <w:contextualSpacing/>
        <w:jc w:val="both"/>
        <w:rPr>
          <w:sz w:val="28"/>
          <w:szCs w:val="28"/>
        </w:rPr>
      </w:pPr>
      <w:r>
        <w:rPr>
          <w:sz w:val="28"/>
          <w:szCs w:val="28"/>
        </w:rPr>
        <w:t>3.1.11.</w:t>
      </w:r>
      <w:r>
        <w:rPr>
          <w:rFonts w:eastAsia="Arial Unicode MS"/>
          <w:color w:val="000000"/>
          <w:kern w:val="1"/>
          <w:sz w:val="28"/>
          <w:szCs w:val="28"/>
        </w:rPr>
        <w:t> </w:t>
      </w:r>
      <w:r>
        <w:rPr>
          <w:sz w:val="28"/>
          <w:szCs w:val="28"/>
        </w:rPr>
        <w:t>Составление расписания учебных занятий осуществляется с учётом рационального использования рабочего времени учителя, не допускающего перерывов между занятиями более двух часов подряд, не связанных с их отдыхом и приёмом пищи, за исключением перерывов более двух часов подряд, предоставляемых по письменному заявлению самих работников.</w:t>
      </w:r>
    </w:p>
    <w:p w:rsidR="00BA2B9F" w:rsidRDefault="005B2EB1">
      <w:pPr>
        <w:tabs>
          <w:tab w:val="left" w:pos="7230"/>
        </w:tabs>
        <w:ind w:firstLine="709"/>
        <w:contextualSpacing/>
        <w:jc w:val="both"/>
        <w:rPr>
          <w:sz w:val="28"/>
          <w:szCs w:val="28"/>
        </w:rPr>
      </w:pPr>
      <w:r>
        <w:rPr>
          <w:sz w:val="28"/>
          <w:szCs w:val="28"/>
        </w:rPr>
        <w:t xml:space="preserve">При составлении расписаний занятий организация обязана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w:t>
      </w:r>
      <w:proofErr w:type="gramStart"/>
      <w:r>
        <w:rPr>
          <w:sz w:val="28"/>
          <w:szCs w:val="28"/>
        </w:rPr>
        <w:t>для</w:t>
      </w:r>
      <w:proofErr w:type="gramEnd"/>
      <w:r>
        <w:rPr>
          <w:sz w:val="28"/>
          <w:szCs w:val="28"/>
        </w:rPr>
        <w:t xml:space="preserve"> обучающихся.</w:t>
      </w:r>
    </w:p>
    <w:p w:rsidR="00BA2B9F" w:rsidRDefault="005B2EB1">
      <w:pPr>
        <w:pStyle w:val="31"/>
        <w:ind w:firstLine="709"/>
        <w:contextualSpacing/>
      </w:pPr>
      <w:r>
        <w:t>3.1.12.</w:t>
      </w:r>
      <w:r>
        <w:rPr>
          <w:rFonts w:eastAsia="Arial Unicode MS"/>
          <w:color w:val="000000"/>
          <w:kern w:val="1"/>
        </w:rPr>
        <w:t> </w:t>
      </w:r>
      <w:r>
        <w:t xml:space="preserve">При составлении расписаний учебных занятий при наличии возможности учителям и иным педагогическим работникам, поименованным в разделе </w:t>
      </w:r>
      <w:r>
        <w:rPr>
          <w:lang w:val="en-US"/>
        </w:rPr>
        <w:t>II</w:t>
      </w:r>
      <w:r>
        <w:t xml:space="preserve"> Особенностей режима рабочего времени и времени </w:t>
      </w:r>
      <w:proofErr w:type="gramStart"/>
      <w:r>
        <w:t>отдыха</w:t>
      </w:r>
      <w:proofErr w:type="gramEnd"/>
      <w:r>
        <w:t xml:space="preserve"> педагогических и иных работников организаций, осуществляющих образовательную деятельность, утверждённых приказом </w:t>
      </w:r>
      <w:r>
        <w:lastRenderedPageBreak/>
        <w:t>№ 536,предусматривается один свободный день в неделю для дополнительного профессионального образования, самообразования, подготовки к занятиям</w:t>
      </w:r>
      <w:r>
        <w:rPr>
          <w:rStyle w:val="afe"/>
        </w:rPr>
        <w:footnoteReference w:id="25"/>
      </w:r>
      <w:r>
        <w:t>.</w:t>
      </w:r>
    </w:p>
    <w:p w:rsidR="00BA2B9F" w:rsidRDefault="005B2EB1">
      <w:pPr>
        <w:tabs>
          <w:tab w:val="left" w:pos="7230"/>
        </w:tabs>
        <w:ind w:firstLine="709"/>
        <w:contextualSpacing/>
        <w:jc w:val="both"/>
        <w:rPr>
          <w:sz w:val="28"/>
          <w:szCs w:val="28"/>
        </w:rPr>
      </w:pPr>
      <w:proofErr w:type="gramStart"/>
      <w:r>
        <w:rPr>
          <w:sz w:val="28"/>
          <w:szCs w:val="28"/>
        </w:rPr>
        <w:t>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roofErr w:type="gramEnd"/>
    </w:p>
    <w:p w:rsidR="00BA2B9F" w:rsidRDefault="005B2EB1">
      <w:pPr>
        <w:pStyle w:val="31"/>
        <w:ind w:firstLine="709"/>
        <w:contextualSpacing/>
      </w:pPr>
      <w:r>
        <w:t>3.1.13.</w:t>
      </w:r>
      <w:r>
        <w:rPr>
          <w:rFonts w:eastAsia="Arial Unicode MS"/>
          <w:color w:val="000000"/>
          <w:kern w:val="1"/>
        </w:rPr>
        <w:t> </w:t>
      </w:r>
      <w:r>
        <w:t xml:space="preserve">В каникулярный период, не совпадающий с ежегодными оплачиваемыми отпусками, а также в периоды отмены учебных занятий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объёма учебной нагрузки), определённой им до начала каникул, с сохранением заработной платы. </w:t>
      </w:r>
    </w:p>
    <w:p w:rsidR="00BA2B9F" w:rsidRDefault="005B2EB1">
      <w:pPr>
        <w:pStyle w:val="31"/>
        <w:ind w:firstLine="709"/>
        <w:contextualSpacing/>
      </w:pPr>
      <w:r>
        <w:t>График работы в период каникул утверждается приказом работодателем по согласованию с выборным органом первичной профсоюзной организации.</w:t>
      </w:r>
    </w:p>
    <w:p w:rsidR="00BA2B9F" w:rsidRDefault="005B2EB1">
      <w:pPr>
        <w:pStyle w:val="31"/>
        <w:ind w:firstLine="709"/>
        <w:contextualSpacing/>
      </w:pPr>
      <w:r>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часов соответствующего обучения, установленного до начала каникул.</w:t>
      </w:r>
    </w:p>
    <w:p w:rsidR="00BA2B9F" w:rsidRDefault="005B2EB1">
      <w:pPr>
        <w:pStyle w:val="31"/>
        <w:ind w:firstLine="709"/>
        <w:contextualSpacing/>
      </w:pPr>
      <w: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r>
        <w:rPr>
          <w:rStyle w:val="afe"/>
        </w:rPr>
        <w:footnoteReference w:id="26"/>
      </w:r>
      <w:r>
        <w:t>.</w:t>
      </w:r>
    </w:p>
    <w:p w:rsidR="00BA2B9F" w:rsidRDefault="005B2EB1">
      <w:pPr>
        <w:pStyle w:val="31"/>
        <w:ind w:firstLine="709"/>
        <w:contextualSpacing/>
      </w:pPr>
      <w: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BA2B9F" w:rsidRDefault="005B2EB1">
      <w:pPr>
        <w:tabs>
          <w:tab w:val="left" w:pos="7230"/>
        </w:tabs>
        <w:ind w:firstLine="709"/>
        <w:contextualSpacing/>
        <w:jc w:val="both"/>
        <w:rPr>
          <w:sz w:val="28"/>
          <w:szCs w:val="28"/>
        </w:rPr>
      </w:pPr>
      <w:r>
        <w:rPr>
          <w:sz w:val="28"/>
          <w:szCs w:val="28"/>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BA2B9F" w:rsidRDefault="005B2EB1">
      <w:pPr>
        <w:pStyle w:val="31"/>
        <w:ind w:firstLine="709"/>
        <w:contextualSpacing/>
      </w:pPr>
      <w:r>
        <w:t>3.1.14.</w:t>
      </w:r>
      <w:r>
        <w:rPr>
          <w:rFonts w:eastAsia="Arial Unicode MS"/>
          <w:color w:val="000000"/>
          <w:kern w:val="1"/>
        </w:rPr>
        <w:t> </w:t>
      </w:r>
      <w:r>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BA2B9F" w:rsidRDefault="005B2EB1">
      <w:pPr>
        <w:pStyle w:val="31"/>
        <w:ind w:firstLine="709"/>
        <w:contextualSpacing/>
      </w:pPr>
      <w:r>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rsidR="00BA2B9F" w:rsidRDefault="005B2EB1">
      <w:pPr>
        <w:pStyle w:val="31"/>
        <w:ind w:firstLine="709"/>
        <w:contextualSpacing/>
      </w:pPr>
      <w:r>
        <w:lastRenderedPageBreak/>
        <w:t>К сверхурочной работе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BA2B9F" w:rsidRDefault="005B2EB1">
      <w:pPr>
        <w:pStyle w:val="31"/>
        <w:ind w:firstLine="709"/>
        <w:contextualSpacing/>
      </w:pPr>
      <w:r>
        <w:t>3.1.15.</w:t>
      </w:r>
      <w:r>
        <w:rPr>
          <w:rFonts w:eastAsia="Arial Unicode MS"/>
          <w:color w:val="000000"/>
          <w:kern w:val="1"/>
        </w:rPr>
        <w:t> </w:t>
      </w:r>
      <w: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BA2B9F" w:rsidRDefault="005B2EB1">
      <w:pPr>
        <w:pStyle w:val="31"/>
        <w:ind w:firstLine="709"/>
        <w:contextualSpacing/>
      </w:pPr>
      <w:r>
        <w:t>3.1.16.</w:t>
      </w:r>
      <w:r>
        <w:rPr>
          <w:rFonts w:eastAsia="Arial Unicode MS"/>
          <w:color w:val="000000"/>
          <w:kern w:val="1"/>
        </w:rPr>
        <w:t> </w:t>
      </w:r>
      <w:r>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r>
        <w:rPr>
          <w:rStyle w:val="afe"/>
        </w:rPr>
        <w:footnoteReference w:id="27"/>
      </w:r>
      <w:r>
        <w:t>.</w:t>
      </w:r>
    </w:p>
    <w:p w:rsidR="00BA2B9F" w:rsidRDefault="005B2EB1">
      <w:pPr>
        <w:pStyle w:val="31"/>
        <w:ind w:firstLine="709"/>
        <w:contextualSpacing/>
        <w:rPr>
          <w:spacing w:val="-6"/>
        </w:rPr>
      </w:pPr>
      <w:r>
        <w:rPr>
          <w:spacing w:val="-6"/>
        </w:rPr>
        <w:t>3.1.17.</w:t>
      </w:r>
      <w:r>
        <w:rPr>
          <w:rFonts w:eastAsia="Arial Unicode MS"/>
          <w:color w:val="000000"/>
          <w:kern w:val="1"/>
        </w:rPr>
        <w:t> </w:t>
      </w:r>
      <w:r>
        <w:rPr>
          <w:spacing w:val="-6"/>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BA2B9F" w:rsidRDefault="005B2EB1">
      <w:pPr>
        <w:pStyle w:val="31"/>
        <w:ind w:firstLine="709"/>
        <w:contextualSpacing/>
        <w:rPr>
          <w:spacing w:val="-6"/>
        </w:rPr>
      </w:pPr>
      <w:r>
        <w:rPr>
          <w:spacing w:val="-6"/>
        </w:rPr>
        <w:t>Для учителей, выполняющих свои обязанности непрерывно в течение рабочего дня, перерыв для приёма пищи может не устанавливаться, а возможность приема пищи обеспечивается одновременно вместе с обучающимися, воспитанниками (отдельно в специально отведённом для этой цели помещении).</w:t>
      </w:r>
    </w:p>
    <w:p w:rsidR="00BA2B9F" w:rsidRDefault="005B2EB1">
      <w:pPr>
        <w:autoSpaceDE w:val="0"/>
        <w:autoSpaceDN w:val="0"/>
        <w:adjustRightInd w:val="0"/>
        <w:ind w:firstLine="709"/>
        <w:contextualSpacing/>
        <w:jc w:val="both"/>
      </w:pPr>
      <w:r>
        <w:rPr>
          <w:spacing w:val="-6"/>
          <w:sz w:val="28"/>
          <w:szCs w:val="28"/>
        </w:rPr>
        <w:t>3.1.18.</w:t>
      </w:r>
      <w:r>
        <w:rPr>
          <w:rFonts w:eastAsia="Arial Unicode MS"/>
          <w:color w:val="000000"/>
          <w:kern w:val="1"/>
          <w:sz w:val="28"/>
          <w:szCs w:val="28"/>
        </w:rPr>
        <w:t> </w:t>
      </w:r>
      <w:r>
        <w:rPr>
          <w:sz w:val="28"/>
          <w:szCs w:val="28"/>
        </w:rPr>
        <w:t>Педагогическим работникам предоставляется ежегодный основной удлинённый оплачиваемый отпуск, продолжительностью 56 календарных дней</w:t>
      </w:r>
      <w:r>
        <w:rPr>
          <w:rStyle w:val="afe"/>
          <w:sz w:val="28"/>
          <w:szCs w:val="28"/>
        </w:rPr>
        <w:footnoteReference w:id="28"/>
      </w:r>
      <w:r>
        <w:rPr>
          <w:sz w:val="28"/>
          <w:szCs w:val="28"/>
        </w:rPr>
        <w:t>с сохранением места работы (должности) и среднего заработка.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BA2B9F" w:rsidRDefault="005B2EB1">
      <w:pPr>
        <w:pStyle w:val="31"/>
        <w:ind w:firstLine="709"/>
        <w:contextualSpacing/>
      </w:pPr>
      <w: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определённых статьёй122 ТК РФ.</w:t>
      </w:r>
    </w:p>
    <w:p w:rsidR="00BA2B9F" w:rsidRDefault="005B2EB1">
      <w:pPr>
        <w:pStyle w:val="31"/>
        <w:ind w:firstLine="709"/>
        <w:contextualSpacing/>
      </w:pPr>
      <w: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BA2B9F" w:rsidRDefault="005B2EB1">
      <w:pPr>
        <w:pStyle w:val="31"/>
        <w:ind w:firstLine="709"/>
        <w:contextualSpacing/>
      </w:pPr>
      <w:r>
        <w:rPr>
          <w:iCs/>
        </w:rPr>
        <w:t xml:space="preserve">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w:t>
      </w:r>
      <w:r>
        <w:rPr>
          <w:iCs/>
        </w:rPr>
        <w:lastRenderedPageBreak/>
        <w:t>образовательных программ дошкольного образования, в период сокращения в летний период количества детей и дошкольных групп в целом.</w:t>
      </w:r>
    </w:p>
    <w:p w:rsidR="00BA2B9F" w:rsidRDefault="005B2EB1">
      <w:pPr>
        <w:pStyle w:val="31"/>
        <w:ind w:firstLine="709"/>
        <w:contextualSpacing/>
      </w:pPr>
      <w: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BA2B9F" w:rsidRDefault="005B2EB1">
      <w:pPr>
        <w:pStyle w:val="31"/>
        <w:ind w:firstLine="709"/>
        <w:contextualSpacing/>
      </w:pPr>
      <w:r>
        <w:t>О времени начала отпуска работник должен быть письменно извещен не позднее, чем за две недели до его начала.</w:t>
      </w:r>
    </w:p>
    <w:p w:rsidR="00BA2B9F" w:rsidRDefault="005B2EB1">
      <w:pPr>
        <w:pStyle w:val="31"/>
        <w:ind w:firstLine="709"/>
        <w:contextualSpacing/>
      </w:pPr>
      <w: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BA2B9F" w:rsidRDefault="005B2EB1">
      <w:pPr>
        <w:pStyle w:val="31"/>
        <w:ind w:firstLine="709"/>
        <w:contextualSpacing/>
      </w:pPr>
      <w: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BA2B9F" w:rsidRDefault="005B2EB1">
      <w:pPr>
        <w:pStyle w:val="31"/>
        <w:ind w:firstLine="709"/>
        <w:contextualSpacing/>
      </w:pPr>
      <w:r>
        <w:t>3.1.19.</w:t>
      </w:r>
      <w:r>
        <w:rPr>
          <w:rFonts w:eastAsia="Arial Unicode MS"/>
          <w:color w:val="000000"/>
          <w:kern w:val="1"/>
        </w:rPr>
        <w:t> </w:t>
      </w:r>
      <w:r>
        <w:t>Работникам, занятым на работах с вредными условиями труда, обеспечивается право на дополнительный отпуск и сокращенный рабочий день</w:t>
      </w:r>
      <w:r>
        <w:rPr>
          <w:rStyle w:val="afe"/>
        </w:rPr>
        <w:footnoteReference w:id="29"/>
      </w:r>
      <w:r>
        <w:t>.</w:t>
      </w:r>
    </w:p>
    <w:p w:rsidR="00BA2B9F" w:rsidRDefault="005B2EB1">
      <w:pPr>
        <w:ind w:firstLine="709"/>
        <w:contextualSpacing/>
        <w:jc w:val="both"/>
        <w:rPr>
          <w:sz w:val="28"/>
          <w:szCs w:val="28"/>
        </w:rPr>
      </w:pPr>
      <w:r>
        <w:rPr>
          <w:sz w:val="28"/>
          <w:szCs w:val="28"/>
        </w:rPr>
        <w:t>Одному из родителей (опекуну, попечителю) для ухода за детьм</w:t>
      </w:r>
      <w:proofErr w:type="gramStart"/>
      <w:r>
        <w:rPr>
          <w:sz w:val="28"/>
          <w:szCs w:val="28"/>
        </w:rPr>
        <w:t>и-</w:t>
      </w:r>
      <w:proofErr w:type="gramEnd"/>
      <w:r>
        <w:rPr>
          <w:sz w:val="28"/>
          <w:szCs w:val="28"/>
        </w:rPr>
        <w:t xml:space="preserve"> инвалидами по его письменному заявлению могут предоставляться 4 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законодательством</w:t>
      </w:r>
      <w:r>
        <w:rPr>
          <w:rStyle w:val="afe"/>
          <w:sz w:val="28"/>
          <w:szCs w:val="28"/>
        </w:rPr>
        <w:footnoteReference w:id="30"/>
      </w:r>
      <w:r>
        <w:rPr>
          <w:sz w:val="28"/>
          <w:szCs w:val="28"/>
        </w:rPr>
        <w:t>.</w:t>
      </w:r>
    </w:p>
    <w:p w:rsidR="00BA2B9F" w:rsidRDefault="005B2EB1">
      <w:pPr>
        <w:pStyle w:val="31"/>
        <w:ind w:firstLine="709"/>
        <w:contextualSpacing/>
      </w:pPr>
      <w:r>
        <w:t>3.1.20.</w:t>
      </w:r>
      <w:r>
        <w:rPr>
          <w:rFonts w:eastAsia="Arial Unicode MS"/>
          <w:color w:val="000000"/>
          <w:kern w:val="1"/>
        </w:rPr>
        <w:t> </w:t>
      </w:r>
      <w: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BA2B9F" w:rsidRDefault="005B2EB1">
      <w:pPr>
        <w:pStyle w:val="31"/>
        <w:ind w:firstLine="709"/>
        <w:contextualSpacing/>
      </w:pPr>
      <w:r>
        <w:t>3.1.21.</w:t>
      </w:r>
      <w:r>
        <w:rPr>
          <w:rFonts w:eastAsia="Arial Unicode MS"/>
          <w:color w:val="000000"/>
          <w:kern w:val="1"/>
        </w:rPr>
        <w:t> </w:t>
      </w:r>
      <w: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BA2B9F" w:rsidRDefault="005B2EB1">
      <w:pPr>
        <w:pStyle w:val="31"/>
        <w:ind w:firstLine="709"/>
        <w:contextualSpacing/>
      </w:pPr>
      <w: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BA2B9F" w:rsidRDefault="005B2EB1">
      <w:pPr>
        <w:ind w:firstLine="709"/>
        <w:contextualSpacing/>
        <w:jc w:val="both"/>
        <w:rPr>
          <w:sz w:val="28"/>
          <w:szCs w:val="28"/>
        </w:rPr>
      </w:pPr>
      <w:r>
        <w:rPr>
          <w:sz w:val="28"/>
          <w:szCs w:val="28"/>
        </w:rPr>
        <w:t>3.1.22.</w:t>
      </w:r>
      <w:r>
        <w:rPr>
          <w:rFonts w:eastAsia="Arial Unicode MS"/>
          <w:color w:val="000000"/>
          <w:kern w:val="1"/>
          <w:sz w:val="28"/>
          <w:szCs w:val="28"/>
        </w:rPr>
        <w:t> </w:t>
      </w:r>
      <w:r>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BA2B9F" w:rsidRDefault="005B2EB1">
      <w:pPr>
        <w:ind w:firstLine="709"/>
        <w:contextualSpacing/>
        <w:jc w:val="both"/>
        <w:rPr>
          <w:sz w:val="28"/>
          <w:szCs w:val="28"/>
        </w:rPr>
      </w:pPr>
      <w:r>
        <w:rPr>
          <w:sz w:val="28"/>
          <w:szCs w:val="28"/>
        </w:rPr>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отпуска</w:t>
      </w:r>
      <w:proofErr w:type="gramStart"/>
      <w:r>
        <w:rPr>
          <w:sz w:val="28"/>
          <w:szCs w:val="28"/>
        </w:rPr>
        <w:t xml:space="preserve"> .</w:t>
      </w:r>
      <w:proofErr w:type="gramEnd"/>
    </w:p>
    <w:p w:rsidR="00BA2B9F" w:rsidRDefault="005B2EB1">
      <w:pPr>
        <w:ind w:firstLine="709"/>
        <w:contextualSpacing/>
        <w:jc w:val="both"/>
        <w:rPr>
          <w:sz w:val="28"/>
          <w:szCs w:val="28"/>
        </w:rPr>
      </w:pPr>
      <w:r>
        <w:rPr>
          <w:sz w:val="28"/>
          <w:szCs w:val="28"/>
        </w:rPr>
        <w:lastRenderedPageBreak/>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BA2B9F" w:rsidRDefault="005B2EB1">
      <w:pPr>
        <w:ind w:firstLine="709"/>
        <w:contextualSpacing/>
        <w:jc w:val="both"/>
        <w:rPr>
          <w:sz w:val="28"/>
          <w:szCs w:val="28"/>
        </w:rPr>
      </w:pPr>
      <w:r>
        <w:rPr>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BA2B9F" w:rsidRDefault="005B2EB1">
      <w:pPr>
        <w:ind w:firstLine="709"/>
        <w:contextualSpacing/>
        <w:jc w:val="both"/>
        <w:rPr>
          <w:sz w:val="28"/>
          <w:szCs w:val="28"/>
        </w:rPr>
      </w:pPr>
      <w:r>
        <w:rPr>
          <w:sz w:val="28"/>
          <w:szCs w:val="28"/>
        </w:rPr>
        <w:t>-</w:t>
      </w:r>
      <w:r>
        <w:rPr>
          <w:rFonts w:eastAsia="Arial Unicode MS"/>
          <w:color w:val="000000"/>
          <w:kern w:val="1"/>
          <w:sz w:val="28"/>
          <w:szCs w:val="28"/>
        </w:rPr>
        <w:t> </w:t>
      </w:r>
      <w:r>
        <w:rPr>
          <w:sz w:val="28"/>
          <w:szCs w:val="28"/>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r>
        <w:rPr>
          <w:rStyle w:val="afe"/>
          <w:sz w:val="28"/>
          <w:szCs w:val="28"/>
        </w:rPr>
        <w:footnoteReference w:id="31"/>
      </w:r>
      <w:r>
        <w:rPr>
          <w:sz w:val="28"/>
          <w:szCs w:val="28"/>
        </w:rPr>
        <w:t>;</w:t>
      </w:r>
    </w:p>
    <w:p w:rsidR="00BA2B9F" w:rsidRDefault="005B2EB1">
      <w:pPr>
        <w:ind w:firstLine="709"/>
        <w:contextualSpacing/>
        <w:jc w:val="both"/>
        <w:rPr>
          <w:sz w:val="28"/>
          <w:szCs w:val="28"/>
        </w:rPr>
      </w:pPr>
      <w:r>
        <w:rPr>
          <w:sz w:val="28"/>
          <w:szCs w:val="28"/>
        </w:rPr>
        <w:t>-</w:t>
      </w:r>
      <w:r>
        <w:rPr>
          <w:rFonts w:eastAsia="Arial Unicode MS"/>
          <w:color w:val="000000"/>
          <w:kern w:val="1"/>
          <w:sz w:val="28"/>
          <w:szCs w:val="28"/>
        </w:rPr>
        <w:t> </w:t>
      </w:r>
      <w:r>
        <w:rPr>
          <w:sz w:val="28"/>
          <w:szCs w:val="28"/>
        </w:rPr>
        <w:t xml:space="preserve">излишки, составляющие менее половины месяца, исключаются из подсчёта, а излишки, составляющие не менее половины месяца, округляются </w:t>
      </w:r>
      <w:proofErr w:type="gramStart"/>
      <w:r>
        <w:rPr>
          <w:sz w:val="28"/>
          <w:szCs w:val="28"/>
        </w:rPr>
        <w:t>до полного месяца</w:t>
      </w:r>
      <w:proofErr w:type="gramEnd"/>
      <w:r>
        <w:rPr>
          <w:rStyle w:val="afe"/>
          <w:sz w:val="28"/>
          <w:szCs w:val="28"/>
        </w:rPr>
        <w:footnoteReference w:id="32"/>
      </w:r>
      <w:r>
        <w:rPr>
          <w:sz w:val="28"/>
          <w:szCs w:val="28"/>
        </w:rPr>
        <w:t>.</w:t>
      </w:r>
    </w:p>
    <w:p w:rsidR="00BA2B9F" w:rsidRDefault="005B2EB1">
      <w:pPr>
        <w:pStyle w:val="31"/>
        <w:ind w:firstLine="709"/>
        <w:contextualSpacing/>
      </w:pPr>
      <w:r>
        <w:t>3.1.23.</w:t>
      </w:r>
      <w:r>
        <w:rPr>
          <w:rFonts w:eastAsia="Arial Unicode MS"/>
          <w:color w:val="000000"/>
          <w:kern w:val="1"/>
        </w:rPr>
        <w:t> </w:t>
      </w:r>
      <w:r>
        <w:t>Дополнительный оплачиваемый отпуск предоставляется работнику по его письменному заявлению в следующих случаях:</w:t>
      </w:r>
    </w:p>
    <w:p w:rsidR="00BA2B9F" w:rsidRDefault="005B2EB1">
      <w:pPr>
        <w:pStyle w:val="31"/>
        <w:ind w:firstLine="709"/>
        <w:contextualSpacing/>
      </w:pPr>
      <w:r>
        <w:t>-</w:t>
      </w:r>
      <w:r>
        <w:rPr>
          <w:rFonts w:eastAsia="Arial Unicode MS"/>
          <w:color w:val="000000"/>
          <w:kern w:val="1"/>
        </w:rPr>
        <w:t> </w:t>
      </w:r>
      <w:r>
        <w:t>рождения ребёнка – 2 календарных дней;</w:t>
      </w:r>
    </w:p>
    <w:p w:rsidR="00BA2B9F" w:rsidRDefault="005B2EB1">
      <w:pPr>
        <w:pStyle w:val="31"/>
        <w:ind w:firstLine="709"/>
        <w:contextualSpacing/>
      </w:pPr>
      <w:r>
        <w:t>-</w:t>
      </w:r>
      <w:r>
        <w:rPr>
          <w:rFonts w:eastAsia="Arial Unicode MS"/>
          <w:color w:val="000000"/>
          <w:kern w:val="1"/>
        </w:rPr>
        <w:t> </w:t>
      </w:r>
      <w:r>
        <w:t>бракосочетания детей работников – 2 календарных дней;</w:t>
      </w:r>
    </w:p>
    <w:p w:rsidR="00BA2B9F" w:rsidRDefault="005B2EB1">
      <w:pPr>
        <w:pStyle w:val="31"/>
        <w:ind w:firstLine="709"/>
        <w:contextualSpacing/>
      </w:pPr>
      <w:r>
        <w:t>-</w:t>
      </w:r>
      <w:r>
        <w:rPr>
          <w:rFonts w:eastAsia="Arial Unicode MS"/>
          <w:color w:val="000000"/>
          <w:kern w:val="1"/>
        </w:rPr>
        <w:t> </w:t>
      </w:r>
      <w:r>
        <w:t>бракосочетания работника – 5 календарных дней;</w:t>
      </w:r>
    </w:p>
    <w:p w:rsidR="00BA2B9F" w:rsidRDefault="005B2EB1">
      <w:pPr>
        <w:pStyle w:val="31"/>
        <w:ind w:firstLine="709"/>
        <w:contextualSpacing/>
      </w:pPr>
      <w:r>
        <w:t>-</w:t>
      </w:r>
      <w:r>
        <w:rPr>
          <w:rFonts w:eastAsia="Arial Unicode MS"/>
          <w:color w:val="000000"/>
          <w:kern w:val="1"/>
        </w:rPr>
        <w:t> </w:t>
      </w:r>
      <w:r>
        <w:t>похорон близких родственников – 2 календарных дней;</w:t>
      </w:r>
    </w:p>
    <w:p w:rsidR="00BA2B9F" w:rsidRDefault="005B2EB1">
      <w:pPr>
        <w:pStyle w:val="31"/>
        <w:ind w:firstLine="709"/>
        <w:contextualSpacing/>
      </w:pPr>
      <w:r>
        <w:t>-</w:t>
      </w:r>
      <w:r>
        <w:rPr>
          <w:rFonts w:eastAsia="Arial Unicode MS"/>
          <w:color w:val="000000"/>
          <w:kern w:val="1"/>
        </w:rPr>
        <w:t> </w:t>
      </w:r>
      <w:r>
        <w:t>не освобождённой работы в выборном органе первичной профсоюзной организации: председателю – 2 календарных дней;</w:t>
      </w:r>
    </w:p>
    <w:p w:rsidR="00BA2B9F" w:rsidRDefault="005B2EB1">
      <w:pPr>
        <w:pStyle w:val="31"/>
        <w:ind w:firstLine="709"/>
        <w:contextualSpacing/>
      </w:pPr>
      <w:r>
        <w:t>-</w:t>
      </w:r>
      <w:r>
        <w:rPr>
          <w:rFonts w:eastAsia="Arial Unicode MS"/>
          <w:color w:val="000000"/>
          <w:kern w:val="1"/>
        </w:rPr>
        <w:t> </w:t>
      </w:r>
      <w:r>
        <w:t>иные случаи.</w:t>
      </w:r>
    </w:p>
    <w:p w:rsidR="00BA2B9F" w:rsidRDefault="005B2EB1">
      <w:pPr>
        <w:pStyle w:val="31"/>
        <w:ind w:firstLine="709"/>
        <w:contextualSpacing/>
      </w:pPr>
      <w:r>
        <w:t>3.1.24.</w:t>
      </w:r>
      <w:r>
        <w:rPr>
          <w:rFonts w:eastAsia="Arial Unicode MS"/>
          <w:color w:val="000000"/>
          <w:kern w:val="1"/>
        </w:rPr>
        <w:t> </w:t>
      </w:r>
      <w:r>
        <w:t>Исчисление среднего заработка для оплаты ежегодного отпуска производится в соответствии со статьёй 139 ТК РФ.</w:t>
      </w:r>
    </w:p>
    <w:p w:rsidR="00BA2B9F" w:rsidRDefault="005B2EB1">
      <w:pPr>
        <w:pStyle w:val="31"/>
        <w:ind w:firstLine="709"/>
        <w:contextualSpacing/>
      </w:pPr>
      <w:r>
        <w:t>3.1.25.</w:t>
      </w:r>
      <w:r>
        <w:rPr>
          <w:rFonts w:eastAsia="Arial Unicode MS"/>
          <w:color w:val="000000"/>
          <w:kern w:val="1"/>
        </w:rPr>
        <w:t> </w:t>
      </w:r>
      <w:r>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BA2B9F" w:rsidRDefault="005B2EB1">
      <w:pPr>
        <w:pStyle w:val="31"/>
        <w:ind w:firstLine="709"/>
        <w:contextualSpacing/>
      </w:pPr>
      <w:r>
        <w:t>3.1.26.</w:t>
      </w:r>
      <w:r>
        <w:rPr>
          <w:rFonts w:eastAsia="Arial Unicode MS"/>
          <w:color w:val="000000"/>
          <w:kern w:val="1"/>
        </w:rPr>
        <w:t> </w:t>
      </w:r>
      <w:r>
        <w:t>Отпуск без сохранения заработной платы предоставляется работнику на основании его письменного заявления в указанный им срок в следующих случаях</w:t>
      </w:r>
      <w:r>
        <w:rPr>
          <w:rStyle w:val="afe"/>
        </w:rPr>
        <w:footnoteReference w:id="33"/>
      </w:r>
      <w:r>
        <w:t>:</w:t>
      </w:r>
    </w:p>
    <w:p w:rsidR="00BA2B9F" w:rsidRDefault="005B2EB1">
      <w:pPr>
        <w:pStyle w:val="31"/>
        <w:ind w:firstLine="709"/>
        <w:contextualSpacing/>
      </w:pPr>
      <w:r>
        <w:t>-</w:t>
      </w:r>
      <w:r>
        <w:rPr>
          <w:rFonts w:eastAsia="Arial Unicode MS"/>
          <w:color w:val="000000"/>
          <w:kern w:val="1"/>
        </w:rPr>
        <w:t> </w:t>
      </w:r>
      <w:r>
        <w:t>родителям, воспитывающим двух или более детей в возрасте до 14 лет – 14 календарных дней;</w:t>
      </w:r>
    </w:p>
    <w:p w:rsidR="00BA2B9F" w:rsidRDefault="005B2EB1">
      <w:pPr>
        <w:pStyle w:val="31"/>
        <w:ind w:firstLine="709"/>
        <w:contextualSpacing/>
      </w:pPr>
      <w:r>
        <w:t>-</w:t>
      </w:r>
      <w:r>
        <w:rPr>
          <w:rFonts w:eastAsia="Arial Unicode MS"/>
          <w:color w:val="000000"/>
          <w:kern w:val="1"/>
        </w:rPr>
        <w:t> </w:t>
      </w:r>
      <w:r>
        <w:t xml:space="preserve">в связи с переездом на новое место жительства – 14 </w:t>
      </w:r>
      <w:proofErr w:type="gramStart"/>
      <w:r>
        <w:t>календарных</w:t>
      </w:r>
      <w:proofErr w:type="gramEnd"/>
      <w:r>
        <w:t xml:space="preserve"> дня;</w:t>
      </w:r>
    </w:p>
    <w:p w:rsidR="00BA2B9F" w:rsidRDefault="005B2EB1">
      <w:pPr>
        <w:pStyle w:val="31"/>
        <w:ind w:firstLine="709"/>
        <w:contextualSpacing/>
      </w:pPr>
      <w:r>
        <w:t>-</w:t>
      </w:r>
      <w:r>
        <w:rPr>
          <w:rFonts w:eastAsia="Arial Unicode MS"/>
          <w:color w:val="000000"/>
          <w:kern w:val="1"/>
        </w:rPr>
        <w:t> </w:t>
      </w:r>
      <w:r>
        <w:t>для проводов детей на военную службу – 3 календарных дня;</w:t>
      </w:r>
    </w:p>
    <w:p w:rsidR="00BA2B9F" w:rsidRDefault="005B2EB1">
      <w:pPr>
        <w:pStyle w:val="31"/>
        <w:ind w:firstLine="709"/>
        <w:contextualSpacing/>
      </w:pPr>
      <w:r>
        <w:t>-</w:t>
      </w:r>
      <w:r>
        <w:rPr>
          <w:rFonts w:eastAsia="Arial Unicode MS"/>
          <w:color w:val="000000"/>
          <w:kern w:val="1"/>
        </w:rPr>
        <w:t> </w:t>
      </w:r>
      <w:r>
        <w:t xml:space="preserve">тяжелого заболевания близкого родственника – 14 </w:t>
      </w:r>
      <w:proofErr w:type="gramStart"/>
      <w:r>
        <w:t>календарных</w:t>
      </w:r>
      <w:proofErr w:type="gramEnd"/>
      <w:r>
        <w:t xml:space="preserve"> дня;</w:t>
      </w:r>
    </w:p>
    <w:p w:rsidR="00BA2B9F" w:rsidRDefault="005B2EB1">
      <w:pPr>
        <w:pStyle w:val="31"/>
        <w:ind w:firstLine="709"/>
        <w:contextualSpacing/>
      </w:pPr>
      <w:r>
        <w:t>-</w:t>
      </w:r>
      <w:r>
        <w:rPr>
          <w:rFonts w:eastAsia="Arial Unicode MS"/>
          <w:color w:val="000000"/>
          <w:kern w:val="1"/>
        </w:rPr>
        <w:t> </w:t>
      </w:r>
      <w:r>
        <w:t>участникам Великой Отечественной войны – до 35 календарных дней в году;</w:t>
      </w:r>
    </w:p>
    <w:p w:rsidR="00BA2B9F" w:rsidRDefault="005B2EB1">
      <w:pPr>
        <w:pStyle w:val="31"/>
        <w:ind w:firstLine="709"/>
        <w:contextualSpacing/>
      </w:pPr>
      <w:r>
        <w:t>-</w:t>
      </w:r>
      <w:r>
        <w:rPr>
          <w:rFonts w:eastAsia="Arial Unicode MS"/>
          <w:color w:val="000000"/>
          <w:kern w:val="1"/>
        </w:rPr>
        <w:t> </w:t>
      </w:r>
      <w:r>
        <w:t>работающим пенсионерам по старости (по возрасту) – до 14</w:t>
      </w:r>
      <w:r>
        <w:rPr>
          <w:rFonts w:eastAsia="Arial Unicode MS"/>
          <w:color w:val="000000"/>
          <w:kern w:val="1"/>
        </w:rPr>
        <w:t> </w:t>
      </w:r>
      <w:r>
        <w:t>календарных дней в году;</w:t>
      </w:r>
    </w:p>
    <w:p w:rsidR="00BA2B9F" w:rsidRDefault="005B2EB1">
      <w:pPr>
        <w:pStyle w:val="31"/>
        <w:ind w:firstLine="709"/>
        <w:contextualSpacing/>
      </w:pPr>
      <w:r>
        <w:lastRenderedPageBreak/>
        <w:t>-</w:t>
      </w:r>
      <w:r>
        <w:rPr>
          <w:rFonts w:eastAsia="Arial Unicode MS"/>
          <w:color w:val="000000"/>
          <w:kern w:val="1"/>
        </w:rPr>
        <w:t> </w:t>
      </w:r>
      <w:r>
        <w:t>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BA2B9F" w:rsidRDefault="005B2EB1">
      <w:pPr>
        <w:pStyle w:val="31"/>
        <w:ind w:firstLine="709"/>
        <w:contextualSpacing/>
      </w:pPr>
      <w:r>
        <w:t>-</w:t>
      </w:r>
      <w:r>
        <w:rPr>
          <w:rFonts w:eastAsia="Arial Unicode MS"/>
          <w:color w:val="000000"/>
          <w:kern w:val="1"/>
        </w:rPr>
        <w:t> </w:t>
      </w:r>
      <w:r>
        <w:t>работающим инвалидам – до 60 календарных дней в году.</w:t>
      </w:r>
    </w:p>
    <w:p w:rsidR="00BA2B9F" w:rsidRDefault="005B2EB1">
      <w:pPr>
        <w:ind w:firstLine="709"/>
        <w:contextualSpacing/>
        <w:jc w:val="both"/>
        <w:rPr>
          <w:sz w:val="28"/>
          <w:szCs w:val="28"/>
        </w:rPr>
      </w:pPr>
      <w:r>
        <w:rPr>
          <w:sz w:val="28"/>
          <w:szCs w:val="28"/>
        </w:rPr>
        <w:t>3.1.27.</w:t>
      </w:r>
      <w:r>
        <w:rPr>
          <w:rFonts w:eastAsia="Arial Unicode MS"/>
          <w:color w:val="000000"/>
          <w:kern w:val="1"/>
          <w:sz w:val="28"/>
          <w:szCs w:val="28"/>
        </w:rPr>
        <w:t> </w:t>
      </w:r>
      <w:r>
        <w:rPr>
          <w:sz w:val="28"/>
          <w:szCs w:val="28"/>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r>
        <w:rPr>
          <w:rStyle w:val="afe"/>
          <w:sz w:val="28"/>
          <w:szCs w:val="28"/>
        </w:rPr>
        <w:footnoteReference w:id="34"/>
      </w:r>
      <w:r>
        <w:rPr>
          <w:sz w:val="28"/>
          <w:szCs w:val="28"/>
        </w:rPr>
        <w:t>.</w:t>
      </w:r>
    </w:p>
    <w:p w:rsidR="00BA2B9F" w:rsidRDefault="005B2EB1">
      <w:pPr>
        <w:pStyle w:val="aff6"/>
        <w:ind w:firstLine="709"/>
        <w:contextualSpacing/>
        <w:jc w:val="both"/>
        <w:rPr>
          <w:sz w:val="28"/>
          <w:szCs w:val="28"/>
        </w:rPr>
      </w:pPr>
      <w:r>
        <w:rPr>
          <w:sz w:val="28"/>
          <w:szCs w:val="28"/>
        </w:rPr>
        <w:t>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работником и работодателем по соглашению сторон</w:t>
      </w:r>
      <w:r>
        <w:rPr>
          <w:rStyle w:val="afe"/>
          <w:sz w:val="28"/>
          <w:szCs w:val="28"/>
        </w:rPr>
        <w:footnoteReference w:id="35"/>
      </w:r>
      <w:r>
        <w:rPr>
          <w:sz w:val="28"/>
          <w:szCs w:val="28"/>
        </w:rPr>
        <w:t xml:space="preserve">. </w:t>
      </w:r>
    </w:p>
    <w:p w:rsidR="00BA2B9F" w:rsidRDefault="005B2EB1">
      <w:pPr>
        <w:pStyle w:val="31"/>
        <w:ind w:firstLine="709"/>
        <w:contextualSpacing/>
      </w:pPr>
      <w:r>
        <w:t>3.2.</w:t>
      </w:r>
      <w:r>
        <w:rPr>
          <w:rFonts w:eastAsia="Arial Unicode MS"/>
          <w:color w:val="000000"/>
          <w:kern w:val="1"/>
        </w:rPr>
        <w:t> </w:t>
      </w:r>
      <w:r>
        <w:t>Выборный орган первичной профсоюзной организации обязуется:</w:t>
      </w:r>
    </w:p>
    <w:p w:rsidR="00BA2B9F" w:rsidRDefault="005B2EB1">
      <w:pPr>
        <w:pStyle w:val="31"/>
        <w:ind w:firstLine="709"/>
        <w:contextualSpacing/>
      </w:pPr>
      <w:r>
        <w:t>3.2.1.</w:t>
      </w:r>
      <w:r>
        <w:rPr>
          <w:rFonts w:eastAsia="Arial Unicode MS"/>
          <w:color w:val="000000"/>
          <w:kern w:val="1"/>
        </w:rPr>
        <w:t> </w:t>
      </w:r>
      <w:r>
        <w:t xml:space="preserve">Осуществлять </w:t>
      </w:r>
      <w:proofErr w:type="gramStart"/>
      <w:r>
        <w:t>контроль за</w:t>
      </w:r>
      <w:proofErr w:type="gramEnd"/>
      <w: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BA2B9F" w:rsidRDefault="005B2EB1">
      <w:pPr>
        <w:pStyle w:val="31"/>
        <w:ind w:firstLine="709"/>
        <w:contextualSpacing/>
      </w:pPr>
      <w:r>
        <w:t>3.2.2.</w:t>
      </w:r>
      <w:r>
        <w:rPr>
          <w:rFonts w:eastAsia="Arial Unicode MS"/>
          <w:color w:val="000000"/>
          <w:kern w:val="1"/>
        </w:rPr>
        <w:t> </w:t>
      </w:r>
      <w:r>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BA2B9F" w:rsidRDefault="005B2EB1">
      <w:pPr>
        <w:pStyle w:val="31"/>
        <w:ind w:firstLine="709"/>
        <w:contextualSpacing/>
      </w:pPr>
      <w:r>
        <w:t>3.2.3.</w:t>
      </w:r>
      <w:r>
        <w:rPr>
          <w:rFonts w:eastAsia="Arial Unicode MS"/>
          <w:color w:val="000000"/>
          <w:kern w:val="1"/>
        </w:rPr>
        <w:t> </w:t>
      </w:r>
      <w:r>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BA2B9F" w:rsidRDefault="005B2EB1">
      <w:pPr>
        <w:pStyle w:val="31"/>
        <w:ind w:firstLine="709"/>
        <w:contextualSpacing/>
      </w:pPr>
      <w:r>
        <w:t>3.2.4.</w:t>
      </w:r>
      <w:r>
        <w:rPr>
          <w:rFonts w:eastAsia="Arial Unicode MS"/>
          <w:color w:val="000000"/>
          <w:kern w:val="1"/>
        </w:rPr>
        <w:t> </w:t>
      </w:r>
      <w:r>
        <w:t xml:space="preserve">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w:t>
      </w:r>
      <w:proofErr w:type="spellStart"/>
      <w:r>
        <w:t>Минобрнауки</w:t>
      </w:r>
      <w:proofErr w:type="spellEnd"/>
      <w:r>
        <w:t xml:space="preserve"> России от 11 мая 2016 г. № 536</w:t>
      </w:r>
      <w:r>
        <w:rPr>
          <w:rStyle w:val="afe"/>
        </w:rPr>
        <w:footnoteReference w:id="36"/>
      </w:r>
      <w:r>
        <w:t>.</w:t>
      </w:r>
    </w:p>
    <w:p w:rsidR="00BA2B9F" w:rsidRDefault="00BA2B9F">
      <w:pPr>
        <w:pStyle w:val="31"/>
        <w:ind w:firstLine="709"/>
        <w:contextualSpacing/>
        <w:jc w:val="center"/>
        <w:outlineLvl w:val="0"/>
        <w:rPr>
          <w:b/>
          <w:bCs/>
          <w:caps/>
        </w:rPr>
      </w:pPr>
    </w:p>
    <w:p w:rsidR="00BA2B9F" w:rsidRDefault="005B2EB1">
      <w:pPr>
        <w:pStyle w:val="31"/>
        <w:ind w:firstLine="709"/>
        <w:contextualSpacing/>
        <w:jc w:val="center"/>
        <w:outlineLvl w:val="0"/>
        <w:rPr>
          <w:b/>
          <w:bCs/>
          <w:caps/>
          <w:sz w:val="24"/>
          <w:szCs w:val="24"/>
        </w:rPr>
      </w:pPr>
      <w:r>
        <w:rPr>
          <w:b/>
          <w:bCs/>
          <w:caps/>
          <w:sz w:val="24"/>
          <w:szCs w:val="24"/>
          <w:lang w:val="en-US"/>
        </w:rPr>
        <w:t>IV</w:t>
      </w:r>
      <w:r>
        <w:rPr>
          <w:b/>
          <w:bCs/>
          <w:caps/>
          <w:sz w:val="24"/>
          <w:szCs w:val="24"/>
        </w:rPr>
        <w:t>. Оплата и нормирование труда</w:t>
      </w:r>
    </w:p>
    <w:p w:rsidR="00BA2B9F" w:rsidRDefault="00BA2B9F">
      <w:pPr>
        <w:pStyle w:val="a5"/>
        <w:ind w:firstLine="709"/>
        <w:contextualSpacing/>
        <w:jc w:val="center"/>
        <w:rPr>
          <w:rFonts w:ascii="Times New Roman" w:eastAsia="MS Mincho" w:hAnsi="Times New Roman"/>
          <w:sz w:val="28"/>
          <w:szCs w:val="28"/>
        </w:rPr>
      </w:pPr>
    </w:p>
    <w:p w:rsidR="00BA2B9F" w:rsidRDefault="005B2EB1">
      <w:pPr>
        <w:pStyle w:val="a5"/>
        <w:ind w:firstLine="709"/>
        <w:contextualSpacing/>
        <w:jc w:val="both"/>
        <w:rPr>
          <w:rFonts w:ascii="Times New Roman" w:eastAsia="MS Mincho" w:hAnsi="Times New Roman"/>
          <w:sz w:val="28"/>
          <w:szCs w:val="28"/>
        </w:rPr>
      </w:pPr>
      <w:r>
        <w:rPr>
          <w:rFonts w:ascii="Times New Roman" w:eastAsia="MS Mincho" w:hAnsi="Times New Roman"/>
          <w:sz w:val="28"/>
          <w:szCs w:val="28"/>
        </w:rPr>
        <w:t>4.1.</w:t>
      </w:r>
      <w:r>
        <w:rPr>
          <w:rFonts w:eastAsia="Arial Unicode MS"/>
          <w:color w:val="000000"/>
          <w:kern w:val="1"/>
          <w:sz w:val="28"/>
          <w:szCs w:val="28"/>
        </w:rPr>
        <w:t> </w:t>
      </w:r>
      <w:r>
        <w:rPr>
          <w:rFonts w:ascii="Times New Roman" w:eastAsia="MS Mincho" w:hAnsi="Times New Roman"/>
          <w:sz w:val="28"/>
          <w:szCs w:val="28"/>
        </w:rPr>
        <w:t xml:space="preserve">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rsidR="00BA2B9F" w:rsidRDefault="005B2EB1">
      <w:pPr>
        <w:pStyle w:val="a5"/>
        <w:ind w:firstLine="709"/>
        <w:contextualSpacing/>
        <w:jc w:val="both"/>
        <w:rPr>
          <w:rFonts w:ascii="Times New Roman" w:eastAsia="MS Mincho" w:hAnsi="Times New Roman"/>
          <w:i/>
          <w:iCs/>
          <w:sz w:val="24"/>
          <w:szCs w:val="24"/>
        </w:rPr>
      </w:pPr>
      <w:r>
        <w:rPr>
          <w:rFonts w:ascii="Times New Roman" w:eastAsia="MS Mincho" w:hAnsi="Times New Roman"/>
          <w:sz w:val="28"/>
          <w:szCs w:val="28"/>
        </w:rPr>
        <w:t>4.1.1.</w:t>
      </w:r>
      <w:r>
        <w:rPr>
          <w:rFonts w:eastAsia="Arial Unicode MS"/>
          <w:color w:val="000000"/>
          <w:kern w:val="1"/>
          <w:sz w:val="28"/>
          <w:szCs w:val="28"/>
        </w:rPr>
        <w:t> </w:t>
      </w:r>
      <w:r>
        <w:rPr>
          <w:rFonts w:ascii="Times New Roman" w:eastAsia="MS Mincho" w:hAnsi="Times New Roman"/>
          <w:sz w:val="28"/>
          <w:szCs w:val="28"/>
        </w:rPr>
        <w:t>Днями выплаты заработной платы являются:</w:t>
      </w:r>
      <w:r>
        <w:rPr>
          <w:rFonts w:ascii="Times New Roman" w:eastAsia="MS Mincho" w:hAnsi="Times New Roman"/>
          <w:sz w:val="32"/>
          <w:szCs w:val="32"/>
        </w:rPr>
        <w:t xml:space="preserve"> </w:t>
      </w:r>
      <w:r>
        <w:rPr>
          <w:rFonts w:ascii="Times New Roman" w:eastAsia="MS Mincho" w:hAnsi="Times New Roman"/>
          <w:sz w:val="28"/>
          <w:szCs w:val="28"/>
        </w:rPr>
        <w:t xml:space="preserve"> 20 числа текущего месяца и 5 числа следующего месяца за предыдущий месяц</w:t>
      </w:r>
      <w:r>
        <w:rPr>
          <w:rStyle w:val="afe"/>
          <w:rFonts w:ascii="Times New Roman" w:eastAsia="MS Mincho" w:hAnsi="Times New Roman"/>
          <w:i/>
          <w:iCs/>
          <w:sz w:val="24"/>
          <w:szCs w:val="24"/>
        </w:rPr>
        <w:footnoteReference w:id="37"/>
      </w:r>
      <w:r>
        <w:rPr>
          <w:rFonts w:ascii="Times New Roman" w:eastAsia="MS Mincho" w:hAnsi="Times New Roman"/>
          <w:i/>
          <w:iCs/>
          <w:sz w:val="24"/>
          <w:szCs w:val="24"/>
        </w:rPr>
        <w:t>.</w:t>
      </w:r>
    </w:p>
    <w:p w:rsidR="00BA2B9F" w:rsidRDefault="005B2EB1">
      <w:pPr>
        <w:pStyle w:val="a5"/>
        <w:ind w:firstLine="709"/>
        <w:contextualSpacing/>
        <w:jc w:val="both"/>
        <w:rPr>
          <w:rFonts w:ascii="Times New Roman" w:eastAsia="MS Mincho" w:hAnsi="Times New Roman"/>
          <w:sz w:val="28"/>
          <w:szCs w:val="28"/>
        </w:rPr>
      </w:pPr>
      <w:r>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p>
    <w:p w:rsidR="00BA2B9F" w:rsidRDefault="005B2EB1">
      <w:pPr>
        <w:pStyle w:val="a5"/>
        <w:ind w:firstLine="709"/>
        <w:contextualSpacing/>
        <w:jc w:val="both"/>
        <w:rPr>
          <w:rFonts w:ascii="Times New Roman" w:eastAsia="MS Mincho" w:hAnsi="Times New Roman"/>
          <w:sz w:val="28"/>
          <w:szCs w:val="28"/>
        </w:rPr>
      </w:pPr>
      <w:r>
        <w:rPr>
          <w:rFonts w:ascii="Times New Roman" w:eastAsia="MS Mincho" w:hAnsi="Times New Roman"/>
          <w:sz w:val="28"/>
          <w:szCs w:val="28"/>
        </w:rPr>
        <w:t>4.1.2.</w:t>
      </w:r>
      <w:r>
        <w:rPr>
          <w:rFonts w:eastAsia="Arial Unicode MS"/>
          <w:color w:val="000000"/>
          <w:kern w:val="1"/>
          <w:sz w:val="28"/>
          <w:szCs w:val="28"/>
        </w:rPr>
        <w:t> </w:t>
      </w:r>
      <w:r>
        <w:rPr>
          <w:rFonts w:ascii="Times New Roman" w:eastAsia="MS Mincho" w:hAnsi="Times New Roman"/>
          <w:sz w:val="28"/>
          <w:szCs w:val="28"/>
        </w:rPr>
        <w:t>При выплате заработной платы работнику вручается расчётный листок, с указанием:</w:t>
      </w:r>
    </w:p>
    <w:p w:rsidR="00BA2B9F" w:rsidRDefault="005B2EB1">
      <w:pPr>
        <w:pStyle w:val="a5"/>
        <w:ind w:firstLine="709"/>
        <w:contextualSpacing/>
        <w:jc w:val="both"/>
        <w:rPr>
          <w:rFonts w:ascii="Times New Roman" w:eastAsia="MS Mincho" w:hAnsi="Times New Roman"/>
          <w:sz w:val="28"/>
          <w:szCs w:val="28"/>
        </w:rPr>
      </w:pPr>
      <w:r>
        <w:rPr>
          <w:rFonts w:ascii="Times New Roman" w:eastAsia="MS Mincho" w:hAnsi="Times New Roman"/>
          <w:sz w:val="28"/>
          <w:szCs w:val="28"/>
        </w:rPr>
        <w:t>-</w:t>
      </w:r>
      <w:r>
        <w:rPr>
          <w:rFonts w:eastAsia="Arial Unicode MS"/>
          <w:color w:val="000000"/>
          <w:kern w:val="1"/>
          <w:sz w:val="28"/>
          <w:szCs w:val="28"/>
        </w:rPr>
        <w:t> </w:t>
      </w:r>
      <w:r>
        <w:rPr>
          <w:rFonts w:ascii="Times New Roman" w:eastAsia="MS Mincho" w:hAnsi="Times New Roman"/>
          <w:sz w:val="28"/>
          <w:szCs w:val="28"/>
        </w:rPr>
        <w:t>составных частей заработной платы, причитающейся ему за соответствующий период;</w:t>
      </w:r>
    </w:p>
    <w:p w:rsidR="00BA2B9F" w:rsidRDefault="005B2EB1">
      <w:pPr>
        <w:pStyle w:val="a5"/>
        <w:ind w:firstLine="709"/>
        <w:contextualSpacing/>
        <w:jc w:val="both"/>
        <w:rPr>
          <w:rFonts w:ascii="Times New Roman" w:hAnsi="Times New Roman"/>
          <w:iCs/>
          <w:sz w:val="28"/>
          <w:szCs w:val="28"/>
        </w:rPr>
      </w:pPr>
      <w:r>
        <w:rPr>
          <w:rFonts w:ascii="Times New Roman" w:eastAsia="MS Mincho" w:hAnsi="Times New Roman"/>
          <w:sz w:val="28"/>
          <w:szCs w:val="28"/>
        </w:rPr>
        <w:t>-</w:t>
      </w:r>
      <w:r>
        <w:rPr>
          <w:rFonts w:eastAsia="Arial Unicode MS"/>
          <w:color w:val="000000"/>
          <w:kern w:val="1"/>
          <w:sz w:val="28"/>
          <w:szCs w:val="28"/>
        </w:rPr>
        <w:t> </w:t>
      </w:r>
      <w:r>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BA2B9F" w:rsidRDefault="005B2EB1">
      <w:pPr>
        <w:autoSpaceDE w:val="0"/>
        <w:autoSpaceDN w:val="0"/>
        <w:adjustRightInd w:val="0"/>
        <w:ind w:firstLine="709"/>
        <w:contextualSpacing/>
        <w:jc w:val="both"/>
        <w:rPr>
          <w:iCs/>
          <w:sz w:val="28"/>
          <w:szCs w:val="28"/>
        </w:rPr>
      </w:pPr>
      <w:r>
        <w:rPr>
          <w:iCs/>
          <w:sz w:val="28"/>
          <w:szCs w:val="28"/>
        </w:rPr>
        <w:t>-</w:t>
      </w:r>
      <w:r>
        <w:rPr>
          <w:rFonts w:eastAsia="Arial Unicode MS"/>
          <w:color w:val="000000"/>
          <w:kern w:val="1"/>
          <w:sz w:val="28"/>
          <w:szCs w:val="28"/>
        </w:rPr>
        <w:t> </w:t>
      </w:r>
      <w:r>
        <w:rPr>
          <w:iCs/>
          <w:sz w:val="28"/>
          <w:szCs w:val="28"/>
        </w:rPr>
        <w:t>размеров и оснований произведенных удержаний;</w:t>
      </w:r>
    </w:p>
    <w:p w:rsidR="00BA2B9F" w:rsidRDefault="005B2EB1">
      <w:pPr>
        <w:autoSpaceDE w:val="0"/>
        <w:autoSpaceDN w:val="0"/>
        <w:adjustRightInd w:val="0"/>
        <w:ind w:firstLine="709"/>
        <w:contextualSpacing/>
        <w:jc w:val="both"/>
        <w:rPr>
          <w:iCs/>
          <w:sz w:val="28"/>
          <w:szCs w:val="28"/>
        </w:rPr>
      </w:pPr>
      <w:r>
        <w:rPr>
          <w:iCs/>
          <w:sz w:val="28"/>
          <w:szCs w:val="28"/>
        </w:rPr>
        <w:t>-</w:t>
      </w:r>
      <w:r>
        <w:rPr>
          <w:rFonts w:eastAsia="Arial Unicode MS"/>
          <w:color w:val="000000"/>
          <w:kern w:val="1"/>
          <w:sz w:val="28"/>
          <w:szCs w:val="28"/>
        </w:rPr>
        <w:t> </w:t>
      </w:r>
      <w:r>
        <w:rPr>
          <w:iCs/>
          <w:sz w:val="28"/>
          <w:szCs w:val="28"/>
        </w:rPr>
        <w:t>общей денежной суммы, подлежащей выплате.</w:t>
      </w:r>
    </w:p>
    <w:p w:rsidR="00BA2B9F" w:rsidRDefault="005B2EB1">
      <w:pPr>
        <w:autoSpaceDE w:val="0"/>
        <w:autoSpaceDN w:val="0"/>
        <w:adjustRightInd w:val="0"/>
        <w:ind w:firstLine="709"/>
        <w:contextualSpacing/>
        <w:jc w:val="both"/>
        <w:rPr>
          <w:sz w:val="28"/>
          <w:szCs w:val="28"/>
        </w:rPr>
      </w:pPr>
      <w:r>
        <w:rPr>
          <w:sz w:val="28"/>
          <w:szCs w:val="28"/>
        </w:rPr>
        <w:t>Форма расчётного листка утверждается работодателем с учётом мнения выборного органа первичной профсоюзной организации</w:t>
      </w:r>
      <w:r>
        <w:rPr>
          <w:rStyle w:val="afe"/>
          <w:sz w:val="28"/>
          <w:szCs w:val="28"/>
        </w:rPr>
        <w:footnoteReference w:id="38"/>
      </w:r>
      <w:r>
        <w:rPr>
          <w:sz w:val="28"/>
          <w:szCs w:val="28"/>
        </w:rPr>
        <w:t>.</w:t>
      </w:r>
    </w:p>
    <w:p w:rsidR="00BA2B9F" w:rsidRDefault="005B2EB1">
      <w:pPr>
        <w:autoSpaceDE w:val="0"/>
        <w:autoSpaceDN w:val="0"/>
        <w:adjustRightInd w:val="0"/>
        <w:ind w:firstLine="709"/>
        <w:contextualSpacing/>
        <w:jc w:val="both"/>
        <w:rPr>
          <w:sz w:val="28"/>
          <w:szCs w:val="28"/>
        </w:rPr>
      </w:pPr>
      <w:r>
        <w:rPr>
          <w:sz w:val="28"/>
          <w:szCs w:val="28"/>
        </w:rPr>
        <w:t xml:space="preserve">4.1. </w:t>
      </w:r>
      <w:r>
        <w:rPr>
          <w:rFonts w:eastAsia="Arial Unicode MS"/>
          <w:color w:val="000000"/>
          <w:kern w:val="1"/>
          <w:sz w:val="28"/>
          <w:szCs w:val="28"/>
        </w:rPr>
        <w:t> </w:t>
      </w:r>
      <w:r>
        <w:rPr>
          <w:sz w:val="28"/>
          <w:szCs w:val="28"/>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Pr>
          <w:sz w:val="28"/>
          <w:szCs w:val="28"/>
        </w:rPr>
        <w:t>позднее</w:t>
      </w:r>
      <w:proofErr w:type="gramEnd"/>
      <w:r>
        <w:rPr>
          <w:sz w:val="28"/>
          <w:szCs w:val="28"/>
        </w:rPr>
        <w:t xml:space="preserve"> чем за пятнадцать рабочих дней до дня выплаты заработной платы. </w:t>
      </w:r>
    </w:p>
    <w:p w:rsidR="00BA2B9F" w:rsidRDefault="005B2EB1">
      <w:pPr>
        <w:autoSpaceDE w:val="0"/>
        <w:autoSpaceDN w:val="0"/>
        <w:adjustRightInd w:val="0"/>
        <w:ind w:firstLine="709"/>
        <w:contextualSpacing/>
        <w:jc w:val="both"/>
        <w:rPr>
          <w:sz w:val="28"/>
          <w:szCs w:val="28"/>
        </w:rPr>
      </w:pPr>
      <w:r>
        <w:rPr>
          <w:sz w:val="28"/>
          <w:szCs w:val="28"/>
        </w:rPr>
        <w:t>Расходы по перечислению заработной платы в кредитную организацию несет работодатель.</w:t>
      </w:r>
    </w:p>
    <w:p w:rsidR="00BA2B9F" w:rsidRDefault="005B2EB1">
      <w:pPr>
        <w:autoSpaceDE w:val="0"/>
        <w:autoSpaceDN w:val="0"/>
        <w:adjustRightInd w:val="0"/>
        <w:ind w:firstLine="709"/>
        <w:contextualSpacing/>
        <w:jc w:val="both"/>
        <w:rPr>
          <w:sz w:val="28"/>
          <w:szCs w:val="28"/>
        </w:rPr>
      </w:pPr>
      <w:r>
        <w:rPr>
          <w:rFonts w:eastAsia="MS Mincho"/>
          <w:sz w:val="28"/>
          <w:szCs w:val="28"/>
        </w:rPr>
        <w:t>4.2.</w:t>
      </w:r>
      <w:r>
        <w:rPr>
          <w:rFonts w:eastAsia="Arial Unicode MS"/>
          <w:color w:val="000000"/>
          <w:kern w:val="1"/>
          <w:sz w:val="28"/>
          <w:szCs w:val="28"/>
        </w:rPr>
        <w:t> </w:t>
      </w:r>
      <w:r>
        <w:rPr>
          <w:sz w:val="28"/>
          <w:szCs w:val="28"/>
        </w:rPr>
        <w:t>Оплата труда работников осуществляется в соответствии с законодательством Российской Федерации, субъекта Российской Федерации, соответствующего муниципального образования субъекта Российской Федерации, Положением об оплате труда работников муниципального общеобразовательного учреждения</w:t>
      </w:r>
      <w:r>
        <w:rPr>
          <w:rStyle w:val="afe"/>
          <w:sz w:val="28"/>
          <w:szCs w:val="28"/>
        </w:rPr>
        <w:footnoteReference w:id="39"/>
      </w:r>
      <w:r>
        <w:rPr>
          <w:sz w:val="28"/>
          <w:szCs w:val="28"/>
        </w:rPr>
        <w:t xml:space="preserve">. </w:t>
      </w:r>
    </w:p>
    <w:p w:rsidR="00BA2B9F" w:rsidRDefault="005B2EB1">
      <w:pPr>
        <w:autoSpaceDE w:val="0"/>
        <w:autoSpaceDN w:val="0"/>
        <w:adjustRightInd w:val="0"/>
        <w:ind w:firstLine="709"/>
        <w:contextualSpacing/>
        <w:jc w:val="both"/>
        <w:rPr>
          <w:rFonts w:eastAsia="MS Mincho"/>
          <w:sz w:val="28"/>
          <w:szCs w:val="28"/>
        </w:rPr>
      </w:pPr>
      <w:r>
        <w:rPr>
          <w:rFonts w:eastAsia="MS Mincho"/>
          <w:sz w:val="28"/>
          <w:szCs w:val="28"/>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rsidR="00BA2B9F" w:rsidRDefault="005B2EB1">
      <w:pPr>
        <w:autoSpaceDE w:val="0"/>
        <w:autoSpaceDN w:val="0"/>
        <w:adjustRightInd w:val="0"/>
        <w:ind w:firstLine="709"/>
        <w:contextualSpacing/>
        <w:jc w:val="both"/>
        <w:rPr>
          <w:rFonts w:eastAsia="MS Mincho"/>
          <w:sz w:val="28"/>
          <w:szCs w:val="28"/>
        </w:rPr>
      </w:pPr>
      <w:r>
        <w:rPr>
          <w:rFonts w:eastAsia="MS Mincho"/>
          <w:sz w:val="28"/>
          <w:szCs w:val="28"/>
        </w:rPr>
        <w:lastRenderedPageBreak/>
        <w:t>-</w:t>
      </w:r>
      <w:r>
        <w:rPr>
          <w:rFonts w:eastAsia="Arial Unicode MS"/>
          <w:color w:val="000000"/>
          <w:kern w:val="1"/>
          <w:sz w:val="28"/>
          <w:szCs w:val="28"/>
        </w:rPr>
        <w:t> </w:t>
      </w:r>
      <w:r>
        <w:rPr>
          <w:rFonts w:eastAsia="MS Mincho"/>
          <w:sz w:val="28"/>
          <w:szCs w:val="28"/>
        </w:rPr>
        <w:t>размер ставки заработной платы в месяц, являющийся фиксированным размером оплаты труда педагогических работнико</w:t>
      </w:r>
      <w:proofErr w:type="gramStart"/>
      <w:r>
        <w:rPr>
          <w:rFonts w:eastAsia="MS Mincho"/>
          <w:sz w:val="28"/>
          <w:szCs w:val="28"/>
        </w:rPr>
        <w:t>в(</w:t>
      </w:r>
      <w:proofErr w:type="gramEnd"/>
      <w:r>
        <w:rPr>
          <w:rFonts w:eastAsia="MS Mincho"/>
          <w:sz w:val="28"/>
          <w:szCs w:val="28"/>
        </w:rPr>
        <w:t>учителя, педагоги дополнительного образования, воспитатели и др.), для которых установлены нормы часов педагогической работы в неделю за ставку заработной платы, а также заработную плату за фактический объём учебной нагрузки(педагогической работы)без учёта компенсационных, стимулирующих и социальных выплат;</w:t>
      </w:r>
    </w:p>
    <w:p w:rsidR="00BA2B9F" w:rsidRDefault="005B2EB1">
      <w:pPr>
        <w:autoSpaceDE w:val="0"/>
        <w:autoSpaceDN w:val="0"/>
        <w:adjustRightInd w:val="0"/>
        <w:ind w:firstLine="709"/>
        <w:contextualSpacing/>
        <w:jc w:val="both"/>
        <w:rPr>
          <w:rFonts w:eastAsia="MS Mincho"/>
          <w:sz w:val="28"/>
          <w:szCs w:val="28"/>
        </w:rPr>
      </w:pPr>
      <w:r>
        <w:rPr>
          <w:rFonts w:eastAsia="MS Mincho"/>
          <w:sz w:val="28"/>
          <w:szCs w:val="28"/>
        </w:rPr>
        <w:t>-</w:t>
      </w:r>
      <w:r>
        <w:rPr>
          <w:rFonts w:eastAsia="Arial Unicode MS"/>
          <w:color w:val="000000"/>
          <w:kern w:val="1"/>
          <w:sz w:val="28"/>
          <w:szCs w:val="28"/>
        </w:rPr>
        <w:t> </w:t>
      </w:r>
      <w:r>
        <w:rPr>
          <w:rFonts w:eastAsia="MS Mincho"/>
          <w:sz w:val="28"/>
          <w:szCs w:val="28"/>
        </w:rPr>
        <w:t xml:space="preserve">размер оклада (должностного оклада), являющегося фиксированным </w:t>
      </w:r>
      <w:proofErr w:type="gramStart"/>
      <w:r>
        <w:rPr>
          <w:rFonts w:eastAsia="MS Mincho"/>
          <w:sz w:val="28"/>
          <w:szCs w:val="28"/>
        </w:rPr>
        <w:t>размером оплаты труда</w:t>
      </w:r>
      <w:proofErr w:type="gramEnd"/>
      <w:r>
        <w:rPr>
          <w:rFonts w:eastAsia="MS Mincho"/>
          <w:sz w:val="28"/>
          <w:szCs w:val="28"/>
        </w:rPr>
        <w:t xml:space="preserve">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BA2B9F" w:rsidRDefault="005B2EB1">
      <w:pPr>
        <w:autoSpaceDE w:val="0"/>
        <w:autoSpaceDN w:val="0"/>
        <w:adjustRightInd w:val="0"/>
        <w:ind w:firstLine="709"/>
        <w:contextualSpacing/>
        <w:jc w:val="both"/>
        <w:rPr>
          <w:rFonts w:eastAsia="MS Mincho"/>
          <w:sz w:val="28"/>
          <w:szCs w:val="28"/>
        </w:rPr>
      </w:pPr>
      <w:r>
        <w:rPr>
          <w:rFonts w:eastAsia="MS Mincho"/>
          <w:sz w:val="28"/>
          <w:szCs w:val="28"/>
        </w:rPr>
        <w:t>-</w:t>
      </w:r>
      <w:r>
        <w:rPr>
          <w:rFonts w:eastAsia="Arial Unicode MS"/>
          <w:color w:val="000000"/>
          <w:kern w:val="1"/>
          <w:sz w:val="28"/>
          <w:szCs w:val="28"/>
        </w:rPr>
        <w:t> </w:t>
      </w:r>
      <w:r>
        <w:rPr>
          <w:rFonts w:eastAsia="MS Mincho"/>
          <w:sz w:val="28"/>
          <w:szCs w:val="28"/>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Pr>
          <w:rFonts w:eastAsia="MS Mincho"/>
          <w:sz w:val="28"/>
          <w:szCs w:val="28"/>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rsidR="00BA2B9F" w:rsidRDefault="005B2EB1">
      <w:pPr>
        <w:autoSpaceDE w:val="0"/>
        <w:autoSpaceDN w:val="0"/>
        <w:adjustRightInd w:val="0"/>
        <w:ind w:firstLine="709"/>
        <w:contextualSpacing/>
        <w:jc w:val="both"/>
        <w:rPr>
          <w:rFonts w:eastAsia="MS Mincho"/>
          <w:sz w:val="28"/>
          <w:szCs w:val="28"/>
        </w:rPr>
      </w:pPr>
      <w:r>
        <w:rPr>
          <w:rFonts w:eastAsia="MS Mincho"/>
          <w:sz w:val="28"/>
          <w:szCs w:val="28"/>
        </w:rPr>
        <w:t>-</w:t>
      </w:r>
      <w:r>
        <w:rPr>
          <w:rFonts w:eastAsia="Arial Unicode MS"/>
          <w:color w:val="000000"/>
          <w:kern w:val="1"/>
          <w:sz w:val="28"/>
          <w:szCs w:val="28"/>
        </w:rPr>
        <w:t> </w:t>
      </w:r>
      <w:r>
        <w:rPr>
          <w:rFonts w:eastAsia="MS Mincho"/>
          <w:sz w:val="28"/>
          <w:szCs w:val="28"/>
        </w:rPr>
        <w:t>выплаты стимулирующего характера (надбавки, премии и иные поощрительные выплаты).</w:t>
      </w:r>
    </w:p>
    <w:p w:rsidR="00BA2B9F" w:rsidRDefault="005B2EB1">
      <w:pPr>
        <w:pStyle w:val="a5"/>
        <w:ind w:firstLine="709"/>
        <w:contextualSpacing/>
        <w:jc w:val="both"/>
        <w:rPr>
          <w:rFonts w:ascii="Times New Roman" w:eastAsia="MS Mincho" w:hAnsi="Times New Roman"/>
          <w:sz w:val="28"/>
          <w:szCs w:val="28"/>
        </w:rPr>
      </w:pPr>
      <w:r>
        <w:rPr>
          <w:rFonts w:ascii="Times New Roman" w:eastAsia="MS Mincho" w:hAnsi="Times New Roman"/>
          <w:sz w:val="28"/>
          <w:szCs w:val="28"/>
        </w:rPr>
        <w:t>4.3. Оплата труда работников за работу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w:t>
      </w:r>
      <w:r>
        <w:rPr>
          <w:rStyle w:val="afe"/>
          <w:rFonts w:ascii="Times New Roman" w:eastAsia="MS Mincho" w:hAnsi="Times New Roman"/>
          <w:sz w:val="28"/>
          <w:szCs w:val="28"/>
        </w:rPr>
        <w:footnoteReference w:id="40"/>
      </w:r>
      <w:r>
        <w:rPr>
          <w:rFonts w:ascii="Times New Roman" w:eastAsia="MS Mincho" w:hAnsi="Times New Roman"/>
          <w:sz w:val="28"/>
          <w:szCs w:val="28"/>
        </w:rPr>
        <w:t xml:space="preserve">. </w:t>
      </w:r>
    </w:p>
    <w:p w:rsidR="00BA2B9F" w:rsidRDefault="005B2EB1">
      <w:pPr>
        <w:pStyle w:val="af9"/>
        <w:ind w:left="0" w:firstLine="709"/>
        <w:contextualSpacing/>
        <w:jc w:val="both"/>
        <w:rPr>
          <w:iCs/>
          <w:sz w:val="28"/>
          <w:szCs w:val="28"/>
        </w:rPr>
      </w:pPr>
      <w:r>
        <w:rPr>
          <w:rFonts w:eastAsia="MS Mincho"/>
          <w:sz w:val="28"/>
          <w:szCs w:val="28"/>
        </w:rPr>
        <w:t>4.4.</w:t>
      </w:r>
      <w:r>
        <w:rPr>
          <w:rFonts w:eastAsia="Arial Unicode MS"/>
          <w:color w:val="000000"/>
          <w:kern w:val="1"/>
          <w:sz w:val="28"/>
          <w:szCs w:val="28"/>
        </w:rPr>
        <w:t> </w:t>
      </w:r>
      <w:r>
        <w:rPr>
          <w:rFonts w:eastAsia="MS Mincho"/>
          <w:sz w:val="28"/>
          <w:szCs w:val="28"/>
        </w:rPr>
        <w:t>В случае задержки выплаты заработной</w:t>
      </w:r>
      <w:r>
        <w:rPr>
          <w:sz w:val="28"/>
          <w:szCs w:val="28"/>
        </w:rPr>
        <w:t xml:space="preserve"> платы на срок более пятнадцати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Pr>
          <w:iCs/>
          <w:sz w:val="28"/>
          <w:szCs w:val="28"/>
        </w:rPr>
        <w:t>.</w:t>
      </w:r>
    </w:p>
    <w:p w:rsidR="00BA2B9F" w:rsidRDefault="005B2EB1">
      <w:pPr>
        <w:pStyle w:val="af9"/>
        <w:ind w:left="0" w:firstLine="709"/>
        <w:contextualSpacing/>
        <w:jc w:val="both"/>
        <w:rPr>
          <w:rFonts w:cs="Arial"/>
          <w:sz w:val="28"/>
          <w:szCs w:val="28"/>
        </w:rPr>
      </w:pPr>
      <w:r>
        <w:rPr>
          <w:sz w:val="28"/>
          <w:szCs w:val="28"/>
        </w:rPr>
        <w:t>4.5.</w:t>
      </w:r>
      <w:r>
        <w:rPr>
          <w:rFonts w:eastAsia="Arial Unicode MS"/>
          <w:color w:val="000000"/>
          <w:kern w:val="1"/>
          <w:sz w:val="28"/>
          <w:szCs w:val="28"/>
        </w:rPr>
        <w:t> </w:t>
      </w:r>
      <w:r>
        <w:rPr>
          <w:rFonts w:cs="Arial"/>
          <w:sz w:val="28"/>
          <w:szCs w:val="28"/>
        </w:rPr>
        <w:t>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BA2B9F" w:rsidRDefault="005B2EB1">
      <w:pPr>
        <w:autoSpaceDE w:val="0"/>
        <w:autoSpaceDN w:val="0"/>
        <w:adjustRightInd w:val="0"/>
        <w:ind w:firstLine="709"/>
        <w:contextualSpacing/>
        <w:jc w:val="both"/>
        <w:rPr>
          <w:sz w:val="20"/>
          <w:szCs w:val="20"/>
        </w:rPr>
      </w:pPr>
      <w:r>
        <w:rPr>
          <w:rFonts w:cs="Arial"/>
          <w:sz w:val="28"/>
          <w:szCs w:val="28"/>
        </w:rPr>
        <w:t>4.6.</w:t>
      </w:r>
      <w:r>
        <w:rPr>
          <w:rFonts w:eastAsia="Arial Unicode MS"/>
          <w:color w:val="000000"/>
          <w:kern w:val="1"/>
          <w:sz w:val="28"/>
          <w:szCs w:val="28"/>
        </w:rPr>
        <w:t> </w:t>
      </w:r>
      <w:proofErr w:type="gramStart"/>
      <w:r>
        <w:rPr>
          <w:rFonts w:cs="Arial"/>
          <w:sz w:val="28"/>
          <w:szCs w:val="28"/>
        </w:rPr>
        <w:t>При нарушении</w:t>
      </w:r>
      <w:r>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Pr>
          <w:sz w:val="28"/>
          <w:szCs w:val="28"/>
        </w:rPr>
        <w:t xml:space="preserve">не ниже одного процента от невыплаченных в </w:t>
      </w:r>
      <w:r>
        <w:rPr>
          <w:sz w:val="28"/>
          <w:szCs w:val="28"/>
        </w:rPr>
        <w:lastRenderedPageBreak/>
        <w:t xml:space="preserve">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r>
        <w:rPr>
          <w:rFonts w:eastAsia="MS Mincho"/>
          <w:sz w:val="28"/>
          <w:szCs w:val="28"/>
        </w:rPr>
        <w:t>(</w:t>
      </w:r>
      <w:r>
        <w:rPr>
          <w:sz w:val="28"/>
          <w:szCs w:val="28"/>
        </w:rPr>
        <w:t>размер выплачиваемой</w:t>
      </w:r>
      <w:proofErr w:type="gramEnd"/>
      <w:r>
        <w:rPr>
          <w:sz w:val="28"/>
          <w:szCs w:val="28"/>
        </w:rPr>
        <w:t xml:space="preserve"> работнику денежной компенсации может быть </w:t>
      </w:r>
      <w:proofErr w:type="gramStart"/>
      <w:r>
        <w:rPr>
          <w:sz w:val="28"/>
          <w:szCs w:val="28"/>
        </w:rPr>
        <w:t>повышен</w:t>
      </w:r>
      <w:proofErr w:type="gramEnd"/>
      <w:r>
        <w:rPr>
          <w:sz w:val="28"/>
          <w:szCs w:val="28"/>
        </w:rPr>
        <w:t xml:space="preserve"> коллективным договором).</w:t>
      </w:r>
    </w:p>
    <w:p w:rsidR="00BA2B9F" w:rsidRDefault="005B2EB1">
      <w:pPr>
        <w:pStyle w:val="a5"/>
        <w:ind w:firstLine="709"/>
        <w:contextualSpacing/>
        <w:jc w:val="both"/>
        <w:rPr>
          <w:rFonts w:ascii="Times New Roman" w:eastAsia="MS Mincho" w:hAnsi="Times New Roman"/>
          <w:sz w:val="28"/>
          <w:szCs w:val="28"/>
        </w:rPr>
      </w:pPr>
      <w:r>
        <w:rPr>
          <w:rFonts w:ascii="Times New Roman" w:eastAsia="MS Mincho" w:hAnsi="Times New Roman"/>
          <w:sz w:val="28"/>
          <w:szCs w:val="28"/>
        </w:rPr>
        <w:t>4.7.</w:t>
      </w:r>
      <w:r>
        <w:rPr>
          <w:rFonts w:eastAsia="Arial Unicode MS"/>
          <w:color w:val="000000"/>
          <w:kern w:val="1"/>
          <w:sz w:val="28"/>
          <w:szCs w:val="28"/>
        </w:rPr>
        <w:t> </w:t>
      </w:r>
      <w:r>
        <w:rPr>
          <w:rFonts w:ascii="Times New Roman" w:eastAsia="MS Mincho" w:hAnsi="Times New Roman"/>
          <w:sz w:val="28"/>
          <w:szCs w:val="28"/>
        </w:rPr>
        <w:t xml:space="preserve">В случаях, когда </w:t>
      </w:r>
      <w:proofErr w:type="gramStart"/>
      <w:r>
        <w:rPr>
          <w:rFonts w:ascii="Times New Roman" w:eastAsia="MS Mincho" w:hAnsi="Times New Roman"/>
          <w:sz w:val="28"/>
          <w:szCs w:val="28"/>
        </w:rPr>
        <w:t>размер оплаты труда</w:t>
      </w:r>
      <w:proofErr w:type="gramEnd"/>
      <w:r>
        <w:rPr>
          <w:rFonts w:ascii="Times New Roman" w:eastAsia="MS Mincho" w:hAnsi="Times New Roman"/>
          <w:sz w:val="28"/>
          <w:szCs w:val="28"/>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BA2B9F" w:rsidRDefault="005B2EB1">
      <w:pPr>
        <w:pStyle w:val="a5"/>
        <w:ind w:firstLine="709"/>
        <w:contextualSpacing/>
        <w:jc w:val="both"/>
        <w:rPr>
          <w:rFonts w:ascii="Times New Roman" w:eastAsia="MS Mincho" w:hAnsi="Times New Roman"/>
          <w:sz w:val="28"/>
          <w:szCs w:val="28"/>
        </w:rPr>
      </w:pPr>
      <w:r>
        <w:rPr>
          <w:rFonts w:ascii="Times New Roman" w:eastAsia="MS Mincho" w:hAnsi="Times New Roman"/>
          <w:sz w:val="28"/>
          <w:szCs w:val="28"/>
        </w:rPr>
        <w:t>-</w:t>
      </w:r>
      <w:r>
        <w:rPr>
          <w:rFonts w:eastAsia="Arial Unicode MS"/>
          <w:color w:val="000000"/>
          <w:kern w:val="1"/>
          <w:sz w:val="28"/>
          <w:szCs w:val="28"/>
        </w:rPr>
        <w:t> </w:t>
      </w:r>
      <w:r>
        <w:rPr>
          <w:rFonts w:ascii="Times New Roman" w:eastAsia="MS Mincho" w:hAnsi="Times New Roman"/>
          <w:sz w:val="28"/>
          <w:szCs w:val="28"/>
        </w:rPr>
        <w:t>при установлении квалификационной категории – со дня вынесения решения аттестационной комиссией;</w:t>
      </w:r>
    </w:p>
    <w:p w:rsidR="00BA2B9F" w:rsidRDefault="005B2EB1">
      <w:pPr>
        <w:pStyle w:val="a5"/>
        <w:ind w:firstLine="709"/>
        <w:contextualSpacing/>
        <w:jc w:val="both"/>
        <w:rPr>
          <w:rFonts w:ascii="Times New Roman" w:eastAsia="MS Mincho" w:hAnsi="Times New Roman"/>
          <w:sz w:val="28"/>
          <w:szCs w:val="28"/>
        </w:rPr>
      </w:pPr>
      <w:r>
        <w:rPr>
          <w:rFonts w:ascii="Times New Roman" w:eastAsia="MS Mincho" w:hAnsi="Times New Roman"/>
          <w:sz w:val="28"/>
          <w:szCs w:val="28"/>
        </w:rPr>
        <w:t>-</w:t>
      </w:r>
      <w:r>
        <w:rPr>
          <w:rFonts w:eastAsia="Arial Unicode MS"/>
          <w:color w:val="000000"/>
          <w:kern w:val="1"/>
          <w:sz w:val="28"/>
          <w:szCs w:val="28"/>
        </w:rPr>
        <w:t> </w:t>
      </w:r>
      <w:r>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BA2B9F" w:rsidRDefault="005B2EB1">
      <w:pPr>
        <w:pStyle w:val="a5"/>
        <w:ind w:firstLine="709"/>
        <w:contextualSpacing/>
        <w:jc w:val="both"/>
        <w:rPr>
          <w:rFonts w:ascii="Times New Roman" w:eastAsia="MS Mincho" w:hAnsi="Times New Roman"/>
          <w:sz w:val="28"/>
          <w:szCs w:val="28"/>
        </w:rPr>
      </w:pPr>
      <w:r>
        <w:rPr>
          <w:rFonts w:ascii="Times New Roman" w:eastAsia="MS Mincho" w:hAnsi="Times New Roman"/>
          <w:sz w:val="28"/>
          <w:szCs w:val="28"/>
        </w:rPr>
        <w:t>-</w:t>
      </w:r>
      <w:r>
        <w:rPr>
          <w:rFonts w:eastAsia="Arial Unicode MS"/>
          <w:color w:val="000000"/>
          <w:kern w:val="1"/>
          <w:sz w:val="28"/>
          <w:szCs w:val="28"/>
        </w:rPr>
        <w:t> </w:t>
      </w:r>
      <w:r>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BA2B9F" w:rsidRDefault="005B2EB1">
      <w:pPr>
        <w:pStyle w:val="a5"/>
        <w:autoSpaceDE w:val="0"/>
        <w:autoSpaceDN w:val="0"/>
        <w:adjustRightInd w:val="0"/>
        <w:ind w:firstLine="709"/>
        <w:contextualSpacing/>
        <w:jc w:val="both"/>
        <w:rPr>
          <w:rFonts w:ascii="Times New Roman" w:eastAsia="MS Mincho" w:hAnsi="Times New Roman"/>
          <w:sz w:val="28"/>
          <w:szCs w:val="28"/>
        </w:rPr>
      </w:pPr>
      <w:r>
        <w:rPr>
          <w:rFonts w:ascii="Times New Roman" w:eastAsia="MS Mincho" w:hAnsi="Times New Roman"/>
          <w:sz w:val="28"/>
          <w:szCs w:val="28"/>
        </w:rPr>
        <w:t>-</w:t>
      </w:r>
      <w:r>
        <w:rPr>
          <w:rFonts w:eastAsia="Arial Unicode MS"/>
          <w:color w:val="000000"/>
          <w:kern w:val="1"/>
          <w:sz w:val="28"/>
          <w:szCs w:val="28"/>
        </w:rPr>
        <w:t> </w:t>
      </w:r>
      <w:r>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 (присвоения);</w:t>
      </w:r>
    </w:p>
    <w:p w:rsidR="00BA2B9F" w:rsidRDefault="005B2EB1">
      <w:pPr>
        <w:pStyle w:val="a5"/>
        <w:autoSpaceDE w:val="0"/>
        <w:autoSpaceDN w:val="0"/>
        <w:adjustRightInd w:val="0"/>
        <w:ind w:firstLine="709"/>
        <w:contextualSpacing/>
        <w:jc w:val="both"/>
        <w:rPr>
          <w:rFonts w:ascii="Times New Roman" w:eastAsia="MS Mincho" w:hAnsi="Times New Roman"/>
          <w:sz w:val="28"/>
          <w:szCs w:val="28"/>
        </w:rPr>
      </w:pPr>
      <w:r>
        <w:rPr>
          <w:rFonts w:ascii="Times New Roman" w:eastAsia="MS Mincho" w:hAnsi="Times New Roman"/>
          <w:sz w:val="28"/>
          <w:szCs w:val="28"/>
        </w:rPr>
        <w:t>-</w:t>
      </w:r>
      <w:r>
        <w:rPr>
          <w:rFonts w:eastAsia="Arial Unicode MS"/>
          <w:color w:val="000000"/>
          <w:kern w:val="1"/>
          <w:sz w:val="28"/>
          <w:szCs w:val="28"/>
        </w:rPr>
        <w:t> </w:t>
      </w:r>
      <w:r>
        <w:rPr>
          <w:rFonts w:ascii="Times New Roman" w:eastAsia="MS Mincho" w:hAnsi="Times New Roman"/>
          <w:sz w:val="28"/>
          <w:szCs w:val="28"/>
        </w:rPr>
        <w:t xml:space="preserve">при присуждении ученой степени доктора или кандидата наук – со дня принятия </w:t>
      </w:r>
      <w:r>
        <w:rPr>
          <w:rFonts w:ascii="Times New Roman" w:hAnsi="Times New Roman"/>
          <w:bCs/>
          <w:iCs/>
          <w:sz w:val="28"/>
          <w:szCs w:val="28"/>
        </w:rPr>
        <w:t xml:space="preserve">Министерством науки и высшего образования Российской Федерации </w:t>
      </w:r>
      <w:r>
        <w:rPr>
          <w:rFonts w:ascii="Times New Roman" w:eastAsia="MS Mincho" w:hAnsi="Times New Roman"/>
          <w:sz w:val="28"/>
          <w:szCs w:val="28"/>
        </w:rPr>
        <w:t>решения о выдаче соответствующего диплома</w:t>
      </w:r>
      <w:r>
        <w:rPr>
          <w:rStyle w:val="afe"/>
          <w:rFonts w:ascii="Times New Roman" w:eastAsia="MS Mincho" w:hAnsi="Times New Roman"/>
          <w:sz w:val="28"/>
          <w:szCs w:val="28"/>
        </w:rPr>
        <w:footnoteReference w:id="41"/>
      </w:r>
      <w:r>
        <w:rPr>
          <w:rFonts w:ascii="Times New Roman" w:eastAsia="MS Mincho" w:hAnsi="Times New Roman"/>
          <w:sz w:val="28"/>
          <w:szCs w:val="28"/>
        </w:rPr>
        <w:t>;</w:t>
      </w:r>
    </w:p>
    <w:p w:rsidR="00BA2B9F" w:rsidRDefault="005B2EB1">
      <w:pPr>
        <w:pStyle w:val="a5"/>
        <w:autoSpaceDE w:val="0"/>
        <w:autoSpaceDN w:val="0"/>
        <w:adjustRightInd w:val="0"/>
        <w:ind w:firstLine="709"/>
        <w:contextualSpacing/>
        <w:jc w:val="both"/>
        <w:rPr>
          <w:rFonts w:ascii="Times New Roman" w:hAnsi="Times New Roman"/>
          <w:iCs/>
          <w:sz w:val="28"/>
          <w:szCs w:val="28"/>
        </w:rPr>
      </w:pPr>
      <w:r>
        <w:rPr>
          <w:rFonts w:ascii="Times New Roman" w:hAnsi="Times New Roman"/>
          <w:iCs/>
          <w:sz w:val="28"/>
          <w:szCs w:val="28"/>
        </w:rPr>
        <w:t>-</w:t>
      </w:r>
      <w:r>
        <w:rPr>
          <w:rFonts w:eastAsia="Arial Unicode MS"/>
          <w:color w:val="000000"/>
          <w:kern w:val="1"/>
          <w:sz w:val="28"/>
          <w:szCs w:val="28"/>
        </w:rPr>
        <w:t> </w:t>
      </w:r>
      <w:r>
        <w:rPr>
          <w:rFonts w:ascii="Times New Roman" w:hAnsi="Times New Roman"/>
          <w:iCs/>
          <w:sz w:val="28"/>
          <w:szCs w:val="28"/>
        </w:rPr>
        <w:t>при награждении государственными наградами Российской Федерации, субъекта Российской Федерации – со дня принятия решения о награждении</w:t>
      </w:r>
      <w:r>
        <w:rPr>
          <w:rStyle w:val="afe"/>
          <w:rFonts w:ascii="Times New Roman" w:hAnsi="Times New Roman"/>
          <w:iCs/>
          <w:sz w:val="28"/>
          <w:szCs w:val="28"/>
        </w:rPr>
        <w:footnoteReference w:id="42"/>
      </w:r>
      <w:r>
        <w:rPr>
          <w:rFonts w:ascii="Times New Roman" w:hAnsi="Times New Roman"/>
          <w:iCs/>
          <w:sz w:val="28"/>
          <w:szCs w:val="28"/>
        </w:rPr>
        <w:t>;</w:t>
      </w:r>
    </w:p>
    <w:p w:rsidR="00BA2B9F" w:rsidRDefault="005B2EB1">
      <w:pPr>
        <w:pStyle w:val="a5"/>
        <w:autoSpaceDE w:val="0"/>
        <w:autoSpaceDN w:val="0"/>
        <w:adjustRightInd w:val="0"/>
        <w:ind w:firstLine="709"/>
        <w:contextualSpacing/>
        <w:jc w:val="both"/>
        <w:rPr>
          <w:rFonts w:ascii="Times New Roman" w:eastAsia="MS Mincho" w:hAnsi="Times New Roman"/>
          <w:sz w:val="28"/>
          <w:szCs w:val="28"/>
        </w:rPr>
      </w:pPr>
      <w:r>
        <w:rPr>
          <w:rFonts w:ascii="Times New Roman" w:eastAsia="MS Mincho" w:hAnsi="Times New Roman"/>
          <w:i/>
          <w:iCs/>
          <w:sz w:val="28"/>
          <w:szCs w:val="28"/>
        </w:rPr>
        <w:t>-</w:t>
      </w:r>
      <w:r>
        <w:rPr>
          <w:rFonts w:eastAsia="Arial Unicode MS"/>
          <w:i/>
          <w:iCs/>
          <w:color w:val="000000"/>
          <w:kern w:val="1"/>
          <w:sz w:val="28"/>
          <w:szCs w:val="28"/>
        </w:rPr>
        <w:t> </w:t>
      </w:r>
      <w:r>
        <w:rPr>
          <w:rFonts w:ascii="Times New Roman" w:eastAsia="MS Mincho" w:hAnsi="Times New Roman"/>
          <w:i/>
          <w:iCs/>
          <w:sz w:val="28"/>
          <w:szCs w:val="28"/>
        </w:rPr>
        <w:t>другие случаи</w:t>
      </w:r>
      <w:r>
        <w:rPr>
          <w:rFonts w:ascii="Times New Roman" w:eastAsia="MS Mincho" w:hAnsi="Times New Roman"/>
          <w:sz w:val="28"/>
          <w:szCs w:val="28"/>
        </w:rPr>
        <w:t>.</w:t>
      </w:r>
    </w:p>
    <w:p w:rsidR="00BA2B9F" w:rsidRDefault="00BA2B9F">
      <w:pPr>
        <w:ind w:firstLine="709"/>
        <w:contextualSpacing/>
        <w:jc w:val="both"/>
        <w:rPr>
          <w:iCs/>
          <w:sz w:val="28"/>
          <w:szCs w:val="28"/>
        </w:rPr>
      </w:pPr>
    </w:p>
    <w:p w:rsidR="00BA2B9F" w:rsidRDefault="005B2EB1">
      <w:pPr>
        <w:ind w:firstLine="709"/>
        <w:contextualSpacing/>
        <w:jc w:val="both"/>
        <w:rPr>
          <w:color w:val="000000"/>
          <w:sz w:val="28"/>
          <w:szCs w:val="28"/>
        </w:rPr>
      </w:pPr>
      <w:r>
        <w:rPr>
          <w:sz w:val="28"/>
          <w:szCs w:val="28"/>
        </w:rPr>
        <w:t>4.8.</w:t>
      </w:r>
      <w:r>
        <w:rPr>
          <w:rFonts w:eastAsia="Arial Unicode MS"/>
          <w:color w:val="000000"/>
          <w:kern w:val="1"/>
          <w:sz w:val="28"/>
          <w:szCs w:val="28"/>
        </w:rPr>
        <w:t> </w:t>
      </w:r>
      <w:r>
        <w:rPr>
          <w:sz w:val="28"/>
          <w:szCs w:val="28"/>
        </w:rPr>
        <w:t xml:space="preserve">Работникам, награждённым государственными наградами Российской Федерации, наградами </w:t>
      </w:r>
      <w:r>
        <w:rPr>
          <w:iCs/>
          <w:sz w:val="28"/>
          <w:szCs w:val="28"/>
        </w:rPr>
        <w:t xml:space="preserve">субъекта Российской Федерации </w:t>
      </w:r>
      <w:r>
        <w:rPr>
          <w:sz w:val="28"/>
          <w:szCs w:val="28"/>
        </w:rPr>
        <w:t>выплачивается ежемесячная надбавка (доплата) в размере 20% ставки заработной платы (должностного оклада).</w:t>
      </w:r>
    </w:p>
    <w:p w:rsidR="00BA2B9F" w:rsidRDefault="005B2EB1">
      <w:pPr>
        <w:pStyle w:val="5"/>
        <w:ind w:left="0" w:firstLine="709"/>
        <w:contextualSpacing/>
        <w:jc w:val="both"/>
        <w:rPr>
          <w:sz w:val="28"/>
          <w:szCs w:val="28"/>
        </w:rPr>
      </w:pPr>
      <w:r>
        <w:rPr>
          <w:sz w:val="28"/>
          <w:szCs w:val="28"/>
        </w:rPr>
        <w:t>4.9.</w:t>
      </w:r>
      <w:r>
        <w:rPr>
          <w:rFonts w:eastAsia="Arial Unicode MS"/>
          <w:color w:val="000000"/>
          <w:kern w:val="1"/>
          <w:sz w:val="28"/>
          <w:szCs w:val="28"/>
        </w:rPr>
        <w:t> </w:t>
      </w:r>
      <w:r>
        <w:rPr>
          <w:sz w:val="28"/>
          <w:szCs w:val="28"/>
        </w:rPr>
        <w:t xml:space="preserve">Сверхурочная работа оплачивается в повышенном размере по сравнению с обычными </w:t>
      </w:r>
      <w:proofErr w:type="gramStart"/>
      <w:r>
        <w:rPr>
          <w:sz w:val="28"/>
          <w:szCs w:val="28"/>
        </w:rPr>
        <w:t>размерами оплаты труда</w:t>
      </w:r>
      <w:proofErr w:type="gramEnd"/>
      <w:r>
        <w:rPr>
          <w:sz w:val="28"/>
          <w:szCs w:val="28"/>
        </w:rPr>
        <w:t>. Оплата за сверхурочную работу может быть повышена соответственно получаемой ставке заработной платы</w:t>
      </w:r>
      <w:r>
        <w:rPr>
          <w:rStyle w:val="afe"/>
          <w:sz w:val="28"/>
          <w:szCs w:val="28"/>
        </w:rPr>
        <w:footnoteReference w:id="43"/>
      </w:r>
      <w:r>
        <w:rPr>
          <w:sz w:val="28"/>
          <w:szCs w:val="28"/>
        </w:rPr>
        <w:t xml:space="preserve">. </w:t>
      </w:r>
    </w:p>
    <w:p w:rsidR="00BA2B9F" w:rsidRDefault="005B2EB1">
      <w:pPr>
        <w:pStyle w:val="5"/>
        <w:ind w:left="0" w:firstLine="709"/>
        <w:contextualSpacing/>
        <w:jc w:val="both"/>
        <w:rPr>
          <w:sz w:val="28"/>
          <w:szCs w:val="28"/>
        </w:rPr>
      </w:pPr>
      <w:r>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BA2B9F" w:rsidRDefault="005B2EB1">
      <w:pPr>
        <w:pStyle w:val="5"/>
        <w:ind w:left="0" w:firstLine="709"/>
        <w:contextualSpacing/>
        <w:jc w:val="both"/>
        <w:rPr>
          <w:sz w:val="28"/>
          <w:szCs w:val="28"/>
        </w:rPr>
      </w:pPr>
      <w:r>
        <w:rPr>
          <w:sz w:val="28"/>
          <w:szCs w:val="28"/>
        </w:rPr>
        <w:t>4.10.</w:t>
      </w:r>
      <w:r>
        <w:rPr>
          <w:rFonts w:eastAsia="Arial Unicode MS"/>
          <w:color w:val="000000"/>
          <w:kern w:val="1"/>
          <w:sz w:val="28"/>
          <w:szCs w:val="28"/>
        </w:rPr>
        <w:t> </w:t>
      </w:r>
      <w:proofErr w:type="gramStart"/>
      <w:r>
        <w:rPr>
          <w:sz w:val="28"/>
          <w:szCs w:val="28"/>
        </w:rPr>
        <w:t xml:space="preserve">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w:t>
      </w:r>
      <w:r>
        <w:rPr>
          <w:sz w:val="28"/>
          <w:szCs w:val="28"/>
        </w:rPr>
        <w:lastRenderedPageBreak/>
        <w:t>установленными для различных видов работ с нормальными условиями труда</w:t>
      </w:r>
      <w:r>
        <w:rPr>
          <w:rStyle w:val="afe"/>
          <w:sz w:val="28"/>
          <w:szCs w:val="28"/>
        </w:rPr>
        <w:footnoteReference w:id="44"/>
      </w:r>
      <w:r>
        <w:rPr>
          <w:sz w:val="28"/>
          <w:szCs w:val="28"/>
        </w:rPr>
        <w:t>, при этом минимальный размер повышения оплаты труда работникам, занятым на работах с вредными условиями труда в соответствии со статьёй147ТК РФ не может быть менее 4</w:t>
      </w:r>
      <w:proofErr w:type="gramEnd"/>
      <w:r>
        <w:rPr>
          <w:sz w:val="28"/>
          <w:szCs w:val="28"/>
        </w:rPr>
        <w:t>% тарифной ставки (оклада), установленной для различных видов работ с нормальными условиями труда.</w:t>
      </w:r>
    </w:p>
    <w:p w:rsidR="00BA2B9F" w:rsidRDefault="005B2EB1">
      <w:pPr>
        <w:autoSpaceDE w:val="0"/>
        <w:autoSpaceDN w:val="0"/>
        <w:adjustRightInd w:val="0"/>
        <w:ind w:firstLine="709"/>
        <w:contextualSpacing/>
        <w:jc w:val="both"/>
        <w:rPr>
          <w:sz w:val="28"/>
          <w:szCs w:val="28"/>
        </w:rPr>
      </w:pPr>
      <w:proofErr w:type="gramStart"/>
      <w:r>
        <w:rPr>
          <w:sz w:val="28"/>
          <w:szCs w:val="28"/>
        </w:rPr>
        <w:t xml:space="preserve">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w:t>
      </w:r>
      <w:proofErr w:type="spellStart"/>
      <w:r>
        <w:rPr>
          <w:sz w:val="28"/>
          <w:szCs w:val="28"/>
        </w:rPr>
        <w:t>Гособразования</w:t>
      </w:r>
      <w:proofErr w:type="spellEnd"/>
      <w:r>
        <w:rPr>
          <w:sz w:val="28"/>
          <w:szCs w:val="28"/>
        </w:rPr>
        <w:t xml:space="preserve"> СССР от 20.08.1990 № 579</w:t>
      </w:r>
      <w:r>
        <w:rPr>
          <w:rStyle w:val="afe"/>
          <w:sz w:val="28"/>
          <w:szCs w:val="28"/>
        </w:rPr>
        <w:footnoteReference w:id="45"/>
      </w:r>
      <w:r>
        <w:rPr>
          <w:sz w:val="28"/>
          <w:szCs w:val="28"/>
        </w:rPr>
        <w:t>,</w:t>
      </w:r>
      <w:r>
        <w:rPr>
          <w:bCs/>
          <w:sz w:val="28"/>
          <w:szCs w:val="28"/>
        </w:rPr>
        <w:t xml:space="preserve">на которых устанавливается доплата </w:t>
      </w:r>
      <w:r>
        <w:rPr>
          <w:sz w:val="28"/>
          <w:szCs w:val="28"/>
        </w:rPr>
        <w:t>до 12% к ставкам заработной платы, работодатель осуществляет оплату труда в повышенном размере.</w:t>
      </w:r>
      <w:proofErr w:type="gramEnd"/>
    </w:p>
    <w:p w:rsidR="00BA2B9F" w:rsidRDefault="005B2EB1">
      <w:pPr>
        <w:pStyle w:val="12"/>
        <w:ind w:left="0" w:right="0" w:firstLine="709"/>
        <w:contextualSpacing/>
        <w:jc w:val="both"/>
        <w:rPr>
          <w:b w:val="0"/>
          <w:iCs/>
          <w:szCs w:val="28"/>
        </w:rPr>
      </w:pPr>
      <w:r>
        <w:rPr>
          <w:b w:val="0"/>
          <w:szCs w:val="28"/>
        </w:rPr>
        <w:t>4.11.</w:t>
      </w:r>
      <w:r>
        <w:rPr>
          <w:rFonts w:eastAsia="Arial Unicode MS"/>
          <w:color w:val="000000"/>
          <w:kern w:val="1"/>
          <w:szCs w:val="28"/>
        </w:rPr>
        <w:t> </w:t>
      </w:r>
      <w:r>
        <w:rPr>
          <w:b w:val="0"/>
          <w:szCs w:val="28"/>
        </w:rPr>
        <w:t>На установление работникам выплат стимулирующего характера направляется не более 70% средств фонда заработной платы</w:t>
      </w:r>
      <w:r>
        <w:rPr>
          <w:rStyle w:val="afe"/>
          <w:b w:val="0"/>
          <w:szCs w:val="28"/>
        </w:rPr>
        <w:footnoteReference w:id="46"/>
      </w:r>
      <w:r>
        <w:rPr>
          <w:b w:val="0"/>
          <w:szCs w:val="28"/>
        </w:rPr>
        <w:t>:</w:t>
      </w:r>
    </w:p>
    <w:p w:rsidR="00BA2B9F" w:rsidRDefault="005B2EB1">
      <w:pPr>
        <w:pStyle w:val="31"/>
        <w:ind w:firstLine="709"/>
        <w:contextualSpacing/>
        <w:rPr>
          <w:iCs/>
        </w:rPr>
      </w:pPr>
      <w:r>
        <w:t>4.11.1.</w:t>
      </w:r>
      <w:r>
        <w:rPr>
          <w:rFonts w:eastAsia="Arial Unicode MS"/>
          <w:color w:val="000000"/>
          <w:kern w:val="1"/>
        </w:rPr>
        <w:t> </w:t>
      </w:r>
      <w:proofErr w:type="gramStart"/>
      <w:r>
        <w:rPr>
          <w:iCs/>
        </w:rPr>
        <w:t>Учителям, другим педагогическим работникам, осуществляющим преподавательскую работу 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roofErr w:type="gramEnd"/>
    </w:p>
    <w:p w:rsidR="00BA2B9F" w:rsidRDefault="005B2EB1">
      <w:pPr>
        <w:pStyle w:val="34"/>
        <w:ind w:left="0" w:firstLine="709"/>
        <w:contextualSpacing/>
        <w:jc w:val="both"/>
        <w:rPr>
          <w:sz w:val="28"/>
          <w:szCs w:val="28"/>
        </w:rPr>
      </w:pPr>
      <w:r>
        <w:rPr>
          <w:sz w:val="28"/>
          <w:szCs w:val="28"/>
        </w:rPr>
        <w:t>4.12.</w:t>
      </w:r>
      <w:r>
        <w:rPr>
          <w:rFonts w:eastAsia="Arial Unicode MS"/>
          <w:color w:val="000000"/>
          <w:kern w:val="1"/>
          <w:sz w:val="28"/>
          <w:szCs w:val="28"/>
        </w:rPr>
        <w:t> </w:t>
      </w:r>
      <w:r>
        <w:rPr>
          <w:sz w:val="28"/>
          <w:szCs w:val="28"/>
        </w:rPr>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t>.</w:t>
      </w:r>
    </w:p>
    <w:p w:rsidR="00BA2B9F" w:rsidRDefault="005B2EB1">
      <w:pPr>
        <w:pStyle w:val="34"/>
        <w:ind w:left="0" w:firstLine="709"/>
        <w:contextualSpacing/>
        <w:jc w:val="both"/>
        <w:rPr>
          <w:sz w:val="28"/>
          <w:szCs w:val="28"/>
        </w:rPr>
      </w:pPr>
      <w:r>
        <w:rPr>
          <w:sz w:val="28"/>
          <w:szCs w:val="28"/>
        </w:rPr>
        <w:t>4.13.</w:t>
      </w:r>
      <w:r>
        <w:rPr>
          <w:rFonts w:eastAsia="Arial Unicode MS"/>
          <w:color w:val="000000"/>
          <w:kern w:val="1"/>
          <w:sz w:val="28"/>
          <w:szCs w:val="28"/>
        </w:rPr>
        <w:t> </w:t>
      </w:r>
      <w:r>
        <w:rPr>
          <w:sz w:val="28"/>
          <w:szCs w:val="28"/>
        </w:rPr>
        <w:t>Наполняемость классов определяется исходя из расчёта соблюдения нормы площади на одного обучающегося, а также иных санитарно-эпидемиологических требований (</w:t>
      </w:r>
      <w:proofErr w:type="spellStart"/>
      <w:r>
        <w:rPr>
          <w:sz w:val="28"/>
          <w:szCs w:val="28"/>
        </w:rPr>
        <w:t>СанПиН</w:t>
      </w:r>
      <w:proofErr w:type="spellEnd"/>
      <w:r>
        <w:rPr>
          <w:sz w:val="28"/>
          <w:szCs w:val="28"/>
        </w:rPr>
        <w:t>) к условиям и организации обучения в общеобразовательных организациях</w:t>
      </w:r>
      <w:r>
        <w:rPr>
          <w:rStyle w:val="afe"/>
          <w:sz w:val="28"/>
          <w:szCs w:val="28"/>
        </w:rPr>
        <w:footnoteReference w:id="47"/>
      </w:r>
      <w:r>
        <w:rPr>
          <w:sz w:val="28"/>
          <w:szCs w:val="28"/>
        </w:rPr>
        <w:t>, в том числе с учётом:</w:t>
      </w:r>
    </w:p>
    <w:p w:rsidR="00BA2B9F" w:rsidRDefault="005B2EB1">
      <w:pPr>
        <w:pStyle w:val="34"/>
        <w:ind w:left="0" w:firstLine="709"/>
        <w:contextualSpacing/>
        <w:jc w:val="both"/>
        <w:rPr>
          <w:sz w:val="28"/>
          <w:szCs w:val="28"/>
        </w:rPr>
      </w:pPr>
      <w:r>
        <w:rPr>
          <w:sz w:val="28"/>
          <w:szCs w:val="28"/>
        </w:rPr>
        <w:lastRenderedPageBreak/>
        <w:t>–</w:t>
      </w:r>
      <w:r>
        <w:rPr>
          <w:rFonts w:eastAsia="Arial Unicode MS"/>
          <w:color w:val="000000"/>
          <w:kern w:val="1"/>
          <w:sz w:val="28"/>
          <w:szCs w:val="28"/>
        </w:rPr>
        <w:t> </w:t>
      </w:r>
      <w:r>
        <w:rPr>
          <w:sz w:val="28"/>
          <w:szCs w:val="28"/>
        </w:rPr>
        <w:t>соблюдения требований к расстановке мебели в учебных помещениях, предусматривающего, что площадь учебных кабинетов принимается без учёта площади, необходимой для расстановки дополнительной мебели (шкафы, тумбы и другие) для хранения учебных пособий и оборудования, используемых в образовательном процессе, из расчета:</w:t>
      </w:r>
    </w:p>
    <w:p w:rsidR="00BA2B9F" w:rsidRDefault="005B2EB1">
      <w:pPr>
        <w:pStyle w:val="aff6"/>
        <w:ind w:firstLine="709"/>
        <w:contextualSpacing/>
        <w:jc w:val="both"/>
        <w:rPr>
          <w:sz w:val="28"/>
          <w:szCs w:val="28"/>
        </w:rPr>
      </w:pPr>
      <w:r>
        <w:rPr>
          <w:sz w:val="28"/>
          <w:szCs w:val="28"/>
        </w:rPr>
        <w:t>–</w:t>
      </w:r>
      <w:r>
        <w:rPr>
          <w:rFonts w:eastAsia="Arial Unicode MS"/>
          <w:color w:val="000000"/>
          <w:kern w:val="1"/>
          <w:sz w:val="28"/>
          <w:szCs w:val="28"/>
        </w:rPr>
        <w:t> </w:t>
      </w:r>
      <w:r>
        <w:rPr>
          <w:sz w:val="28"/>
          <w:szCs w:val="28"/>
        </w:rPr>
        <w:t>не менее 2,5 м² на 1 обучающегося при фронтальных формах занятий;</w:t>
      </w:r>
    </w:p>
    <w:p w:rsidR="00BA2B9F" w:rsidRDefault="005B2EB1">
      <w:pPr>
        <w:pStyle w:val="aff6"/>
        <w:ind w:firstLine="709"/>
        <w:contextualSpacing/>
        <w:jc w:val="both"/>
        <w:rPr>
          <w:sz w:val="28"/>
          <w:szCs w:val="28"/>
        </w:rPr>
      </w:pPr>
      <w:r>
        <w:rPr>
          <w:sz w:val="28"/>
          <w:szCs w:val="28"/>
        </w:rPr>
        <w:t>–</w:t>
      </w:r>
      <w:r>
        <w:rPr>
          <w:rFonts w:eastAsia="Arial Unicode MS"/>
          <w:color w:val="000000"/>
          <w:kern w:val="1"/>
          <w:sz w:val="28"/>
          <w:szCs w:val="28"/>
        </w:rPr>
        <w:t> </w:t>
      </w:r>
      <w:r>
        <w:rPr>
          <w:sz w:val="28"/>
          <w:szCs w:val="28"/>
        </w:rPr>
        <w:t>не менее 3,5 м² на 1 обучающегося при организации групповых форм работы и индивидуальных занятий;</w:t>
      </w:r>
    </w:p>
    <w:p w:rsidR="00BA2B9F" w:rsidRDefault="005B2EB1">
      <w:pPr>
        <w:pStyle w:val="34"/>
        <w:ind w:left="0" w:firstLine="709"/>
        <w:contextualSpacing/>
        <w:jc w:val="both"/>
        <w:rPr>
          <w:sz w:val="28"/>
          <w:szCs w:val="28"/>
        </w:rPr>
      </w:pPr>
      <w:r>
        <w:rPr>
          <w:sz w:val="28"/>
          <w:szCs w:val="28"/>
        </w:rPr>
        <w:t>-</w:t>
      </w:r>
      <w:r>
        <w:rPr>
          <w:rFonts w:eastAsia="Arial Unicode MS"/>
          <w:color w:val="000000"/>
          <w:kern w:val="1"/>
          <w:sz w:val="28"/>
          <w:szCs w:val="28"/>
        </w:rPr>
        <w:t> </w:t>
      </w:r>
      <w:r>
        <w:rPr>
          <w:sz w:val="28"/>
          <w:szCs w:val="28"/>
        </w:rPr>
        <w:t xml:space="preserve">удалённости мест для занятий от </w:t>
      </w:r>
      <w:proofErr w:type="spellStart"/>
      <w:r>
        <w:rPr>
          <w:sz w:val="28"/>
          <w:szCs w:val="28"/>
        </w:rPr>
        <w:t>светонесущей</w:t>
      </w:r>
      <w:proofErr w:type="spellEnd"/>
      <w:r>
        <w:rPr>
          <w:sz w:val="28"/>
          <w:szCs w:val="28"/>
        </w:rPr>
        <w:t xml:space="preserve"> стены;</w:t>
      </w:r>
    </w:p>
    <w:p w:rsidR="00BA2B9F" w:rsidRDefault="005B2EB1">
      <w:pPr>
        <w:pStyle w:val="34"/>
        <w:ind w:left="0" w:firstLine="709"/>
        <w:contextualSpacing/>
        <w:jc w:val="both"/>
        <w:rPr>
          <w:sz w:val="28"/>
          <w:szCs w:val="28"/>
        </w:rPr>
      </w:pPr>
      <w:r>
        <w:rPr>
          <w:sz w:val="28"/>
          <w:szCs w:val="28"/>
        </w:rPr>
        <w:t>-</w:t>
      </w:r>
      <w:r>
        <w:rPr>
          <w:rFonts w:eastAsia="Arial Unicode MS"/>
          <w:color w:val="000000"/>
          <w:kern w:val="1"/>
          <w:sz w:val="28"/>
          <w:szCs w:val="28"/>
        </w:rPr>
        <w:t> </w:t>
      </w:r>
      <w:r>
        <w:rPr>
          <w:sz w:val="28"/>
          <w:szCs w:val="28"/>
        </w:rPr>
        <w:t xml:space="preserve">требований к естественному и искусственному освещению. </w:t>
      </w:r>
    </w:p>
    <w:p w:rsidR="00BA2B9F" w:rsidRDefault="005B2EB1">
      <w:pPr>
        <w:pStyle w:val="aff6"/>
        <w:ind w:firstLine="709"/>
        <w:contextualSpacing/>
        <w:jc w:val="both"/>
        <w:rPr>
          <w:sz w:val="28"/>
          <w:szCs w:val="28"/>
        </w:rPr>
      </w:pPr>
      <w:r>
        <w:rPr>
          <w:sz w:val="28"/>
          <w:szCs w:val="28"/>
        </w:rPr>
        <w:t>-</w:t>
      </w:r>
      <w:r>
        <w:rPr>
          <w:rFonts w:eastAsia="Arial Unicode MS"/>
          <w:color w:val="000000"/>
          <w:kern w:val="1"/>
          <w:sz w:val="28"/>
          <w:szCs w:val="28"/>
        </w:rPr>
        <w:t> </w:t>
      </w:r>
      <w:r>
        <w:rPr>
          <w:sz w:val="28"/>
          <w:szCs w:val="28"/>
        </w:rPr>
        <w:t>соблюдения требований расстояний между рядами, между рядом столов и наружной продольной стеной, от последних столов до стены (перегородки), противоположной классной доске, от демонстрационного стола до учебной доски, от первой парты до учебной доски, и других требований.</w:t>
      </w:r>
    </w:p>
    <w:p w:rsidR="00BA2B9F" w:rsidRDefault="005B2EB1">
      <w:pPr>
        <w:pStyle w:val="34"/>
        <w:ind w:left="0" w:firstLine="709"/>
        <w:contextualSpacing/>
        <w:jc w:val="both"/>
        <w:rPr>
          <w:sz w:val="28"/>
          <w:szCs w:val="28"/>
        </w:rPr>
      </w:pPr>
      <w:r>
        <w:rPr>
          <w:sz w:val="28"/>
          <w:szCs w:val="28"/>
        </w:rPr>
        <w:t>При несоблюдении указанных требований к наполняемости классов, приводящем к превышению количества обучающихся, воспитанников в классе, группе устанавливается соответствующая доплата, как это предусмотрено при увеличении объёма выполняемой работы (статья 151 ТК</w:t>
      </w:r>
      <w:r>
        <w:rPr>
          <w:rFonts w:eastAsia="Arial Unicode MS"/>
          <w:color w:val="000000"/>
          <w:kern w:val="1"/>
          <w:sz w:val="28"/>
          <w:szCs w:val="28"/>
        </w:rPr>
        <w:t> </w:t>
      </w:r>
      <w:r>
        <w:rPr>
          <w:sz w:val="28"/>
          <w:szCs w:val="28"/>
        </w:rPr>
        <w:t xml:space="preserve">РФ) </w:t>
      </w:r>
      <w:r>
        <w:rPr>
          <w:rStyle w:val="afe"/>
          <w:sz w:val="28"/>
          <w:szCs w:val="28"/>
        </w:rPr>
        <w:footnoteReference w:id="48"/>
      </w:r>
      <w:r>
        <w:rPr>
          <w:sz w:val="28"/>
          <w:szCs w:val="28"/>
        </w:rPr>
        <w:t>.</w:t>
      </w:r>
    </w:p>
    <w:p w:rsidR="00BA2B9F" w:rsidRDefault="005B2EB1">
      <w:pPr>
        <w:pStyle w:val="34"/>
        <w:ind w:left="0" w:firstLine="709"/>
        <w:contextualSpacing/>
        <w:jc w:val="both"/>
        <w:rPr>
          <w:sz w:val="28"/>
          <w:szCs w:val="28"/>
        </w:rPr>
      </w:pPr>
      <w:r>
        <w:rPr>
          <w:color w:val="000000"/>
          <w:spacing w:val="2"/>
          <w:sz w:val="28"/>
          <w:szCs w:val="28"/>
        </w:rPr>
        <w:t>4.14.</w:t>
      </w:r>
      <w:r>
        <w:rPr>
          <w:rFonts w:eastAsia="Arial Unicode MS"/>
          <w:color w:val="000000"/>
          <w:kern w:val="1"/>
          <w:sz w:val="28"/>
          <w:szCs w:val="28"/>
        </w:rPr>
        <w:t> </w:t>
      </w:r>
      <w:r>
        <w:rPr>
          <w:color w:val="000000"/>
          <w:spacing w:val="2"/>
          <w:sz w:val="28"/>
          <w:szCs w:val="28"/>
        </w:rPr>
        <w:t xml:space="preserve">Оплата труда педагогических работников общеобразовательных организаций, в которых обучающиеся начального общего образования объединяются в классы-комплекты, осуществляется за фактическое количество часов, но не ниже количества часов, предусматриваемого учебным планом класса, входящего в класс-комплект с большим их количеством часов. При этом режим работы учителя регулируется правилами внутреннего трудового распорядка, учебными планами, графиками учебных занятий и расписанием занятий. При проведении уроков применяется скользящий график учебных занятий с </w:t>
      </w:r>
      <w:proofErr w:type="gramStart"/>
      <w:r>
        <w:rPr>
          <w:color w:val="000000"/>
          <w:spacing w:val="2"/>
          <w:sz w:val="28"/>
          <w:szCs w:val="28"/>
        </w:rPr>
        <w:t>обучающимися</w:t>
      </w:r>
      <w:proofErr w:type="gramEnd"/>
      <w:r>
        <w:rPr>
          <w:color w:val="000000"/>
          <w:spacing w:val="2"/>
          <w:sz w:val="28"/>
          <w:szCs w:val="28"/>
        </w:rPr>
        <w:t xml:space="preserve"> с целью создания условий для проведения раздельных занятий по ряду предметов (например, математика, русский язык и др.) с каждым классом раздельно. Порядок объединения обучающихся </w:t>
      </w:r>
      <w:r>
        <w:rPr>
          <w:color w:val="000000"/>
          <w:spacing w:val="2"/>
          <w:sz w:val="28"/>
          <w:szCs w:val="28"/>
          <w:lang w:val="en-US"/>
        </w:rPr>
        <w:t>I</w:t>
      </w:r>
      <w:r>
        <w:rPr>
          <w:color w:val="000000"/>
          <w:spacing w:val="2"/>
          <w:sz w:val="28"/>
          <w:szCs w:val="28"/>
        </w:rPr>
        <w:t>-</w:t>
      </w:r>
      <w:r>
        <w:rPr>
          <w:color w:val="000000"/>
          <w:spacing w:val="2"/>
          <w:sz w:val="28"/>
          <w:szCs w:val="28"/>
          <w:lang w:val="en-US"/>
        </w:rPr>
        <w:t>IV</w:t>
      </w:r>
      <w:r>
        <w:rPr>
          <w:color w:val="000000"/>
          <w:spacing w:val="2"/>
          <w:sz w:val="28"/>
          <w:szCs w:val="28"/>
        </w:rPr>
        <w:t xml:space="preserve"> классов в классы-комплекты, их наполняемость не должна превышать наполняемость, предусмотренную </w:t>
      </w:r>
      <w:proofErr w:type="spellStart"/>
      <w:r>
        <w:rPr>
          <w:color w:val="000000"/>
          <w:spacing w:val="2"/>
          <w:sz w:val="28"/>
          <w:szCs w:val="28"/>
        </w:rPr>
        <w:t>СанПиН</w:t>
      </w:r>
      <w:proofErr w:type="spellEnd"/>
      <w:r>
        <w:rPr>
          <w:color w:val="000000"/>
          <w:spacing w:val="2"/>
          <w:sz w:val="28"/>
          <w:szCs w:val="28"/>
        </w:rPr>
        <w:t xml:space="preserve"> 2.4.2.2821-10. Создание классов-комплектов при проведении занятий с </w:t>
      </w:r>
      <w:proofErr w:type="gramStart"/>
      <w:r>
        <w:rPr>
          <w:color w:val="000000"/>
          <w:spacing w:val="2"/>
          <w:sz w:val="28"/>
          <w:szCs w:val="28"/>
        </w:rPr>
        <w:t>обучающимися</w:t>
      </w:r>
      <w:proofErr w:type="gramEnd"/>
      <w:r>
        <w:rPr>
          <w:color w:val="000000"/>
          <w:spacing w:val="2"/>
          <w:sz w:val="28"/>
          <w:szCs w:val="28"/>
        </w:rPr>
        <w:t xml:space="preserve"> 5 - 11 (12) классов не допускается.</w:t>
      </w:r>
    </w:p>
    <w:p w:rsidR="00BA2B9F" w:rsidRDefault="005B2EB1">
      <w:pPr>
        <w:pStyle w:val="34"/>
        <w:ind w:left="0" w:firstLine="709"/>
        <w:contextualSpacing/>
        <w:jc w:val="both"/>
        <w:rPr>
          <w:sz w:val="28"/>
          <w:szCs w:val="28"/>
        </w:rPr>
      </w:pPr>
      <w:r>
        <w:rPr>
          <w:sz w:val="28"/>
          <w:szCs w:val="28"/>
        </w:rPr>
        <w:t>4.15.</w:t>
      </w:r>
      <w:r>
        <w:rPr>
          <w:rFonts w:eastAsia="Arial Unicode MS"/>
          <w:color w:val="000000"/>
          <w:kern w:val="1"/>
          <w:sz w:val="28"/>
          <w:szCs w:val="28"/>
        </w:rPr>
        <w:t> </w:t>
      </w:r>
      <w:r>
        <w:rPr>
          <w:sz w:val="28"/>
          <w:szCs w:val="28"/>
        </w:rPr>
        <w:t>Оплата труда учителей, имеющих квалификационные категории, осуществляется с учётом квалификационной категории независимо от преподаваемых учебных предметов, курсов, дисциплин (модулей).</w:t>
      </w:r>
    </w:p>
    <w:p w:rsidR="00BA2B9F" w:rsidRDefault="005B2EB1">
      <w:pPr>
        <w:pStyle w:val="34"/>
        <w:ind w:left="0" w:firstLine="709"/>
        <w:contextualSpacing/>
        <w:jc w:val="both"/>
        <w:rPr>
          <w:sz w:val="28"/>
          <w:szCs w:val="28"/>
        </w:rPr>
      </w:pPr>
      <w:r>
        <w:rPr>
          <w:bCs/>
          <w:iCs/>
          <w:sz w:val="28"/>
          <w:szCs w:val="28"/>
        </w:rPr>
        <w:t xml:space="preserve">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 отраслевых соглашениях, заключённых на федеральном и </w:t>
      </w:r>
      <w:r>
        <w:rPr>
          <w:bCs/>
          <w:iCs/>
          <w:sz w:val="28"/>
          <w:szCs w:val="28"/>
        </w:rPr>
        <w:lastRenderedPageBreak/>
        <w:t>региональном уровнях, если по выполняемой работе совпадают профили работы (деятельности)</w:t>
      </w:r>
      <w:r>
        <w:rPr>
          <w:rStyle w:val="afe"/>
          <w:sz w:val="28"/>
          <w:szCs w:val="28"/>
        </w:rPr>
        <w:footnoteReference w:id="49"/>
      </w:r>
      <w:r>
        <w:rPr>
          <w:sz w:val="28"/>
          <w:szCs w:val="28"/>
        </w:rPr>
        <w:t>.</w:t>
      </w:r>
    </w:p>
    <w:p w:rsidR="00BA2B9F" w:rsidRDefault="005B2EB1">
      <w:pPr>
        <w:pStyle w:val="aff6"/>
        <w:ind w:firstLine="709"/>
        <w:contextualSpacing/>
        <w:jc w:val="both"/>
        <w:rPr>
          <w:bCs/>
          <w:iCs/>
          <w:sz w:val="28"/>
          <w:szCs w:val="28"/>
        </w:rPr>
      </w:pPr>
      <w:r>
        <w:rPr>
          <w:bCs/>
          <w:iCs/>
          <w:sz w:val="28"/>
          <w:szCs w:val="28"/>
        </w:rPr>
        <w:t xml:space="preserve">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после выхода на работу из отпуска по уходу за ребёнком до достижения им возраста трех лет - на 2 года, но не менее чем на один год; </w:t>
      </w:r>
      <w:proofErr w:type="gramStart"/>
      <w:r>
        <w:rPr>
          <w:bCs/>
          <w:iCs/>
          <w:sz w:val="28"/>
          <w:szCs w:val="28"/>
        </w:rPr>
        <w:t>до наступления права для назначения страховой пенсии по старости на 2 года, но не менее чем за один год; по окончании длительной болезни на 1 год, но не менее чем на 6 месяцев;  по окончании длительного отпуска, предоставляемого до одного года на 1 год, но не менее чем на один год;</w:t>
      </w:r>
      <w:proofErr w:type="gramEnd"/>
      <w:r>
        <w:rPr>
          <w:bCs/>
          <w:iCs/>
          <w:sz w:val="28"/>
          <w:szCs w:val="28"/>
        </w:rPr>
        <w:t xml:space="preserve">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BA2B9F" w:rsidRDefault="005B2EB1">
      <w:pPr>
        <w:pStyle w:val="34"/>
        <w:ind w:left="0" w:firstLine="709"/>
        <w:contextualSpacing/>
        <w:jc w:val="both"/>
        <w:rPr>
          <w:sz w:val="28"/>
          <w:szCs w:val="28"/>
        </w:rPr>
      </w:pPr>
      <w:r>
        <w:rPr>
          <w:sz w:val="28"/>
          <w:szCs w:val="28"/>
        </w:rPr>
        <w:t>4.18.</w:t>
      </w:r>
      <w:r>
        <w:rPr>
          <w:rFonts w:eastAsia="Arial Unicode MS"/>
          <w:color w:val="000000"/>
          <w:kern w:val="1"/>
          <w:sz w:val="28"/>
          <w:szCs w:val="28"/>
        </w:rPr>
        <w:t> </w:t>
      </w:r>
      <w:r>
        <w:rPr>
          <w:sz w:val="28"/>
          <w:szCs w:val="28"/>
        </w:rPr>
        <w:t xml:space="preserve">Выплата вознаграждения за классное руководство педагогическим работникам образовательной организации производится как в течение учебного года, так и в каникулярный период, не совпадающий с их отпуском. </w:t>
      </w:r>
    </w:p>
    <w:p w:rsidR="00BA2B9F" w:rsidRDefault="005B2EB1">
      <w:pPr>
        <w:pStyle w:val="34"/>
        <w:ind w:left="0" w:firstLine="709"/>
        <w:contextualSpacing/>
        <w:jc w:val="both"/>
        <w:rPr>
          <w:sz w:val="28"/>
          <w:szCs w:val="28"/>
        </w:rPr>
      </w:pPr>
      <w:r>
        <w:rPr>
          <w:sz w:val="28"/>
          <w:szCs w:val="28"/>
        </w:rPr>
        <w:t xml:space="preserve">Выплата </w:t>
      </w:r>
      <w:r>
        <w:rPr>
          <w:rFonts w:eastAsia="MS Mincho"/>
          <w:sz w:val="28"/>
          <w:szCs w:val="28"/>
        </w:rPr>
        <w:t>за работу, не входящую в должностные обязанности</w:t>
      </w:r>
      <w:r>
        <w:rPr>
          <w:sz w:val="28"/>
          <w:szCs w:val="28"/>
        </w:rPr>
        <w:t>,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w:t>
      </w:r>
      <w:r>
        <w:rPr>
          <w:rStyle w:val="afe"/>
          <w:sz w:val="28"/>
          <w:szCs w:val="28"/>
        </w:rPr>
        <w:footnoteReference w:id="50"/>
      </w:r>
      <w:r>
        <w:rPr>
          <w:sz w:val="28"/>
          <w:szCs w:val="28"/>
        </w:rPr>
        <w:t xml:space="preserve">производится также и в каникулярный период, не совпадающий с их отпуском. </w:t>
      </w:r>
    </w:p>
    <w:p w:rsidR="00BA2B9F" w:rsidRDefault="00BA2B9F">
      <w:pPr>
        <w:pStyle w:val="31"/>
        <w:ind w:firstLine="709"/>
        <w:contextualSpacing/>
        <w:jc w:val="center"/>
        <w:outlineLvl w:val="0"/>
        <w:rPr>
          <w:b/>
          <w:bCs/>
          <w:caps/>
        </w:rPr>
      </w:pPr>
    </w:p>
    <w:p w:rsidR="00BA2B9F" w:rsidRDefault="005B2EB1">
      <w:pPr>
        <w:pStyle w:val="31"/>
        <w:ind w:firstLine="709"/>
        <w:contextualSpacing/>
        <w:jc w:val="center"/>
        <w:outlineLvl w:val="0"/>
        <w:rPr>
          <w:b/>
          <w:bCs/>
          <w:caps/>
          <w:sz w:val="24"/>
          <w:szCs w:val="24"/>
        </w:rPr>
      </w:pPr>
      <w:r>
        <w:rPr>
          <w:b/>
          <w:bCs/>
          <w:caps/>
          <w:sz w:val="24"/>
          <w:szCs w:val="24"/>
          <w:lang w:val="en-US"/>
        </w:rPr>
        <w:t>V</w:t>
      </w:r>
      <w:r>
        <w:rPr>
          <w:b/>
          <w:bCs/>
          <w:caps/>
          <w:sz w:val="24"/>
          <w:szCs w:val="24"/>
        </w:rPr>
        <w:t xml:space="preserve">. Социальные гарантии и меры социальной поддержки </w:t>
      </w:r>
    </w:p>
    <w:p w:rsidR="00BA2B9F" w:rsidRDefault="00BA2B9F">
      <w:pPr>
        <w:pStyle w:val="31"/>
        <w:ind w:firstLine="709"/>
        <w:contextualSpacing/>
        <w:jc w:val="center"/>
        <w:rPr>
          <w:b/>
          <w:bCs/>
        </w:rPr>
      </w:pPr>
    </w:p>
    <w:p w:rsidR="00BA2B9F" w:rsidRDefault="005B2EB1">
      <w:pPr>
        <w:pStyle w:val="31"/>
        <w:ind w:firstLine="709"/>
        <w:contextualSpacing/>
        <w:rPr>
          <w:bCs/>
        </w:rPr>
      </w:pPr>
      <w:r>
        <w:rPr>
          <w:bCs/>
        </w:rPr>
        <w:t>5.</w:t>
      </w:r>
      <w:r>
        <w:rPr>
          <w:rFonts w:eastAsia="Arial Unicode MS"/>
          <w:color w:val="000000"/>
          <w:kern w:val="1"/>
        </w:rPr>
        <w:t> </w:t>
      </w:r>
      <w:r>
        <w:rPr>
          <w:bCs/>
        </w:rPr>
        <w:t>Стороны договорились о том, что:</w:t>
      </w:r>
    </w:p>
    <w:p w:rsidR="00BA2B9F" w:rsidRDefault="005B2EB1">
      <w:pPr>
        <w:pStyle w:val="Default"/>
        <w:ind w:firstLine="709"/>
        <w:contextualSpacing/>
        <w:jc w:val="both"/>
        <w:rPr>
          <w:color w:val="auto"/>
          <w:sz w:val="28"/>
          <w:szCs w:val="28"/>
        </w:rPr>
      </w:pPr>
      <w:r>
        <w:rPr>
          <w:color w:val="auto"/>
          <w:sz w:val="28"/>
          <w:szCs w:val="28"/>
        </w:rPr>
        <w:t>5.1.1.</w:t>
      </w:r>
      <w:r>
        <w:rPr>
          <w:rFonts w:eastAsia="Arial Unicode MS"/>
          <w:kern w:val="1"/>
          <w:sz w:val="28"/>
          <w:szCs w:val="28"/>
        </w:rPr>
        <w:t> </w:t>
      </w:r>
      <w:r>
        <w:rPr>
          <w:color w:val="auto"/>
          <w:sz w:val="28"/>
          <w:szCs w:val="28"/>
        </w:rPr>
        <w:t xml:space="preserve">Ежегодно, по окончании финансового года, информировать работников, в том числе на общем собрании (конференции) работников, на заседаниях управляющего совета образовательной организации и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w:t>
      </w:r>
      <w:proofErr w:type="gramStart"/>
      <w:r>
        <w:rPr>
          <w:color w:val="auto"/>
          <w:sz w:val="28"/>
          <w:szCs w:val="28"/>
        </w:rPr>
        <w:t>социальные</w:t>
      </w:r>
      <w:proofErr w:type="gramEnd"/>
      <w:r>
        <w:rPr>
          <w:color w:val="auto"/>
          <w:sz w:val="28"/>
          <w:szCs w:val="28"/>
        </w:rPr>
        <w:t xml:space="preserve"> на социальные выплаты, материальную помощь работникам.</w:t>
      </w:r>
    </w:p>
    <w:p w:rsidR="00BA2B9F" w:rsidRDefault="005B2EB1">
      <w:pPr>
        <w:pStyle w:val="Default"/>
        <w:ind w:firstLine="709"/>
        <w:contextualSpacing/>
        <w:jc w:val="both"/>
        <w:rPr>
          <w:color w:val="auto"/>
          <w:sz w:val="28"/>
          <w:szCs w:val="28"/>
        </w:rPr>
      </w:pPr>
      <w:r>
        <w:rPr>
          <w:color w:val="auto"/>
          <w:sz w:val="28"/>
          <w:szCs w:val="28"/>
        </w:rPr>
        <w:t>5.1.2.</w:t>
      </w:r>
      <w:r>
        <w:rPr>
          <w:rFonts w:eastAsia="Arial Unicode MS"/>
          <w:kern w:val="1"/>
          <w:sz w:val="28"/>
          <w:szCs w:val="28"/>
        </w:rPr>
        <w:t> </w:t>
      </w:r>
      <w:proofErr w:type="gramStart"/>
      <w:r>
        <w:rPr>
          <w:color w:val="auto"/>
          <w:sz w:val="28"/>
          <w:szCs w:val="28"/>
        </w:rPr>
        <w:t xml:space="preserve">Ежегодно, не позднее 1 декабря текущего года, обсуждать на заседаниях управляющего совета </w:t>
      </w:r>
      <w:r>
        <w:rPr>
          <w:sz w:val="28"/>
          <w:szCs w:val="28"/>
        </w:rPr>
        <w:t>образовательной организации</w:t>
      </w:r>
      <w:r>
        <w:rPr>
          <w:color w:val="auto"/>
          <w:sz w:val="28"/>
          <w:szCs w:val="28"/>
        </w:rPr>
        <w:t xml:space="preserve">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w:t>
      </w:r>
      <w:r>
        <w:rPr>
          <w:color w:val="auto"/>
          <w:sz w:val="28"/>
          <w:szCs w:val="28"/>
        </w:rPr>
        <w:lastRenderedPageBreak/>
        <w:t>негосударственного пенсионного обеспечения, дополнительное медицинское страхование и др.</w:t>
      </w:r>
      <w:proofErr w:type="gramEnd"/>
    </w:p>
    <w:p w:rsidR="00BA2B9F" w:rsidRDefault="005B2EB1">
      <w:pPr>
        <w:pStyle w:val="Default"/>
        <w:ind w:firstLine="709"/>
        <w:contextualSpacing/>
        <w:jc w:val="both"/>
        <w:rPr>
          <w:color w:val="auto"/>
          <w:sz w:val="28"/>
          <w:szCs w:val="28"/>
        </w:rPr>
      </w:pPr>
      <w:r>
        <w:rPr>
          <w:color w:val="auto"/>
          <w:sz w:val="28"/>
          <w:szCs w:val="28"/>
        </w:rPr>
        <w:t>5.1.3.</w:t>
      </w:r>
      <w:r>
        <w:rPr>
          <w:rFonts w:eastAsia="Arial Unicode MS"/>
          <w:kern w:val="1"/>
          <w:sz w:val="28"/>
          <w:szCs w:val="28"/>
        </w:rPr>
        <w:t> </w:t>
      </w:r>
      <w:proofErr w:type="gramStart"/>
      <w:r>
        <w:rPr>
          <w:color w:val="auto"/>
          <w:sz w:val="28"/>
          <w:szCs w:val="28"/>
        </w:rPr>
        <w:t xml:space="preserve">В целях обеспечения повышения уровня социальной защищённости работников </w:t>
      </w:r>
      <w:r>
        <w:rPr>
          <w:sz w:val="28"/>
          <w:szCs w:val="28"/>
        </w:rPr>
        <w:t>образовательной организации</w:t>
      </w:r>
      <w:r>
        <w:rPr>
          <w:color w:val="auto"/>
          <w:sz w:val="28"/>
          <w:szCs w:val="28"/>
        </w:rPr>
        <w:t xml:space="preserve">,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w:t>
      </w:r>
      <w:r>
        <w:rPr>
          <w:sz w:val="28"/>
          <w:szCs w:val="28"/>
        </w:rPr>
        <w:t>образовательной организации</w:t>
      </w:r>
      <w:r>
        <w:rPr>
          <w:color w:val="auto"/>
          <w:sz w:val="28"/>
          <w:szCs w:val="28"/>
        </w:rPr>
        <w:t>,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w:t>
      </w:r>
      <w:proofErr w:type="gramEnd"/>
      <w:r>
        <w:rPr>
          <w:color w:val="auto"/>
          <w:sz w:val="28"/>
          <w:szCs w:val="28"/>
        </w:rPr>
        <w:t xml:space="preserve"> поддержки молодых специалистов; предоставления работникам права пользования за счет средств </w:t>
      </w:r>
      <w:r>
        <w:rPr>
          <w:sz w:val="28"/>
          <w:szCs w:val="28"/>
        </w:rPr>
        <w:t xml:space="preserve">образовательной организации </w:t>
      </w:r>
      <w:r>
        <w:rPr>
          <w:color w:val="auto"/>
          <w:sz w:val="28"/>
          <w:szCs w:val="28"/>
        </w:rPr>
        <w:t xml:space="preserve">санаторно-курортным лечением, санаториями-профилакториями и спортивно-оздоровительными лагерями и т.д. </w:t>
      </w:r>
    </w:p>
    <w:p w:rsidR="00BA2B9F" w:rsidRDefault="005B2EB1">
      <w:pPr>
        <w:pStyle w:val="31"/>
        <w:ind w:firstLine="709"/>
        <w:contextualSpacing/>
      </w:pPr>
      <w:r>
        <w:rPr>
          <w:bCs/>
        </w:rPr>
        <w:t>5.2.</w:t>
      </w:r>
      <w:r>
        <w:rPr>
          <w:rFonts w:eastAsia="Arial Unicode MS"/>
          <w:color w:val="000000"/>
          <w:kern w:val="1"/>
        </w:rPr>
        <w:t> </w:t>
      </w:r>
      <w:r>
        <w:t>Работодатель обязуется:</w:t>
      </w:r>
    </w:p>
    <w:p w:rsidR="00BA2B9F" w:rsidRDefault="005B2EB1">
      <w:pPr>
        <w:pStyle w:val="31"/>
        <w:ind w:firstLine="709"/>
        <w:contextualSpacing/>
      </w:pPr>
      <w:r>
        <w:t>5.2.1.</w:t>
      </w:r>
      <w:r>
        <w:rPr>
          <w:rFonts w:eastAsia="Arial Unicode MS"/>
          <w:color w:val="000000"/>
          <w:kern w:val="1"/>
        </w:rPr>
        <w:t> </w:t>
      </w:r>
      <w:r>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BA2B9F" w:rsidRDefault="005B2EB1">
      <w:pPr>
        <w:pStyle w:val="31"/>
        <w:ind w:firstLine="709"/>
        <w:contextualSpacing/>
        <w:rPr>
          <w:i/>
          <w:iCs/>
        </w:rPr>
      </w:pPr>
      <w:r>
        <w:t>5.2.2.</w:t>
      </w:r>
      <w:r>
        <w:rPr>
          <w:rFonts w:eastAsia="Arial Unicode MS"/>
          <w:color w:val="000000"/>
          <w:kern w:val="1"/>
        </w:rPr>
        <w:t> </w:t>
      </w:r>
      <w:r>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Pr>
          <w:i/>
          <w:iCs/>
        </w:rPr>
        <w:t>.</w:t>
      </w:r>
    </w:p>
    <w:p w:rsidR="00BA2B9F" w:rsidRDefault="005B2EB1">
      <w:pPr>
        <w:pStyle w:val="31"/>
        <w:ind w:firstLine="709"/>
        <w:contextualSpacing/>
      </w:pPr>
      <w:r>
        <w:rPr>
          <w:iCs/>
        </w:rPr>
        <w:t>5.2.3.</w:t>
      </w:r>
      <w:r>
        <w:rPr>
          <w:rFonts w:eastAsia="Arial Unicode MS"/>
          <w:color w:val="000000"/>
          <w:kern w:val="1"/>
        </w:rPr>
        <w:t> </w:t>
      </w:r>
      <w:r>
        <w:t xml:space="preserve">Предоставлять выборному органу первичной профсоюзной организации в установленном по согласованию с ним порядке бесплатно во </w:t>
      </w:r>
      <w:proofErr w:type="spellStart"/>
      <w:r>
        <w:t>внеучебное</w:t>
      </w:r>
      <w:proofErr w:type="spellEnd"/>
      <w:r>
        <w:t xml:space="preserve">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BA2B9F" w:rsidRDefault="005B2EB1">
      <w:pPr>
        <w:pStyle w:val="31"/>
        <w:ind w:firstLine="709"/>
        <w:contextualSpacing/>
      </w:pPr>
      <w:r>
        <w:t>5.2.4.</w:t>
      </w:r>
      <w:r>
        <w:rPr>
          <w:rFonts w:eastAsia="Arial Unicode MS"/>
          <w:color w:val="000000"/>
          <w:kern w:val="1"/>
        </w:rPr>
        <w:t> </w:t>
      </w:r>
      <w: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BA2B9F" w:rsidRDefault="005B2EB1">
      <w:pPr>
        <w:pStyle w:val="31"/>
        <w:ind w:firstLine="709"/>
        <w:contextualSpacing/>
      </w:pPr>
      <w:r>
        <w:t>5.2.5.</w:t>
      </w:r>
      <w:r>
        <w:rPr>
          <w:rFonts w:eastAsia="Arial Unicode MS"/>
          <w:color w:val="000000"/>
          <w:kern w:val="1"/>
        </w:rPr>
        <w:t> </w:t>
      </w:r>
      <w:r>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BA2B9F" w:rsidRDefault="005B2EB1">
      <w:pPr>
        <w:pStyle w:val="31"/>
        <w:ind w:firstLine="709"/>
        <w:contextualSpacing/>
      </w:pPr>
      <w:r>
        <w:t>5.2.6.</w:t>
      </w:r>
      <w:r>
        <w:rPr>
          <w:rFonts w:eastAsia="Arial Unicode MS"/>
          <w:color w:val="000000"/>
          <w:kern w:val="1"/>
        </w:rPr>
        <w:t> </w:t>
      </w:r>
      <w:r>
        <w:t xml:space="preserve">Ходатайствовать перед органом местного </w:t>
      </w:r>
      <w:proofErr w:type="gramStart"/>
      <w:r>
        <w:t>самоуправления</w:t>
      </w:r>
      <w:proofErr w:type="gramEnd"/>
      <w:r>
        <w:t xml:space="preserve"> о предоставлении жилья нуждающимся работникам и выделении ссуд на его приобретение (строительство).</w:t>
      </w:r>
    </w:p>
    <w:p w:rsidR="00BA2B9F" w:rsidRDefault="005B2EB1">
      <w:pPr>
        <w:pStyle w:val="31"/>
        <w:ind w:firstLine="709"/>
        <w:contextualSpacing/>
      </w:pPr>
      <w:r>
        <w:t>5.2.7.</w:t>
      </w:r>
      <w:r>
        <w:rPr>
          <w:rFonts w:eastAsia="Arial Unicode MS"/>
          <w:color w:val="000000"/>
          <w:kern w:val="1"/>
        </w:rPr>
        <w:t> </w:t>
      </w:r>
      <w:r>
        <w:t>Оказывать работникам материальную помощь при рождении ребёнка</w:t>
      </w:r>
      <w:r>
        <w:rPr>
          <w:rStyle w:val="afe"/>
        </w:rPr>
        <w:footnoteReference w:id="51"/>
      </w:r>
      <w:r>
        <w:t>.</w:t>
      </w:r>
    </w:p>
    <w:p w:rsidR="00BA2B9F" w:rsidRDefault="005B2EB1">
      <w:pPr>
        <w:pStyle w:val="HTM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5.2.8. Освобождать работников </w:t>
      </w:r>
      <w:proofErr w:type="gramStart"/>
      <w:r>
        <w:rPr>
          <w:rFonts w:ascii="Times New Roman" w:hAnsi="Times New Roman" w:cs="Times New Roman"/>
          <w:sz w:val="28"/>
          <w:szCs w:val="28"/>
        </w:rPr>
        <w:t>от работы при прохождении диспансеризации на один рабочий день один раз в три года с сохранением</w:t>
      </w:r>
      <w:proofErr w:type="gramEnd"/>
      <w:r>
        <w:rPr>
          <w:rFonts w:ascii="Times New Roman" w:hAnsi="Times New Roman" w:cs="Times New Roman"/>
          <w:sz w:val="28"/>
          <w:szCs w:val="28"/>
        </w:rPr>
        <w:t xml:space="preserve"> за </w:t>
      </w:r>
      <w:r>
        <w:rPr>
          <w:rFonts w:ascii="Times New Roman" w:hAnsi="Times New Roman" w:cs="Times New Roman"/>
          <w:sz w:val="28"/>
          <w:szCs w:val="28"/>
        </w:rPr>
        <w:lastRenderedPageBreak/>
        <w:t xml:space="preserve">ними места работы (должности) и среднего заработка </w:t>
      </w:r>
      <w:r>
        <w:rPr>
          <w:rFonts w:ascii="Times New Roman" w:hAnsi="Times New Roman"/>
          <w:sz w:val="28"/>
          <w:szCs w:val="28"/>
        </w:rPr>
        <w:t>на основании его письменного заявления, согласованного с работодателем</w:t>
      </w:r>
      <w:r>
        <w:rPr>
          <w:rFonts w:ascii="Times New Roman" w:hAnsi="Times New Roman" w:cs="Times New Roman"/>
          <w:sz w:val="28"/>
          <w:szCs w:val="28"/>
        </w:rPr>
        <w:t xml:space="preserve"> (статья 185.1</w:t>
      </w:r>
      <w:r>
        <w:rPr>
          <w:rFonts w:eastAsia="Arial Unicode MS"/>
          <w:color w:val="000000"/>
          <w:kern w:val="1"/>
          <w:sz w:val="28"/>
          <w:szCs w:val="28"/>
        </w:rPr>
        <w:t> </w:t>
      </w:r>
      <w:r>
        <w:rPr>
          <w:rFonts w:ascii="Times New Roman" w:hAnsi="Times New Roman" w:cs="Times New Roman"/>
          <w:sz w:val="28"/>
          <w:szCs w:val="28"/>
        </w:rPr>
        <w:t>ТК РФ).</w:t>
      </w:r>
    </w:p>
    <w:p w:rsidR="00BA2B9F" w:rsidRDefault="005B2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proofErr w:type="gramStart"/>
      <w:r>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w:t>
      </w:r>
      <w:proofErr w:type="gramEnd"/>
      <w:r>
        <w:rPr>
          <w:sz w:val="28"/>
          <w:szCs w:val="28"/>
        </w:rPr>
        <w:t xml:space="preserve"> среднего заработка.</w:t>
      </w:r>
    </w:p>
    <w:p w:rsidR="00BA2B9F" w:rsidRDefault="005B2EB1">
      <w:pPr>
        <w:pStyle w:val="Default"/>
        <w:ind w:firstLine="709"/>
        <w:contextualSpacing/>
        <w:jc w:val="both"/>
        <w:rPr>
          <w:color w:val="auto"/>
          <w:sz w:val="28"/>
          <w:szCs w:val="28"/>
        </w:rPr>
      </w:pPr>
      <w:r>
        <w:rPr>
          <w:color w:val="auto"/>
          <w:sz w:val="28"/>
          <w:szCs w:val="28"/>
        </w:rPr>
        <w:t>5.3.</w:t>
      </w:r>
      <w:r>
        <w:rPr>
          <w:rFonts w:eastAsia="Arial Unicode MS"/>
          <w:kern w:val="1"/>
          <w:sz w:val="28"/>
          <w:szCs w:val="28"/>
        </w:rPr>
        <w:t> </w:t>
      </w:r>
      <w:r>
        <w:rPr>
          <w:color w:val="auto"/>
          <w:sz w:val="28"/>
          <w:szCs w:val="28"/>
        </w:rPr>
        <w:t xml:space="preserve">Выборный орган первичной профсоюзной организации обязуется: </w:t>
      </w:r>
    </w:p>
    <w:p w:rsidR="00BA2B9F" w:rsidRDefault="005B2EB1">
      <w:pPr>
        <w:pStyle w:val="Default"/>
        <w:ind w:firstLine="709"/>
        <w:contextualSpacing/>
        <w:jc w:val="both"/>
        <w:rPr>
          <w:color w:val="auto"/>
          <w:sz w:val="28"/>
          <w:szCs w:val="28"/>
        </w:rPr>
      </w:pPr>
      <w:r>
        <w:rPr>
          <w:color w:val="auto"/>
          <w:sz w:val="28"/>
          <w:szCs w:val="28"/>
        </w:rPr>
        <w:t>5.3.1.</w:t>
      </w:r>
      <w:r>
        <w:rPr>
          <w:rFonts w:eastAsia="Arial Unicode MS"/>
          <w:kern w:val="1"/>
          <w:sz w:val="28"/>
          <w:szCs w:val="28"/>
        </w:rPr>
        <w:t> </w:t>
      </w:r>
      <w:r>
        <w:rPr>
          <w:color w:val="auto"/>
          <w:sz w:val="28"/>
          <w:szCs w:val="28"/>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BA2B9F" w:rsidRDefault="005B2EB1">
      <w:pPr>
        <w:pStyle w:val="31"/>
        <w:ind w:firstLine="709"/>
        <w:contextualSpacing/>
      </w:pPr>
      <w:r>
        <w:t>5.3.2.</w:t>
      </w:r>
      <w:r>
        <w:rPr>
          <w:rFonts w:eastAsia="Arial Unicode MS"/>
          <w:color w:val="000000"/>
          <w:kern w:val="1"/>
        </w:rPr>
        <w:t> </w:t>
      </w:r>
      <w:r>
        <w:t>Ежегодно выделять для членов Профсоюза денежные средства согласно смете профсоюзных расходов по направлениям:</w:t>
      </w:r>
    </w:p>
    <w:p w:rsidR="00BA2B9F" w:rsidRDefault="005B2EB1">
      <w:pPr>
        <w:pStyle w:val="Default"/>
        <w:ind w:firstLine="709"/>
        <w:contextualSpacing/>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оказание материальной помощи; </w:t>
      </w:r>
    </w:p>
    <w:p w:rsidR="00BA2B9F" w:rsidRDefault="005B2EB1">
      <w:pPr>
        <w:pStyle w:val="Default"/>
        <w:ind w:firstLine="709"/>
        <w:contextualSpacing/>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организация оздоровления; </w:t>
      </w:r>
    </w:p>
    <w:p w:rsidR="00BA2B9F" w:rsidRDefault="005B2EB1">
      <w:pPr>
        <w:pStyle w:val="Default"/>
        <w:ind w:firstLine="709"/>
        <w:contextualSpacing/>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организация работы с детьми работников; </w:t>
      </w:r>
    </w:p>
    <w:p w:rsidR="00BA2B9F" w:rsidRDefault="005B2EB1">
      <w:pPr>
        <w:pStyle w:val="Default"/>
        <w:ind w:firstLine="709"/>
        <w:contextualSpacing/>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организация спортивной работы; </w:t>
      </w:r>
    </w:p>
    <w:p w:rsidR="00BA2B9F" w:rsidRDefault="005B2EB1">
      <w:pPr>
        <w:pStyle w:val="Default"/>
        <w:ind w:firstLine="709"/>
        <w:contextualSpacing/>
        <w:rPr>
          <w:color w:val="auto"/>
          <w:sz w:val="28"/>
          <w:szCs w:val="28"/>
        </w:rPr>
      </w:pPr>
      <w:r>
        <w:rPr>
          <w:color w:val="auto"/>
          <w:sz w:val="28"/>
          <w:szCs w:val="28"/>
        </w:rPr>
        <w:t>-</w:t>
      </w:r>
      <w:r>
        <w:rPr>
          <w:rFonts w:eastAsia="Arial Unicode MS"/>
          <w:kern w:val="1"/>
          <w:sz w:val="28"/>
          <w:szCs w:val="28"/>
        </w:rPr>
        <w:t> </w:t>
      </w:r>
      <w:r>
        <w:rPr>
          <w:color w:val="auto"/>
          <w:sz w:val="28"/>
          <w:szCs w:val="28"/>
        </w:rPr>
        <w:t>поддержка мероприятий для различных категорий ветеранов</w:t>
      </w:r>
      <w:r>
        <w:rPr>
          <w:rStyle w:val="afe"/>
          <w:color w:val="auto"/>
          <w:sz w:val="28"/>
          <w:szCs w:val="28"/>
        </w:rPr>
        <w:footnoteReference w:id="52"/>
      </w:r>
      <w:r>
        <w:rPr>
          <w:color w:val="auto"/>
          <w:sz w:val="28"/>
          <w:szCs w:val="28"/>
        </w:rPr>
        <w:t xml:space="preserve">, в том числе ветеранов труда; </w:t>
      </w:r>
    </w:p>
    <w:p w:rsidR="00BA2B9F" w:rsidRDefault="005B2EB1">
      <w:pPr>
        <w:pStyle w:val="Default"/>
        <w:ind w:firstLine="709"/>
        <w:contextualSpacing/>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организация культурно-массовых и спортивных мероприятий; </w:t>
      </w:r>
    </w:p>
    <w:p w:rsidR="00BA2B9F" w:rsidRDefault="005B2EB1">
      <w:pPr>
        <w:pStyle w:val="Default"/>
        <w:ind w:firstLine="709"/>
        <w:contextualSpacing/>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социальные программы для членов Профсоюза. </w:t>
      </w:r>
    </w:p>
    <w:p w:rsidR="00BA2B9F" w:rsidRDefault="005B2EB1">
      <w:pPr>
        <w:pStyle w:val="Default"/>
        <w:ind w:firstLine="709"/>
        <w:contextualSpacing/>
        <w:jc w:val="both"/>
        <w:rPr>
          <w:color w:val="auto"/>
          <w:sz w:val="28"/>
          <w:szCs w:val="28"/>
        </w:rPr>
      </w:pPr>
      <w:r>
        <w:rPr>
          <w:color w:val="auto"/>
          <w:sz w:val="28"/>
          <w:szCs w:val="28"/>
        </w:rPr>
        <w:t>5.3.3.</w:t>
      </w:r>
      <w:r>
        <w:rPr>
          <w:rFonts w:eastAsia="Arial Unicode MS"/>
          <w:kern w:val="1"/>
          <w:sz w:val="28"/>
          <w:szCs w:val="28"/>
        </w:rPr>
        <w:t> </w:t>
      </w:r>
      <w:r>
        <w:rPr>
          <w:color w:val="auto"/>
          <w:sz w:val="28"/>
          <w:szCs w:val="28"/>
        </w:rPr>
        <w:t xml:space="preserve">Организовать </w:t>
      </w:r>
      <w:proofErr w:type="gramStart"/>
      <w:r>
        <w:rPr>
          <w:color w:val="auto"/>
          <w:sz w:val="28"/>
          <w:szCs w:val="28"/>
        </w:rPr>
        <w:t>контроль за</w:t>
      </w:r>
      <w:proofErr w:type="gramEnd"/>
      <w:r>
        <w:rPr>
          <w:color w:val="auto"/>
          <w:sz w:val="28"/>
          <w:szCs w:val="28"/>
        </w:rPr>
        <w:t xml:space="preserve">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 </w:t>
      </w:r>
    </w:p>
    <w:p w:rsidR="00BA2B9F" w:rsidRDefault="005B2EB1">
      <w:pPr>
        <w:pStyle w:val="Default"/>
        <w:ind w:firstLine="709"/>
        <w:contextualSpacing/>
        <w:jc w:val="both"/>
        <w:rPr>
          <w:color w:val="auto"/>
          <w:sz w:val="28"/>
          <w:szCs w:val="28"/>
        </w:rPr>
      </w:pPr>
      <w:r>
        <w:rPr>
          <w:color w:val="auto"/>
          <w:sz w:val="28"/>
          <w:szCs w:val="28"/>
        </w:rPr>
        <w:t>5.4.</w:t>
      </w:r>
      <w:r>
        <w:rPr>
          <w:rFonts w:eastAsia="Arial Unicode MS"/>
          <w:kern w:val="1"/>
          <w:sz w:val="28"/>
          <w:szCs w:val="28"/>
        </w:rPr>
        <w:t> </w:t>
      </w:r>
      <w:r>
        <w:rPr>
          <w:color w:val="auto"/>
          <w:sz w:val="28"/>
          <w:szCs w:val="28"/>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BA2B9F" w:rsidRDefault="005B2EB1">
      <w:pPr>
        <w:pStyle w:val="Default"/>
        <w:ind w:firstLine="709"/>
        <w:contextualSpacing/>
        <w:jc w:val="both"/>
        <w:rPr>
          <w:color w:val="auto"/>
          <w:sz w:val="28"/>
          <w:szCs w:val="28"/>
        </w:rPr>
      </w:pPr>
      <w:r>
        <w:rPr>
          <w:color w:val="auto"/>
          <w:sz w:val="28"/>
          <w:szCs w:val="28"/>
        </w:rPr>
        <w:t xml:space="preserve">Материальные виды поощрений: </w:t>
      </w:r>
    </w:p>
    <w:p w:rsidR="00BA2B9F" w:rsidRDefault="005B2EB1">
      <w:pPr>
        <w:pStyle w:val="Default"/>
        <w:ind w:firstLine="709"/>
        <w:contextualSpacing/>
        <w:jc w:val="both"/>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rsidR="00BA2B9F" w:rsidRDefault="005B2EB1">
      <w:pPr>
        <w:pStyle w:val="Default"/>
        <w:ind w:firstLine="709"/>
        <w:contextualSpacing/>
        <w:jc w:val="both"/>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rsidR="00BA2B9F" w:rsidRDefault="005B2EB1">
      <w:pPr>
        <w:pStyle w:val="Default"/>
        <w:ind w:firstLine="709"/>
        <w:contextualSpacing/>
        <w:jc w:val="both"/>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премирование победителей </w:t>
      </w:r>
      <w:r>
        <w:rPr>
          <w:iCs/>
          <w:sz w:val="28"/>
          <w:szCs w:val="28"/>
        </w:rPr>
        <w:t xml:space="preserve">конкурсных мероприятиях </w:t>
      </w:r>
      <w:proofErr w:type="gramStart"/>
      <w:r>
        <w:rPr>
          <w:iCs/>
          <w:sz w:val="28"/>
          <w:szCs w:val="28"/>
        </w:rPr>
        <w:t>муниципального</w:t>
      </w:r>
      <w:proofErr w:type="gramEnd"/>
      <w:r>
        <w:rPr>
          <w:iCs/>
          <w:sz w:val="28"/>
          <w:szCs w:val="28"/>
        </w:rPr>
        <w:t>, регионального, всероссийского и международного уровней.</w:t>
      </w:r>
    </w:p>
    <w:p w:rsidR="00BA2B9F" w:rsidRDefault="005B2EB1">
      <w:pPr>
        <w:pStyle w:val="Default"/>
        <w:ind w:firstLine="709"/>
        <w:contextualSpacing/>
        <w:jc w:val="both"/>
        <w:rPr>
          <w:color w:val="auto"/>
          <w:sz w:val="28"/>
          <w:szCs w:val="28"/>
        </w:rPr>
      </w:pPr>
      <w:r>
        <w:rPr>
          <w:color w:val="auto"/>
          <w:sz w:val="28"/>
          <w:szCs w:val="28"/>
        </w:rPr>
        <w:t xml:space="preserve">Нематериальные виды поощрения: </w:t>
      </w:r>
    </w:p>
    <w:p w:rsidR="00BA2B9F" w:rsidRDefault="005B2EB1">
      <w:pPr>
        <w:pStyle w:val="Default"/>
        <w:ind w:firstLine="709"/>
        <w:contextualSpacing/>
        <w:jc w:val="both"/>
        <w:rPr>
          <w:color w:val="auto"/>
          <w:sz w:val="28"/>
          <w:szCs w:val="28"/>
        </w:rPr>
      </w:pPr>
      <w:r>
        <w:rPr>
          <w:color w:val="auto"/>
          <w:sz w:val="28"/>
          <w:szCs w:val="28"/>
        </w:rPr>
        <w:lastRenderedPageBreak/>
        <w:t>-</w:t>
      </w:r>
      <w:r>
        <w:rPr>
          <w:rFonts w:eastAsia="Arial Unicode MS"/>
          <w:kern w:val="1"/>
          <w:sz w:val="28"/>
          <w:szCs w:val="28"/>
        </w:rPr>
        <w:t> </w:t>
      </w:r>
      <w:r>
        <w:rPr>
          <w:color w:val="auto"/>
          <w:sz w:val="28"/>
          <w:szCs w:val="28"/>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BA2B9F" w:rsidRDefault="005B2EB1">
      <w:pPr>
        <w:pStyle w:val="Default"/>
        <w:ind w:firstLine="709"/>
        <w:contextualSpacing/>
        <w:jc w:val="both"/>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грамоты за достижения </w:t>
      </w:r>
      <w:proofErr w:type="gramStart"/>
      <w:r>
        <w:rPr>
          <w:color w:val="auto"/>
          <w:sz w:val="28"/>
          <w:szCs w:val="28"/>
        </w:rPr>
        <w:t>обучающихся</w:t>
      </w:r>
      <w:proofErr w:type="gramEnd"/>
      <w:r>
        <w:rPr>
          <w:color w:val="auto"/>
          <w:sz w:val="28"/>
          <w:szCs w:val="28"/>
        </w:rPr>
        <w:t xml:space="preserve"> в олимпиадном движении, в социально-значимой деятельности, </w:t>
      </w:r>
    </w:p>
    <w:p w:rsidR="00BA2B9F" w:rsidRDefault="005B2EB1">
      <w:pPr>
        <w:pStyle w:val="Default"/>
        <w:ind w:firstLine="709"/>
        <w:contextualSpacing/>
        <w:jc w:val="both"/>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w:t>
      </w:r>
      <w:proofErr w:type="spellStart"/>
      <w:r>
        <w:rPr>
          <w:color w:val="auto"/>
          <w:sz w:val="28"/>
          <w:szCs w:val="28"/>
        </w:rPr>
        <w:t>сетях</w:t>
      </w:r>
      <w:proofErr w:type="gramStart"/>
      <w:r>
        <w:rPr>
          <w:color w:val="auto"/>
          <w:sz w:val="28"/>
          <w:szCs w:val="28"/>
        </w:rPr>
        <w:t>,С</w:t>
      </w:r>
      <w:proofErr w:type="gramEnd"/>
      <w:r>
        <w:rPr>
          <w:color w:val="auto"/>
          <w:sz w:val="28"/>
          <w:szCs w:val="28"/>
        </w:rPr>
        <w:t>МИ</w:t>
      </w:r>
      <w:proofErr w:type="spellEnd"/>
      <w:r>
        <w:rPr>
          <w:color w:val="auto"/>
          <w:sz w:val="28"/>
          <w:szCs w:val="28"/>
        </w:rPr>
        <w:t>.</w:t>
      </w:r>
    </w:p>
    <w:p w:rsidR="00BA2B9F" w:rsidRDefault="00BA2B9F">
      <w:pPr>
        <w:pStyle w:val="Default"/>
        <w:ind w:firstLine="709"/>
        <w:contextualSpacing/>
        <w:jc w:val="both"/>
        <w:rPr>
          <w:color w:val="auto"/>
          <w:sz w:val="28"/>
          <w:szCs w:val="28"/>
        </w:rPr>
      </w:pPr>
    </w:p>
    <w:p w:rsidR="00BA2B9F" w:rsidRDefault="005B2EB1">
      <w:pPr>
        <w:pStyle w:val="31"/>
        <w:ind w:firstLine="709"/>
        <w:contextualSpacing/>
        <w:jc w:val="center"/>
        <w:outlineLvl w:val="0"/>
        <w:rPr>
          <w:b/>
          <w:bCs/>
          <w:caps/>
          <w:sz w:val="24"/>
          <w:szCs w:val="24"/>
        </w:rPr>
      </w:pPr>
      <w:r>
        <w:rPr>
          <w:b/>
          <w:bCs/>
          <w:caps/>
          <w:sz w:val="24"/>
          <w:szCs w:val="24"/>
          <w:lang w:val="en-US"/>
        </w:rPr>
        <w:t>VI</w:t>
      </w:r>
      <w:r>
        <w:rPr>
          <w:b/>
          <w:bCs/>
          <w:caps/>
          <w:sz w:val="24"/>
          <w:szCs w:val="24"/>
        </w:rPr>
        <w:t>. Охрана труда и здоровья</w:t>
      </w:r>
    </w:p>
    <w:p w:rsidR="00BA2B9F" w:rsidRDefault="00BA2B9F">
      <w:pPr>
        <w:pStyle w:val="31"/>
        <w:ind w:firstLine="709"/>
        <w:contextualSpacing/>
        <w:outlineLvl w:val="0"/>
        <w:rPr>
          <w:b/>
          <w:bCs/>
          <w:caps/>
        </w:rPr>
      </w:pPr>
    </w:p>
    <w:p w:rsidR="00BA2B9F" w:rsidRDefault="005B2EB1">
      <w:pPr>
        <w:ind w:firstLine="709"/>
        <w:contextualSpacing/>
        <w:jc w:val="both"/>
        <w:rPr>
          <w:sz w:val="28"/>
          <w:szCs w:val="28"/>
        </w:rPr>
      </w:pPr>
      <w:r>
        <w:rPr>
          <w:sz w:val="28"/>
          <w:szCs w:val="28"/>
        </w:rPr>
        <w:t xml:space="preserve">Стороны рассматривают охрану труда и здоровья работников </w:t>
      </w:r>
      <w:r>
        <w:rPr>
          <w:color w:val="000000"/>
          <w:sz w:val="28"/>
          <w:szCs w:val="28"/>
        </w:rPr>
        <w:t>образовательной организации</w:t>
      </w:r>
      <w:r>
        <w:rPr>
          <w:sz w:val="28"/>
          <w:szCs w:val="28"/>
        </w:rPr>
        <w:t xml:space="preserve"> в качестве одного из приоритетных направлений деятельности.</w:t>
      </w:r>
    </w:p>
    <w:p w:rsidR="00BA2B9F" w:rsidRDefault="005B2EB1">
      <w:pPr>
        <w:pStyle w:val="3"/>
        <w:spacing w:after="0"/>
        <w:ind w:left="0" w:firstLine="709"/>
        <w:contextualSpacing/>
        <w:rPr>
          <w:sz w:val="28"/>
          <w:szCs w:val="28"/>
        </w:rPr>
      </w:pPr>
      <w:r>
        <w:rPr>
          <w:sz w:val="28"/>
          <w:szCs w:val="28"/>
        </w:rPr>
        <w:t>6.1.</w:t>
      </w:r>
      <w:r>
        <w:rPr>
          <w:rFonts w:eastAsia="Arial Unicode MS"/>
          <w:color w:val="000000"/>
          <w:kern w:val="1"/>
          <w:sz w:val="28"/>
          <w:szCs w:val="28"/>
        </w:rPr>
        <w:t> </w:t>
      </w:r>
      <w:r>
        <w:rPr>
          <w:sz w:val="28"/>
          <w:szCs w:val="28"/>
        </w:rPr>
        <w:t>Стороны совместно обязуются:</w:t>
      </w:r>
    </w:p>
    <w:p w:rsidR="00BA2B9F" w:rsidRDefault="005B2EB1">
      <w:pPr>
        <w:ind w:firstLine="709"/>
        <w:contextualSpacing/>
        <w:jc w:val="both"/>
        <w:rPr>
          <w:i/>
          <w:iCs/>
          <w:sz w:val="28"/>
          <w:szCs w:val="28"/>
        </w:rPr>
      </w:pPr>
      <w:r>
        <w:rPr>
          <w:sz w:val="28"/>
          <w:szCs w:val="28"/>
        </w:rPr>
        <w:t>6.1.1.</w:t>
      </w:r>
      <w:r>
        <w:rPr>
          <w:rFonts w:eastAsia="Arial Unicode MS"/>
          <w:color w:val="000000"/>
          <w:kern w:val="1"/>
          <w:sz w:val="28"/>
          <w:szCs w:val="28"/>
        </w:rPr>
        <w:t> </w:t>
      </w:r>
      <w:proofErr w:type="gramStart"/>
      <w:r>
        <w:rPr>
          <w:sz w:val="28"/>
          <w:szCs w:val="28"/>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w:t>
      </w:r>
      <w:r>
        <w:rPr>
          <w:rStyle w:val="afe"/>
          <w:sz w:val="28"/>
          <w:szCs w:val="28"/>
        </w:rPr>
        <w:footnoteReference w:id="53"/>
      </w:r>
      <w:r>
        <w:rPr>
          <w:iCs/>
          <w:sz w:val="28"/>
          <w:szCs w:val="28"/>
        </w:rPr>
        <w:t>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Pr>
          <w:i/>
          <w:iCs/>
          <w:sz w:val="28"/>
          <w:szCs w:val="28"/>
        </w:rPr>
        <w:t>.</w:t>
      </w:r>
      <w:proofErr w:type="gramEnd"/>
    </w:p>
    <w:p w:rsidR="00BA2B9F" w:rsidRDefault="005B2EB1">
      <w:pPr>
        <w:pStyle w:val="3"/>
        <w:spacing w:after="0"/>
        <w:ind w:left="0" w:firstLine="709"/>
        <w:contextualSpacing/>
        <w:jc w:val="both"/>
        <w:rPr>
          <w:sz w:val="28"/>
          <w:szCs w:val="28"/>
        </w:rPr>
      </w:pPr>
      <w:r>
        <w:rPr>
          <w:sz w:val="28"/>
          <w:szCs w:val="28"/>
        </w:rPr>
        <w:t>6.1.2.</w:t>
      </w:r>
      <w:r>
        <w:rPr>
          <w:rFonts w:eastAsia="Arial Unicode MS"/>
          <w:color w:val="000000"/>
          <w:kern w:val="1"/>
          <w:sz w:val="28"/>
          <w:szCs w:val="28"/>
        </w:rPr>
        <w:t> </w:t>
      </w:r>
      <w:r>
        <w:rPr>
          <w:sz w:val="28"/>
          <w:szCs w:val="28"/>
        </w:rPr>
        <w:t>Участвовать в разработке, рассмотрении и анализе мероприятий по улучшению условий и охраны труда в рамках соглашения по охране труда.</w:t>
      </w:r>
    </w:p>
    <w:p w:rsidR="00BA2B9F" w:rsidRDefault="005B2EB1">
      <w:pPr>
        <w:pStyle w:val="3"/>
        <w:spacing w:after="0"/>
        <w:ind w:left="0" w:firstLine="709"/>
        <w:contextualSpacing/>
        <w:jc w:val="both"/>
        <w:rPr>
          <w:sz w:val="28"/>
          <w:szCs w:val="28"/>
        </w:rPr>
      </w:pPr>
      <w:r>
        <w:rPr>
          <w:sz w:val="28"/>
          <w:szCs w:val="28"/>
        </w:rPr>
        <w:t>6.1.3.</w:t>
      </w:r>
      <w:r>
        <w:rPr>
          <w:rFonts w:eastAsia="Arial Unicode MS"/>
          <w:color w:val="000000"/>
          <w:kern w:val="1"/>
          <w:sz w:val="28"/>
          <w:szCs w:val="28"/>
        </w:rPr>
        <w:t> </w:t>
      </w:r>
      <w:r>
        <w:rPr>
          <w:sz w:val="28"/>
          <w:szCs w:val="28"/>
        </w:rPr>
        <w:t>Способствовать формированию и организации деятельности совместных комиссий по охране труда.</w:t>
      </w:r>
    </w:p>
    <w:p w:rsidR="00BA2B9F" w:rsidRDefault="005B2EB1">
      <w:pPr>
        <w:pStyle w:val="3"/>
        <w:spacing w:after="0"/>
        <w:ind w:left="0" w:firstLine="709"/>
        <w:contextualSpacing/>
        <w:rPr>
          <w:sz w:val="28"/>
          <w:szCs w:val="28"/>
        </w:rPr>
      </w:pPr>
      <w:r>
        <w:rPr>
          <w:sz w:val="28"/>
          <w:szCs w:val="28"/>
        </w:rPr>
        <w:t>6.1.4.</w:t>
      </w:r>
      <w:r>
        <w:rPr>
          <w:rFonts w:eastAsia="Arial Unicode MS"/>
          <w:color w:val="000000"/>
          <w:kern w:val="1"/>
          <w:sz w:val="28"/>
          <w:szCs w:val="28"/>
        </w:rPr>
        <w:t> </w:t>
      </w:r>
      <w:r>
        <w:rPr>
          <w:sz w:val="28"/>
          <w:szCs w:val="28"/>
        </w:rPr>
        <w:t>Обеспечивать:</w:t>
      </w:r>
    </w:p>
    <w:p w:rsidR="00BA2B9F" w:rsidRDefault="005B2EB1">
      <w:pPr>
        <w:pStyle w:val="3"/>
        <w:spacing w:after="0"/>
        <w:ind w:left="0" w:firstLine="709"/>
        <w:contextualSpacing/>
        <w:jc w:val="both"/>
        <w:rPr>
          <w:sz w:val="28"/>
          <w:szCs w:val="28"/>
        </w:rPr>
      </w:pPr>
      <w:r>
        <w:rPr>
          <w:sz w:val="28"/>
          <w:szCs w:val="28"/>
        </w:rPr>
        <w:t>выборы представителей в формируемую на паритетной основе комиссию по охране труда;</w:t>
      </w:r>
    </w:p>
    <w:p w:rsidR="00BA2B9F" w:rsidRDefault="005B2EB1">
      <w:pPr>
        <w:pStyle w:val="3"/>
        <w:spacing w:after="0"/>
        <w:ind w:left="0" w:firstLine="709"/>
        <w:contextualSpacing/>
        <w:jc w:val="both"/>
        <w:rPr>
          <w:sz w:val="28"/>
          <w:szCs w:val="28"/>
        </w:rPr>
      </w:pPr>
      <w:r>
        <w:rPr>
          <w:sz w:val="28"/>
          <w:szCs w:val="28"/>
        </w:rPr>
        <w:t>работу комиссий: по охране труда, по проведению специальной оценки условий труда, по проверке знаний и навыков в области охраны труда</w:t>
      </w:r>
      <w:r>
        <w:rPr>
          <w:rStyle w:val="afe"/>
          <w:sz w:val="28"/>
          <w:szCs w:val="28"/>
        </w:rPr>
        <w:footnoteReference w:id="54"/>
      </w:r>
      <w:r>
        <w:rPr>
          <w:sz w:val="28"/>
          <w:szCs w:val="28"/>
        </w:rPr>
        <w:t xml:space="preserve">; по расследованию несчастных случаев на производстве и с </w:t>
      </w:r>
      <w:proofErr w:type="gramStart"/>
      <w:r>
        <w:rPr>
          <w:sz w:val="28"/>
          <w:szCs w:val="28"/>
        </w:rPr>
        <w:t>обучающимися</w:t>
      </w:r>
      <w:proofErr w:type="gramEnd"/>
      <w:r>
        <w:rPr>
          <w:sz w:val="28"/>
          <w:szCs w:val="28"/>
        </w:rPr>
        <w:t xml:space="preserve">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BA2B9F" w:rsidRDefault="005B2EB1">
      <w:pPr>
        <w:pStyle w:val="3"/>
        <w:spacing w:after="0"/>
        <w:ind w:left="0" w:firstLine="709"/>
        <w:contextualSpacing/>
        <w:rPr>
          <w:sz w:val="28"/>
          <w:szCs w:val="28"/>
        </w:rPr>
      </w:pPr>
      <w:r>
        <w:rPr>
          <w:sz w:val="28"/>
          <w:szCs w:val="28"/>
        </w:rPr>
        <w:t>своевременное расследование несчастных случаев;</w:t>
      </w:r>
    </w:p>
    <w:p w:rsidR="00BA2B9F" w:rsidRDefault="005B2EB1">
      <w:pPr>
        <w:pStyle w:val="3"/>
        <w:spacing w:after="0"/>
        <w:ind w:left="0" w:firstLine="709"/>
        <w:contextualSpacing/>
        <w:rPr>
          <w:sz w:val="28"/>
          <w:szCs w:val="28"/>
        </w:rPr>
      </w:pPr>
      <w:r>
        <w:rPr>
          <w:sz w:val="28"/>
          <w:szCs w:val="28"/>
        </w:rPr>
        <w:t>оказание материальной помощи пострадавшим на производстве.</w:t>
      </w:r>
    </w:p>
    <w:p w:rsidR="00BA2B9F" w:rsidRDefault="005B2EB1">
      <w:pPr>
        <w:pStyle w:val="3"/>
        <w:spacing w:after="0"/>
        <w:ind w:left="0" w:firstLine="709"/>
        <w:contextualSpacing/>
        <w:jc w:val="both"/>
        <w:rPr>
          <w:sz w:val="28"/>
          <w:szCs w:val="28"/>
        </w:rPr>
      </w:pPr>
      <w:r>
        <w:rPr>
          <w:sz w:val="28"/>
          <w:szCs w:val="28"/>
        </w:rPr>
        <w:t>6.1.4.</w:t>
      </w:r>
      <w:r>
        <w:rPr>
          <w:rFonts w:eastAsia="Arial Unicode MS"/>
          <w:color w:val="000000"/>
          <w:kern w:val="1"/>
          <w:sz w:val="28"/>
          <w:szCs w:val="28"/>
        </w:rPr>
        <w:t> </w:t>
      </w:r>
      <w:r>
        <w:rPr>
          <w:sz w:val="28"/>
          <w:szCs w:val="28"/>
        </w:rPr>
        <w:t xml:space="preserve">Осуществлять административно-общественный </w:t>
      </w:r>
      <w:proofErr w:type="gramStart"/>
      <w:r>
        <w:rPr>
          <w:sz w:val="28"/>
          <w:szCs w:val="28"/>
        </w:rPr>
        <w:t>контроль за</w:t>
      </w:r>
      <w:proofErr w:type="gramEnd"/>
      <w:r>
        <w:rPr>
          <w:sz w:val="28"/>
          <w:szCs w:val="28"/>
        </w:rPr>
        <w:t xml:space="preserve"> безопасностью жизнедеятельности в образовательных организациях, </w:t>
      </w:r>
      <w:r>
        <w:rPr>
          <w:sz w:val="28"/>
          <w:szCs w:val="28"/>
        </w:rPr>
        <w:lastRenderedPageBreak/>
        <w:t>состоянием условий и охраны труда, выполнением раздела по охране труда коллективного договора, соглашения по охране труда.</w:t>
      </w:r>
    </w:p>
    <w:p w:rsidR="00BA2B9F" w:rsidRDefault="005B2EB1">
      <w:pPr>
        <w:pStyle w:val="3"/>
        <w:spacing w:after="0"/>
        <w:ind w:left="0" w:firstLine="709"/>
        <w:contextualSpacing/>
        <w:jc w:val="both"/>
        <w:rPr>
          <w:sz w:val="28"/>
          <w:szCs w:val="28"/>
        </w:rPr>
      </w:pPr>
      <w:r>
        <w:rPr>
          <w:sz w:val="28"/>
          <w:szCs w:val="28"/>
        </w:rPr>
        <w:t>6.1.5.</w:t>
      </w:r>
      <w:r>
        <w:rPr>
          <w:rFonts w:eastAsia="Arial Unicode MS"/>
          <w:color w:val="000000"/>
          <w:kern w:val="1"/>
          <w:sz w:val="28"/>
          <w:szCs w:val="28"/>
        </w:rPr>
        <w:t> </w:t>
      </w:r>
      <w:r>
        <w:rPr>
          <w:sz w:val="28"/>
          <w:szCs w:val="28"/>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BA2B9F" w:rsidRDefault="005B2EB1">
      <w:pPr>
        <w:pStyle w:val="3"/>
        <w:spacing w:after="0"/>
        <w:ind w:left="0" w:firstLine="709"/>
        <w:contextualSpacing/>
        <w:jc w:val="both"/>
        <w:rPr>
          <w:sz w:val="28"/>
          <w:szCs w:val="28"/>
        </w:rPr>
      </w:pPr>
      <w:r>
        <w:rPr>
          <w:sz w:val="28"/>
          <w:szCs w:val="28"/>
        </w:rPr>
        <w:t>6.1.6.</w:t>
      </w:r>
      <w:r>
        <w:rPr>
          <w:rFonts w:eastAsia="Arial Unicode MS"/>
          <w:color w:val="000000"/>
          <w:kern w:val="1"/>
          <w:sz w:val="28"/>
          <w:szCs w:val="28"/>
        </w:rPr>
        <w:t> </w:t>
      </w:r>
      <w:r>
        <w:rPr>
          <w:sz w:val="28"/>
          <w:szCs w:val="28"/>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BA2B9F" w:rsidRDefault="005B2EB1">
      <w:pPr>
        <w:pStyle w:val="3"/>
        <w:spacing w:after="0"/>
        <w:ind w:left="0" w:firstLine="709"/>
        <w:contextualSpacing/>
        <w:jc w:val="both"/>
        <w:rPr>
          <w:sz w:val="28"/>
          <w:szCs w:val="28"/>
        </w:rPr>
      </w:pPr>
      <w:r>
        <w:rPr>
          <w:sz w:val="28"/>
          <w:szCs w:val="28"/>
        </w:rPr>
        <w:t>6.1.7.</w:t>
      </w:r>
      <w:r>
        <w:rPr>
          <w:rFonts w:eastAsia="Arial Unicode MS"/>
          <w:color w:val="000000"/>
          <w:kern w:val="1"/>
          <w:sz w:val="28"/>
          <w:szCs w:val="28"/>
        </w:rPr>
        <w:t> </w:t>
      </w:r>
      <w:r>
        <w:rPr>
          <w:sz w:val="28"/>
          <w:szCs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BA2B9F" w:rsidRDefault="005B2EB1">
      <w:pPr>
        <w:ind w:firstLine="709"/>
        <w:contextualSpacing/>
        <w:jc w:val="both"/>
        <w:rPr>
          <w:bCs/>
          <w:sz w:val="28"/>
          <w:szCs w:val="28"/>
        </w:rPr>
      </w:pPr>
      <w:r>
        <w:rPr>
          <w:sz w:val="28"/>
          <w:szCs w:val="28"/>
        </w:rPr>
        <w:t>6.2.</w:t>
      </w:r>
      <w:r>
        <w:rPr>
          <w:rFonts w:eastAsia="Arial Unicode MS"/>
          <w:color w:val="000000"/>
          <w:kern w:val="1"/>
          <w:sz w:val="28"/>
          <w:szCs w:val="28"/>
        </w:rPr>
        <w:t> </w:t>
      </w:r>
      <w:r>
        <w:rPr>
          <w:sz w:val="28"/>
          <w:szCs w:val="28"/>
        </w:rPr>
        <w:t>Работодатель обязуется:</w:t>
      </w:r>
    </w:p>
    <w:p w:rsidR="00BA2B9F" w:rsidRDefault="005B2EB1">
      <w:pPr>
        <w:ind w:firstLine="709"/>
        <w:contextualSpacing/>
        <w:jc w:val="both"/>
        <w:rPr>
          <w:bCs/>
          <w:sz w:val="28"/>
          <w:szCs w:val="28"/>
        </w:rPr>
      </w:pPr>
      <w:r>
        <w:rPr>
          <w:sz w:val="28"/>
          <w:szCs w:val="28"/>
        </w:rPr>
        <w:t>6.2.1.</w:t>
      </w:r>
      <w:r>
        <w:rPr>
          <w:rFonts w:eastAsia="Arial Unicode MS"/>
          <w:color w:val="000000"/>
          <w:kern w:val="1"/>
          <w:sz w:val="28"/>
          <w:szCs w:val="28"/>
        </w:rPr>
        <w:t> </w:t>
      </w:r>
      <w:r>
        <w:rPr>
          <w:sz w:val="28"/>
          <w:szCs w:val="28"/>
        </w:rPr>
        <w:t xml:space="preserve">Обеспечивать создание безопасных условий труда, соответствующих требованиям охраны труда на каждом рабочем месте, </w:t>
      </w:r>
      <w:r>
        <w:rPr>
          <w:bCs/>
          <w:sz w:val="28"/>
          <w:szCs w:val="28"/>
        </w:rPr>
        <w:t xml:space="preserve">а также безопасность работников и обучающихся при эксплуатации зданий, сооружений, оборудования и механизмов, </w:t>
      </w:r>
      <w:r>
        <w:rPr>
          <w:sz w:val="28"/>
          <w:szCs w:val="28"/>
        </w:rPr>
        <w:t>режим труда и отдыха в соответствии с законодательством Российской Федерации, правилами внутреннего трудового распорядка.</w:t>
      </w:r>
    </w:p>
    <w:p w:rsidR="00BA2B9F" w:rsidRDefault="005B2EB1">
      <w:pPr>
        <w:pStyle w:val="3"/>
        <w:spacing w:after="0"/>
        <w:ind w:left="0" w:firstLine="709"/>
        <w:contextualSpacing/>
        <w:jc w:val="both"/>
        <w:rPr>
          <w:sz w:val="28"/>
          <w:szCs w:val="28"/>
        </w:rPr>
      </w:pPr>
      <w:r>
        <w:rPr>
          <w:sz w:val="28"/>
          <w:szCs w:val="28"/>
        </w:rPr>
        <w:t>6.2.2.</w:t>
      </w:r>
      <w:r>
        <w:rPr>
          <w:rFonts w:eastAsia="Arial Unicode MS"/>
          <w:color w:val="000000"/>
          <w:kern w:val="1"/>
          <w:sz w:val="28"/>
          <w:szCs w:val="28"/>
        </w:rPr>
        <w:t> </w:t>
      </w:r>
      <w:r>
        <w:rPr>
          <w:sz w:val="28"/>
          <w:szCs w:val="28"/>
        </w:rPr>
        <w:t>Создавать службу охраны труда или вводить должность специалиста по охране 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r>
        <w:rPr>
          <w:rStyle w:val="afe"/>
          <w:sz w:val="28"/>
          <w:szCs w:val="28"/>
        </w:rPr>
        <w:footnoteReference w:id="55"/>
      </w:r>
      <w:r>
        <w:rPr>
          <w:sz w:val="28"/>
          <w:szCs w:val="28"/>
        </w:rPr>
        <w:t>.</w:t>
      </w:r>
    </w:p>
    <w:p w:rsidR="00BA2B9F" w:rsidRDefault="005B2EB1">
      <w:pPr>
        <w:pStyle w:val="3"/>
        <w:spacing w:after="0"/>
        <w:ind w:left="0" w:firstLine="709"/>
        <w:contextualSpacing/>
        <w:jc w:val="both"/>
        <w:rPr>
          <w:sz w:val="28"/>
          <w:szCs w:val="28"/>
        </w:rPr>
      </w:pPr>
      <w:r>
        <w:rPr>
          <w:sz w:val="28"/>
          <w:szCs w:val="28"/>
        </w:rPr>
        <w:t>6.2.3.</w:t>
      </w:r>
      <w:r>
        <w:rPr>
          <w:rFonts w:eastAsia="Arial Unicode MS"/>
          <w:color w:val="000000"/>
          <w:kern w:val="1"/>
          <w:sz w:val="28"/>
          <w:szCs w:val="28"/>
        </w:rPr>
        <w:t> </w:t>
      </w:r>
      <w:r>
        <w:rPr>
          <w:sz w:val="28"/>
          <w:szCs w:val="28"/>
        </w:rPr>
        <w:t>Обеспечивать создание и функционирование системы управления охраной труда в образовательной организации</w:t>
      </w:r>
      <w:r>
        <w:rPr>
          <w:rStyle w:val="afe"/>
          <w:sz w:val="28"/>
          <w:szCs w:val="28"/>
        </w:rPr>
        <w:footnoteReference w:id="56"/>
      </w:r>
      <w:r>
        <w:rPr>
          <w:sz w:val="28"/>
          <w:szCs w:val="28"/>
        </w:rPr>
        <w:t>, осуществлять управление профессиональными рисками.</w:t>
      </w:r>
    </w:p>
    <w:p w:rsidR="00BA2B9F" w:rsidRDefault="005B2EB1">
      <w:pPr>
        <w:pStyle w:val="3"/>
        <w:spacing w:after="0"/>
        <w:ind w:left="0" w:firstLine="709"/>
        <w:contextualSpacing/>
        <w:jc w:val="both"/>
        <w:rPr>
          <w:sz w:val="28"/>
          <w:szCs w:val="28"/>
        </w:rPr>
      </w:pPr>
      <w:r>
        <w:rPr>
          <w:sz w:val="28"/>
          <w:szCs w:val="28"/>
        </w:rPr>
        <w:t>6.2.4.</w:t>
      </w:r>
      <w:r>
        <w:rPr>
          <w:rFonts w:eastAsia="Arial Unicode MS"/>
          <w:color w:val="000000"/>
          <w:kern w:val="1"/>
          <w:sz w:val="28"/>
          <w:szCs w:val="28"/>
        </w:rPr>
        <w:t> </w:t>
      </w:r>
      <w:proofErr w:type="gramStart"/>
      <w:r>
        <w:rPr>
          <w:sz w:val="28"/>
          <w:szCs w:val="28"/>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w:t>
      </w:r>
      <w:proofErr w:type="gramEnd"/>
    </w:p>
    <w:p w:rsidR="00BA2B9F" w:rsidRDefault="005B2EB1">
      <w:pPr>
        <w:ind w:firstLine="709"/>
        <w:contextualSpacing/>
        <w:jc w:val="both"/>
        <w:rPr>
          <w:i/>
          <w:sz w:val="28"/>
          <w:szCs w:val="28"/>
        </w:rPr>
      </w:pPr>
      <w:r>
        <w:rPr>
          <w:spacing w:val="-6"/>
          <w:sz w:val="28"/>
          <w:szCs w:val="28"/>
        </w:rPr>
        <w:t>6.2.5.</w:t>
      </w:r>
      <w:r>
        <w:rPr>
          <w:rFonts w:eastAsia="Arial Unicode MS"/>
          <w:color w:val="000000"/>
          <w:kern w:val="1"/>
          <w:sz w:val="28"/>
          <w:szCs w:val="28"/>
        </w:rPr>
        <w:t> </w:t>
      </w:r>
      <w:proofErr w:type="gramStart"/>
      <w:r>
        <w:rPr>
          <w:sz w:val="28"/>
          <w:szCs w:val="28"/>
        </w:rPr>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w:t>
      </w:r>
      <w:r>
        <w:rPr>
          <w:bCs/>
          <w:sz w:val="28"/>
          <w:szCs w:val="28"/>
        </w:rPr>
        <w:t>(до 20 процентов)</w:t>
      </w:r>
      <w:r>
        <w:rPr>
          <w:sz w:val="28"/>
          <w:szCs w:val="28"/>
        </w:rPr>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w:t>
      </w:r>
      <w:r>
        <w:rPr>
          <w:sz w:val="28"/>
          <w:szCs w:val="28"/>
        </w:rPr>
        <w:lastRenderedPageBreak/>
        <w:t>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w:t>
      </w:r>
      <w:proofErr w:type="gramEnd"/>
      <w:r>
        <w:rPr>
          <w:sz w:val="28"/>
          <w:szCs w:val="28"/>
        </w:rPr>
        <w:t>) опасными условиями труда, проведение обязательных медицинских осмотров.</w:t>
      </w:r>
    </w:p>
    <w:p w:rsidR="00BA2B9F" w:rsidRDefault="005B2EB1">
      <w:pPr>
        <w:pStyle w:val="aff6"/>
        <w:ind w:firstLine="709"/>
        <w:contextualSpacing/>
        <w:jc w:val="both"/>
        <w:rPr>
          <w:sz w:val="28"/>
          <w:szCs w:val="28"/>
        </w:rPr>
      </w:pPr>
      <w:r>
        <w:rPr>
          <w:sz w:val="28"/>
          <w:szCs w:val="28"/>
        </w:rPr>
        <w:t>6.2.6.</w:t>
      </w:r>
      <w:r>
        <w:rPr>
          <w:rFonts w:eastAsia="Arial Unicode MS"/>
          <w:color w:val="000000"/>
          <w:kern w:val="1"/>
          <w:sz w:val="28"/>
          <w:szCs w:val="28"/>
        </w:rPr>
        <w:t> </w:t>
      </w:r>
      <w:r>
        <w:rPr>
          <w:sz w:val="28"/>
          <w:szCs w:val="28"/>
        </w:rPr>
        <w:t>Проводить в установленном законодательством Российской Федерации</w:t>
      </w:r>
      <w:r>
        <w:rPr>
          <w:rStyle w:val="afe"/>
          <w:sz w:val="28"/>
          <w:szCs w:val="28"/>
        </w:rPr>
        <w:footnoteReference w:id="57"/>
      </w:r>
      <w:r>
        <w:rPr>
          <w:sz w:val="28"/>
          <w:szCs w:val="28"/>
        </w:rPr>
        <w:t xml:space="preserve"> порядке специальную оценку условий труда на рабочих местах образовательных организаций</w:t>
      </w:r>
      <w:r>
        <w:rPr>
          <w:rStyle w:val="afe"/>
          <w:sz w:val="28"/>
          <w:szCs w:val="28"/>
        </w:rPr>
        <w:footnoteReference w:id="58"/>
      </w:r>
      <w:r>
        <w:rPr>
          <w:sz w:val="28"/>
          <w:szCs w:val="28"/>
        </w:rPr>
        <w:t>.</w:t>
      </w:r>
    </w:p>
    <w:p w:rsidR="00BA2B9F" w:rsidRDefault="005B2EB1">
      <w:pPr>
        <w:ind w:firstLine="709"/>
        <w:contextualSpacing/>
        <w:jc w:val="both"/>
        <w:rPr>
          <w:sz w:val="28"/>
          <w:szCs w:val="28"/>
        </w:rPr>
      </w:pPr>
      <w:r>
        <w:rPr>
          <w:sz w:val="28"/>
          <w:szCs w:val="28"/>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BA2B9F" w:rsidRDefault="005B2EB1">
      <w:pPr>
        <w:pStyle w:val="aff6"/>
        <w:ind w:firstLine="709"/>
        <w:contextualSpacing/>
        <w:jc w:val="both"/>
        <w:rPr>
          <w:sz w:val="28"/>
          <w:szCs w:val="28"/>
        </w:rPr>
      </w:pPr>
      <w:r>
        <w:rPr>
          <w:sz w:val="28"/>
          <w:szCs w:val="28"/>
        </w:rPr>
        <w:t>6.2.7.</w:t>
      </w:r>
      <w:r>
        <w:rPr>
          <w:rFonts w:eastAsia="Arial Unicode MS"/>
          <w:color w:val="000000"/>
          <w:kern w:val="1"/>
          <w:sz w:val="28"/>
          <w:szCs w:val="28"/>
        </w:rPr>
        <w:t> </w:t>
      </w:r>
      <w:r>
        <w:rPr>
          <w:sz w:val="28"/>
          <w:szCs w:val="28"/>
        </w:rPr>
        <w:t xml:space="preserve">Проводить обучение безопасным методам и приемам выполнения работ по охране труда и оказанию первой </w:t>
      </w:r>
      <w:proofErr w:type="gramStart"/>
      <w:r>
        <w:rPr>
          <w:sz w:val="28"/>
          <w:szCs w:val="28"/>
        </w:rPr>
        <w:t>помощи</w:t>
      </w:r>
      <w:proofErr w:type="gramEnd"/>
      <w:r>
        <w:rPr>
          <w:sz w:val="28"/>
          <w:szCs w:val="28"/>
        </w:rPr>
        <w:t xml:space="preserve">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rsidR="00BA2B9F" w:rsidRDefault="005B2EB1">
      <w:pPr>
        <w:pStyle w:val="aff6"/>
        <w:ind w:firstLine="709"/>
        <w:contextualSpacing/>
        <w:jc w:val="both"/>
        <w:rPr>
          <w:sz w:val="28"/>
          <w:szCs w:val="28"/>
        </w:rPr>
      </w:pPr>
      <w:r>
        <w:rPr>
          <w:sz w:val="28"/>
          <w:szCs w:val="28"/>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BA2B9F" w:rsidRDefault="005B2EB1">
      <w:pPr>
        <w:pStyle w:val="3"/>
        <w:spacing w:after="0"/>
        <w:ind w:left="0" w:firstLine="709"/>
        <w:contextualSpacing/>
        <w:jc w:val="both"/>
        <w:rPr>
          <w:sz w:val="28"/>
          <w:szCs w:val="28"/>
        </w:rPr>
      </w:pPr>
      <w:r>
        <w:rPr>
          <w:sz w:val="28"/>
          <w:szCs w:val="28"/>
        </w:rPr>
        <w:t>6.2.8.</w:t>
      </w:r>
      <w:r>
        <w:rPr>
          <w:rFonts w:eastAsia="Arial Unicode MS"/>
          <w:color w:val="000000"/>
          <w:kern w:val="1"/>
          <w:sz w:val="28"/>
          <w:szCs w:val="28"/>
        </w:rPr>
        <w:t> </w:t>
      </w:r>
      <w:r>
        <w:rPr>
          <w:sz w:val="28"/>
          <w:szCs w:val="28"/>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rsidR="00BA2B9F" w:rsidRDefault="005B2EB1">
      <w:pPr>
        <w:pStyle w:val="3"/>
        <w:spacing w:after="0"/>
        <w:ind w:left="0" w:firstLine="709"/>
        <w:contextualSpacing/>
        <w:jc w:val="both"/>
        <w:rPr>
          <w:sz w:val="28"/>
          <w:szCs w:val="28"/>
        </w:rPr>
      </w:pPr>
      <w:r>
        <w:rPr>
          <w:sz w:val="28"/>
          <w:szCs w:val="28"/>
        </w:rPr>
        <w:t>6.2.9.</w:t>
      </w:r>
      <w:r>
        <w:rPr>
          <w:rFonts w:eastAsia="Arial Unicode MS"/>
          <w:color w:val="000000"/>
          <w:kern w:val="1"/>
          <w:sz w:val="28"/>
          <w:szCs w:val="28"/>
        </w:rPr>
        <w:t> </w:t>
      </w:r>
      <w:r>
        <w:rPr>
          <w:sz w:val="28"/>
          <w:szCs w:val="28"/>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BA2B9F" w:rsidRDefault="005B2EB1">
      <w:pPr>
        <w:pStyle w:val="3"/>
        <w:spacing w:after="0"/>
        <w:ind w:left="0" w:firstLine="709"/>
        <w:contextualSpacing/>
        <w:jc w:val="both"/>
        <w:rPr>
          <w:sz w:val="28"/>
          <w:szCs w:val="28"/>
        </w:rPr>
      </w:pPr>
      <w:r>
        <w:rPr>
          <w:sz w:val="28"/>
          <w:szCs w:val="28"/>
        </w:rPr>
        <w:t>6.2.10.</w:t>
      </w:r>
      <w:r>
        <w:rPr>
          <w:rFonts w:eastAsia="Arial Unicode MS"/>
          <w:color w:val="000000"/>
          <w:kern w:val="1"/>
          <w:sz w:val="28"/>
          <w:szCs w:val="28"/>
        </w:rPr>
        <w:t> </w:t>
      </w:r>
      <w:r>
        <w:rPr>
          <w:sz w:val="28"/>
          <w:szCs w:val="28"/>
        </w:rPr>
        <w:t>Предоставлять оплачиваемое рабочее время уполномоченным (доверенным) лицам по охране труда первичной профсоюзной организации для выполнения возложенных на них обязанностей.</w:t>
      </w:r>
    </w:p>
    <w:p w:rsidR="00BA2B9F" w:rsidRDefault="005B2EB1">
      <w:pPr>
        <w:ind w:firstLine="709"/>
        <w:contextualSpacing/>
        <w:jc w:val="both"/>
        <w:rPr>
          <w:sz w:val="28"/>
          <w:szCs w:val="28"/>
        </w:rPr>
      </w:pPr>
      <w:r>
        <w:rPr>
          <w:sz w:val="28"/>
          <w:szCs w:val="28"/>
        </w:rPr>
        <w:t>6.2.11.</w:t>
      </w:r>
      <w:r>
        <w:rPr>
          <w:rFonts w:eastAsia="Arial Unicode MS"/>
          <w:color w:val="000000"/>
          <w:kern w:val="1"/>
          <w:sz w:val="28"/>
          <w:szCs w:val="28"/>
        </w:rPr>
        <w:t> </w:t>
      </w:r>
      <w:proofErr w:type="gramStart"/>
      <w:r>
        <w:rPr>
          <w:sz w:val="28"/>
          <w:szCs w:val="28"/>
        </w:rPr>
        <w:t>Обеспечивать приобретение и бесплатную выдачу прошедших в установленном порядке сертификацию или декларирование соответствия (часть первая статьи 221, абзац четвертый части второй статьи 212 ТК</w:t>
      </w:r>
      <w:r>
        <w:rPr>
          <w:rFonts w:eastAsia="Arial Unicode MS"/>
          <w:color w:val="000000"/>
          <w:kern w:val="1"/>
          <w:sz w:val="28"/>
          <w:szCs w:val="28"/>
        </w:rPr>
        <w:t> </w:t>
      </w:r>
      <w:r>
        <w:rPr>
          <w:sz w:val="28"/>
          <w:szCs w:val="28"/>
        </w:rPr>
        <w:t>РФ) специальной одежды и других средств индивидуальной защиты (СИЗ), смывающихся и обезвреживающих средств, молока или других равноценных пищевых продуктов в соответствии с установленными нормами работникам, занятым на работах с вредными условиями труда, или компенсировать работнику понесенные</w:t>
      </w:r>
      <w:proofErr w:type="gramEnd"/>
      <w:r>
        <w:rPr>
          <w:sz w:val="28"/>
          <w:szCs w:val="28"/>
        </w:rPr>
        <w:t xml:space="preserve"> им расходы на приобретение сертифицированной спецодежды и других средства индивидуальной защиты (</w:t>
      </w:r>
      <w:proofErr w:type="gramStart"/>
      <w:r>
        <w:rPr>
          <w:sz w:val="28"/>
          <w:szCs w:val="28"/>
        </w:rPr>
        <w:t>СИЗ</w:t>
      </w:r>
      <w:proofErr w:type="gramEnd"/>
      <w:r>
        <w:rPr>
          <w:sz w:val="28"/>
          <w:szCs w:val="28"/>
        </w:rPr>
        <w:t>) в полном объеме.</w:t>
      </w:r>
    </w:p>
    <w:p w:rsidR="00BA2B9F" w:rsidRDefault="005B2EB1">
      <w:pPr>
        <w:pStyle w:val="3"/>
        <w:spacing w:after="0"/>
        <w:ind w:left="0" w:firstLine="709"/>
        <w:contextualSpacing/>
        <w:jc w:val="both"/>
        <w:rPr>
          <w:sz w:val="28"/>
          <w:szCs w:val="28"/>
        </w:rPr>
      </w:pPr>
      <w:r>
        <w:rPr>
          <w:sz w:val="28"/>
          <w:szCs w:val="28"/>
        </w:rPr>
        <w:lastRenderedPageBreak/>
        <w:t>6.2.12.</w:t>
      </w:r>
      <w:r>
        <w:rPr>
          <w:rFonts w:eastAsia="Arial Unicode MS"/>
          <w:color w:val="000000"/>
          <w:kern w:val="1"/>
          <w:sz w:val="28"/>
          <w:szCs w:val="28"/>
        </w:rPr>
        <w:t> </w:t>
      </w:r>
      <w:r>
        <w:rPr>
          <w:sz w:val="28"/>
          <w:szCs w:val="28"/>
        </w:rPr>
        <w:t xml:space="preserve">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Pr>
          <w:sz w:val="28"/>
          <w:szCs w:val="28"/>
          <w:shd w:val="clear" w:color="auto" w:fill="FFFFFF"/>
        </w:rPr>
        <w:t xml:space="preserve">внеочередных медицинских осмотров </w:t>
      </w:r>
      <w:r>
        <w:rPr>
          <w:sz w:val="28"/>
          <w:szCs w:val="28"/>
        </w:rPr>
        <w:t xml:space="preserve">с сохранением за ними места работы (должности) и среднего заработка. </w:t>
      </w:r>
      <w:r>
        <w:rPr>
          <w:color w:val="000000"/>
          <w:sz w:val="28"/>
          <w:szCs w:val="28"/>
        </w:rPr>
        <w:t>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w:t>
      </w:r>
      <w:r>
        <w:rPr>
          <w:rFonts w:eastAsia="Arial Unicode MS"/>
          <w:color w:val="000000"/>
          <w:kern w:val="1"/>
          <w:sz w:val="28"/>
          <w:szCs w:val="28"/>
        </w:rPr>
        <w:t> </w:t>
      </w:r>
      <w:r>
        <w:rPr>
          <w:color w:val="000000"/>
          <w:sz w:val="28"/>
          <w:szCs w:val="28"/>
        </w:rPr>
        <w:t>185.1</w:t>
      </w:r>
      <w:r>
        <w:rPr>
          <w:rFonts w:eastAsia="Arial Unicode MS"/>
          <w:color w:val="000000"/>
          <w:kern w:val="1"/>
          <w:sz w:val="28"/>
          <w:szCs w:val="28"/>
        </w:rPr>
        <w:t> </w:t>
      </w:r>
      <w:r>
        <w:rPr>
          <w:color w:val="000000"/>
          <w:sz w:val="28"/>
          <w:szCs w:val="28"/>
        </w:rPr>
        <w:t>ТК</w:t>
      </w:r>
      <w:r>
        <w:rPr>
          <w:rFonts w:eastAsia="Arial Unicode MS"/>
          <w:color w:val="000000"/>
          <w:kern w:val="1"/>
          <w:sz w:val="28"/>
          <w:szCs w:val="28"/>
        </w:rPr>
        <w:t> </w:t>
      </w:r>
      <w:r>
        <w:rPr>
          <w:color w:val="000000"/>
          <w:sz w:val="28"/>
          <w:szCs w:val="28"/>
        </w:rPr>
        <w:t>РФ.</w:t>
      </w:r>
    </w:p>
    <w:p w:rsidR="00BA2B9F" w:rsidRDefault="005B2EB1">
      <w:pPr>
        <w:ind w:firstLine="709"/>
        <w:contextualSpacing/>
        <w:jc w:val="both"/>
        <w:rPr>
          <w:sz w:val="28"/>
          <w:szCs w:val="28"/>
        </w:rPr>
      </w:pPr>
      <w:r>
        <w:rPr>
          <w:sz w:val="28"/>
          <w:szCs w:val="28"/>
        </w:rPr>
        <w:t xml:space="preserve">6.2.13. Осуществлять </w:t>
      </w:r>
      <w:proofErr w:type="gramStart"/>
      <w:r>
        <w:rPr>
          <w:sz w:val="28"/>
          <w:szCs w:val="28"/>
        </w:rPr>
        <w:t>контроль за</w:t>
      </w:r>
      <w:proofErr w:type="gramEnd"/>
      <w:r>
        <w:rPr>
          <w:sz w:val="28"/>
          <w:szCs w:val="28"/>
        </w:rPr>
        <w:t xml:space="preserve">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BA2B9F" w:rsidRDefault="005B2EB1">
      <w:pPr>
        <w:ind w:firstLine="709"/>
        <w:contextualSpacing/>
        <w:jc w:val="both"/>
        <w:rPr>
          <w:sz w:val="28"/>
          <w:szCs w:val="28"/>
        </w:rPr>
      </w:pPr>
      <w:r>
        <w:rPr>
          <w:sz w:val="28"/>
          <w:szCs w:val="28"/>
        </w:rPr>
        <w:t>6.2.14.</w:t>
      </w:r>
      <w:r>
        <w:rPr>
          <w:rFonts w:eastAsia="Arial Unicode MS"/>
          <w:color w:val="000000"/>
          <w:kern w:val="1"/>
          <w:sz w:val="28"/>
          <w:szCs w:val="28"/>
        </w:rPr>
        <w:t> </w:t>
      </w:r>
      <w:r>
        <w:rPr>
          <w:sz w:val="28"/>
          <w:szCs w:val="28"/>
        </w:rPr>
        <w:t xml:space="preserve">С учетом специфики трудовой деятельности и в целях обеспечения условий и охраны труда учителей физической культуры: </w:t>
      </w:r>
    </w:p>
    <w:p w:rsidR="00BA2B9F" w:rsidRDefault="005B2EB1">
      <w:pPr>
        <w:ind w:firstLine="709"/>
        <w:contextualSpacing/>
        <w:jc w:val="both"/>
        <w:rPr>
          <w:strike/>
          <w:sz w:val="28"/>
          <w:szCs w:val="28"/>
        </w:rPr>
      </w:pPr>
      <w:r>
        <w:rPr>
          <w:sz w:val="28"/>
          <w:szCs w:val="28"/>
        </w:rPr>
        <w:t>-</w:t>
      </w:r>
      <w:r>
        <w:rPr>
          <w:rFonts w:eastAsia="Arial Unicode MS"/>
          <w:color w:val="000000"/>
          <w:kern w:val="1"/>
          <w:sz w:val="28"/>
          <w:szCs w:val="28"/>
        </w:rPr>
        <w:t> </w:t>
      </w:r>
      <w:r>
        <w:rPr>
          <w:sz w:val="28"/>
          <w:szCs w:val="28"/>
        </w:rPr>
        <w:t>обеспечивать учителей физической культуры информацией о группе здоровья обучающихся по итогам профилактических медицинских осмотров;</w:t>
      </w:r>
    </w:p>
    <w:p w:rsidR="00BA2B9F" w:rsidRDefault="005B2EB1">
      <w:pPr>
        <w:ind w:firstLine="709"/>
        <w:contextualSpacing/>
        <w:jc w:val="both"/>
        <w:rPr>
          <w:sz w:val="28"/>
          <w:szCs w:val="28"/>
        </w:rPr>
      </w:pPr>
      <w:r>
        <w:rPr>
          <w:sz w:val="28"/>
          <w:szCs w:val="28"/>
        </w:rPr>
        <w:t>-</w:t>
      </w:r>
      <w:r>
        <w:rPr>
          <w:rFonts w:eastAsia="Arial Unicode MS"/>
          <w:color w:val="000000"/>
          <w:kern w:val="1"/>
          <w:sz w:val="28"/>
          <w:szCs w:val="28"/>
        </w:rPr>
        <w:t> </w:t>
      </w:r>
      <w:r>
        <w:rPr>
          <w:sz w:val="28"/>
          <w:szCs w:val="28"/>
        </w:rPr>
        <w:t>регулярно проводить испытания спортивного оборудования с составлением соответствующих актов.</w:t>
      </w:r>
    </w:p>
    <w:p w:rsidR="00BA2B9F" w:rsidRDefault="005B2EB1">
      <w:pPr>
        <w:tabs>
          <w:tab w:val="left" w:pos="1620"/>
        </w:tabs>
        <w:ind w:firstLine="709"/>
        <w:contextualSpacing/>
        <w:jc w:val="both"/>
        <w:rPr>
          <w:sz w:val="28"/>
          <w:szCs w:val="28"/>
        </w:rPr>
      </w:pPr>
      <w:r>
        <w:rPr>
          <w:sz w:val="28"/>
          <w:szCs w:val="28"/>
        </w:rPr>
        <w:t>6.2.15.</w:t>
      </w:r>
      <w:r>
        <w:rPr>
          <w:rFonts w:eastAsia="Arial Unicode MS"/>
          <w:color w:val="000000"/>
          <w:kern w:val="1"/>
          <w:sz w:val="28"/>
          <w:szCs w:val="28"/>
        </w:rPr>
        <w:t> </w:t>
      </w:r>
      <w:r>
        <w:rPr>
          <w:sz w:val="28"/>
          <w:szCs w:val="28"/>
        </w:rPr>
        <w:t>Обеспечить наличие аптечек первой помощи работникам, питьевой воды.</w:t>
      </w:r>
    </w:p>
    <w:p w:rsidR="00BA2B9F" w:rsidRDefault="005B2EB1">
      <w:pPr>
        <w:ind w:firstLine="709"/>
        <w:contextualSpacing/>
        <w:jc w:val="both"/>
        <w:rPr>
          <w:sz w:val="28"/>
          <w:szCs w:val="28"/>
        </w:rPr>
      </w:pPr>
      <w:r>
        <w:rPr>
          <w:sz w:val="28"/>
          <w:szCs w:val="28"/>
        </w:rPr>
        <w:t>6.2.16.</w:t>
      </w:r>
      <w:r>
        <w:rPr>
          <w:rFonts w:eastAsia="Arial Unicode MS"/>
          <w:color w:val="000000"/>
          <w:kern w:val="1"/>
          <w:sz w:val="28"/>
          <w:szCs w:val="28"/>
        </w:rPr>
        <w:t> </w:t>
      </w:r>
      <w:proofErr w:type="gramStart"/>
      <w:r>
        <w:rPr>
          <w:sz w:val="28"/>
          <w:szCs w:val="28"/>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roofErr w:type="gramEnd"/>
    </w:p>
    <w:p w:rsidR="00BA2B9F" w:rsidRDefault="005B2EB1">
      <w:pPr>
        <w:tabs>
          <w:tab w:val="left" w:pos="1620"/>
        </w:tabs>
        <w:ind w:firstLine="709"/>
        <w:contextualSpacing/>
        <w:jc w:val="both"/>
        <w:rPr>
          <w:sz w:val="28"/>
          <w:szCs w:val="28"/>
        </w:rPr>
      </w:pPr>
      <w:r>
        <w:rPr>
          <w:sz w:val="28"/>
          <w:szCs w:val="28"/>
        </w:rPr>
        <w:t>Предусмотреть выплату денежной компенсации семье работника, погибшего в результате несчастного случая на производстве,  если несчастный случай на производстве произошел не по вине работника.</w:t>
      </w:r>
    </w:p>
    <w:p w:rsidR="00BA2B9F" w:rsidRDefault="005B2EB1">
      <w:pPr>
        <w:tabs>
          <w:tab w:val="left" w:pos="1620"/>
        </w:tabs>
        <w:ind w:firstLine="709"/>
        <w:contextualSpacing/>
        <w:jc w:val="both"/>
        <w:rPr>
          <w:sz w:val="28"/>
          <w:szCs w:val="28"/>
        </w:rPr>
      </w:pPr>
      <w:r>
        <w:rPr>
          <w:sz w:val="28"/>
          <w:szCs w:val="28"/>
        </w:rPr>
        <w:t>6.2.17.</w:t>
      </w:r>
      <w:r>
        <w:rPr>
          <w:rFonts w:eastAsia="Arial Unicode MS"/>
          <w:color w:val="000000"/>
          <w:kern w:val="1"/>
          <w:sz w:val="28"/>
          <w:szCs w:val="28"/>
        </w:rPr>
        <w:t> </w:t>
      </w:r>
      <w:r>
        <w:rPr>
          <w:sz w:val="28"/>
          <w:szCs w:val="28"/>
        </w:rPr>
        <w:t xml:space="preserve">Осуществлять </w:t>
      </w:r>
      <w:proofErr w:type="gramStart"/>
      <w:r>
        <w:rPr>
          <w:sz w:val="28"/>
          <w:szCs w:val="28"/>
        </w:rPr>
        <w:t>контроль за</w:t>
      </w:r>
      <w:proofErr w:type="gramEnd"/>
      <w:r>
        <w:rPr>
          <w:sz w:val="28"/>
          <w:szCs w:val="28"/>
        </w:rPr>
        <w:t xml:space="preserve">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BA2B9F" w:rsidRDefault="005B2EB1">
      <w:pPr>
        <w:tabs>
          <w:tab w:val="left" w:pos="1620"/>
        </w:tabs>
        <w:ind w:firstLine="709"/>
        <w:contextualSpacing/>
        <w:jc w:val="both"/>
        <w:rPr>
          <w:sz w:val="28"/>
          <w:szCs w:val="28"/>
        </w:rPr>
      </w:pPr>
      <w:r>
        <w:rPr>
          <w:sz w:val="28"/>
          <w:szCs w:val="28"/>
        </w:rPr>
        <w:t>6.2.18.</w:t>
      </w:r>
      <w:r>
        <w:rPr>
          <w:rFonts w:eastAsia="Arial Unicode MS"/>
          <w:color w:val="000000"/>
          <w:kern w:val="1"/>
          <w:sz w:val="28"/>
          <w:szCs w:val="28"/>
        </w:rPr>
        <w:t> </w:t>
      </w:r>
      <w:r>
        <w:rPr>
          <w:sz w:val="28"/>
          <w:szCs w:val="28"/>
        </w:rPr>
        <w:t xml:space="preserve">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w:t>
      </w:r>
      <w:proofErr w:type="gramStart"/>
      <w:r>
        <w:rPr>
          <w:sz w:val="28"/>
          <w:szCs w:val="28"/>
        </w:rPr>
        <w:t>контроля за</w:t>
      </w:r>
      <w:proofErr w:type="gramEnd"/>
      <w:r>
        <w:rPr>
          <w:sz w:val="28"/>
          <w:szCs w:val="28"/>
        </w:rPr>
        <w:t xml:space="preserve">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BA2B9F" w:rsidRDefault="005B2EB1">
      <w:pPr>
        <w:tabs>
          <w:tab w:val="left" w:pos="1620"/>
        </w:tabs>
        <w:ind w:firstLine="709"/>
        <w:contextualSpacing/>
        <w:jc w:val="both"/>
        <w:rPr>
          <w:sz w:val="28"/>
          <w:szCs w:val="28"/>
        </w:rPr>
      </w:pPr>
      <w:r>
        <w:rPr>
          <w:sz w:val="28"/>
          <w:szCs w:val="28"/>
        </w:rPr>
        <w:t>6.3.</w:t>
      </w:r>
      <w:r>
        <w:rPr>
          <w:rFonts w:eastAsia="Arial Unicode MS"/>
          <w:color w:val="000000"/>
          <w:kern w:val="1"/>
          <w:sz w:val="28"/>
          <w:szCs w:val="28"/>
        </w:rPr>
        <w:t> </w:t>
      </w:r>
      <w:r>
        <w:rPr>
          <w:sz w:val="28"/>
          <w:szCs w:val="28"/>
        </w:rPr>
        <w:t>Работодатель гарантирует наличие оборудованного помещения для отдыха работников образовательной организации и приёма пищи.</w:t>
      </w:r>
    </w:p>
    <w:p w:rsidR="00BA2B9F" w:rsidRDefault="005B2EB1">
      <w:pPr>
        <w:tabs>
          <w:tab w:val="left" w:pos="1620"/>
        </w:tabs>
        <w:ind w:firstLine="709"/>
        <w:contextualSpacing/>
        <w:jc w:val="both"/>
        <w:rPr>
          <w:sz w:val="28"/>
          <w:szCs w:val="28"/>
        </w:rPr>
      </w:pPr>
      <w:r>
        <w:rPr>
          <w:sz w:val="28"/>
          <w:szCs w:val="28"/>
        </w:rPr>
        <w:lastRenderedPageBreak/>
        <w:t>6.4.</w:t>
      </w:r>
      <w:r>
        <w:rPr>
          <w:rFonts w:eastAsia="Arial Unicode MS"/>
          <w:color w:val="000000"/>
          <w:kern w:val="1"/>
          <w:sz w:val="28"/>
          <w:szCs w:val="28"/>
        </w:rPr>
        <w:t> </w:t>
      </w:r>
      <w:r>
        <w:rPr>
          <w:sz w:val="28"/>
          <w:szCs w:val="28"/>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BA2B9F" w:rsidRDefault="005B2EB1">
      <w:pPr>
        <w:ind w:firstLine="709"/>
        <w:contextualSpacing/>
        <w:jc w:val="both"/>
        <w:rPr>
          <w:sz w:val="28"/>
          <w:szCs w:val="28"/>
        </w:rPr>
      </w:pPr>
      <w:r>
        <w:rPr>
          <w:sz w:val="28"/>
          <w:szCs w:val="28"/>
        </w:rPr>
        <w:t>6.5.</w:t>
      </w:r>
      <w:r>
        <w:rPr>
          <w:rFonts w:eastAsia="Arial Unicode MS"/>
          <w:color w:val="000000"/>
          <w:kern w:val="1"/>
          <w:sz w:val="28"/>
          <w:szCs w:val="28"/>
        </w:rPr>
        <w:t> </w:t>
      </w:r>
      <w:r>
        <w:rPr>
          <w:sz w:val="28"/>
          <w:szCs w:val="28"/>
        </w:rPr>
        <w:t>Работники обязуются:</w:t>
      </w:r>
    </w:p>
    <w:p w:rsidR="00BA2B9F" w:rsidRDefault="005B2EB1">
      <w:pPr>
        <w:ind w:firstLine="709"/>
        <w:contextualSpacing/>
        <w:jc w:val="both"/>
        <w:rPr>
          <w:sz w:val="28"/>
          <w:szCs w:val="28"/>
        </w:rPr>
      </w:pPr>
      <w:r>
        <w:rPr>
          <w:sz w:val="28"/>
          <w:szCs w:val="28"/>
        </w:rPr>
        <w:t>6.5.1.</w:t>
      </w:r>
      <w:r>
        <w:rPr>
          <w:rFonts w:eastAsia="Arial Unicode MS"/>
          <w:color w:val="000000"/>
          <w:kern w:val="1"/>
          <w:sz w:val="28"/>
          <w:szCs w:val="28"/>
        </w:rPr>
        <w:t> </w:t>
      </w:r>
      <w:r>
        <w:rPr>
          <w:sz w:val="28"/>
          <w:szCs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BA2B9F" w:rsidRDefault="005B2EB1">
      <w:pPr>
        <w:ind w:firstLine="709"/>
        <w:contextualSpacing/>
        <w:jc w:val="both"/>
        <w:rPr>
          <w:sz w:val="28"/>
          <w:szCs w:val="28"/>
        </w:rPr>
      </w:pPr>
      <w:r>
        <w:rPr>
          <w:sz w:val="28"/>
          <w:szCs w:val="28"/>
        </w:rPr>
        <w:t>6.5.2.</w:t>
      </w:r>
      <w:r>
        <w:rPr>
          <w:rFonts w:eastAsia="Arial Unicode MS"/>
          <w:color w:val="000000"/>
          <w:kern w:val="1"/>
          <w:sz w:val="28"/>
          <w:szCs w:val="28"/>
        </w:rPr>
        <w:t> </w:t>
      </w:r>
      <w:r>
        <w:rPr>
          <w:sz w:val="28"/>
          <w:szCs w:val="28"/>
        </w:rP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BA2B9F" w:rsidRDefault="005B2EB1">
      <w:pPr>
        <w:ind w:firstLine="709"/>
        <w:contextualSpacing/>
        <w:jc w:val="both"/>
        <w:rPr>
          <w:sz w:val="28"/>
          <w:szCs w:val="28"/>
        </w:rPr>
      </w:pPr>
      <w:r>
        <w:rPr>
          <w:sz w:val="28"/>
          <w:szCs w:val="28"/>
        </w:rPr>
        <w:t>Проходить профессиональную гигиеническую подготовку и аттестацию в установленном законодательством порядке.</w:t>
      </w:r>
    </w:p>
    <w:p w:rsidR="00BA2B9F" w:rsidRDefault="005B2EB1">
      <w:pPr>
        <w:ind w:firstLine="709"/>
        <w:contextualSpacing/>
        <w:jc w:val="both"/>
        <w:rPr>
          <w:sz w:val="28"/>
          <w:szCs w:val="28"/>
        </w:rPr>
      </w:pPr>
      <w:r>
        <w:rPr>
          <w:sz w:val="28"/>
          <w:szCs w:val="28"/>
        </w:rPr>
        <w:t>6.5.3.</w:t>
      </w:r>
      <w:r>
        <w:rPr>
          <w:rFonts w:eastAsia="Arial Unicode MS"/>
          <w:color w:val="000000"/>
          <w:kern w:val="1"/>
          <w:sz w:val="28"/>
          <w:szCs w:val="28"/>
        </w:rPr>
        <w:t> </w:t>
      </w:r>
      <w:r>
        <w:rPr>
          <w:sz w:val="28"/>
          <w:szCs w:val="28"/>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BA2B9F" w:rsidRDefault="005B2EB1">
      <w:pPr>
        <w:autoSpaceDE w:val="0"/>
        <w:autoSpaceDN w:val="0"/>
        <w:adjustRightInd w:val="0"/>
        <w:ind w:firstLine="709"/>
        <w:contextualSpacing/>
        <w:jc w:val="both"/>
        <w:rPr>
          <w:sz w:val="28"/>
          <w:szCs w:val="28"/>
        </w:rPr>
      </w:pPr>
      <w:r>
        <w:rPr>
          <w:sz w:val="28"/>
          <w:szCs w:val="28"/>
        </w:rPr>
        <w:t>6.5.4.</w:t>
      </w:r>
      <w:r>
        <w:rPr>
          <w:rFonts w:eastAsia="Arial Unicode MS"/>
          <w:color w:val="000000"/>
          <w:kern w:val="1"/>
          <w:sz w:val="28"/>
          <w:szCs w:val="28"/>
        </w:rPr>
        <w:t> </w:t>
      </w:r>
      <w:r>
        <w:rPr>
          <w:sz w:val="28"/>
          <w:szCs w:val="28"/>
        </w:rPr>
        <w:t>Правильно применять средства индивидуальной и коллективной защиты.</w:t>
      </w:r>
    </w:p>
    <w:p w:rsidR="00BA2B9F" w:rsidRDefault="005B2EB1">
      <w:pPr>
        <w:ind w:firstLine="709"/>
        <w:contextualSpacing/>
        <w:jc w:val="both"/>
        <w:rPr>
          <w:sz w:val="28"/>
          <w:szCs w:val="28"/>
        </w:rPr>
      </w:pPr>
      <w:r>
        <w:rPr>
          <w:sz w:val="28"/>
          <w:szCs w:val="28"/>
        </w:rPr>
        <w:t>6.5.5.</w:t>
      </w:r>
      <w:r>
        <w:rPr>
          <w:rFonts w:eastAsia="Arial Unicode MS"/>
          <w:color w:val="000000"/>
          <w:kern w:val="1"/>
          <w:sz w:val="28"/>
          <w:szCs w:val="28"/>
        </w:rPr>
        <w:t> </w:t>
      </w:r>
      <w:r>
        <w:rPr>
          <w:sz w:val="28"/>
          <w:szCs w:val="28"/>
        </w:rP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BA2B9F" w:rsidRDefault="005B2EB1">
      <w:pPr>
        <w:ind w:firstLine="709"/>
        <w:contextualSpacing/>
        <w:jc w:val="both"/>
        <w:rPr>
          <w:sz w:val="28"/>
          <w:szCs w:val="28"/>
        </w:rPr>
      </w:pPr>
      <w:r>
        <w:rPr>
          <w:sz w:val="28"/>
          <w:szCs w:val="28"/>
        </w:rPr>
        <w:t>6.6.</w:t>
      </w:r>
      <w:r>
        <w:rPr>
          <w:rFonts w:eastAsia="Arial Unicode MS"/>
          <w:color w:val="000000"/>
          <w:kern w:val="1"/>
          <w:sz w:val="28"/>
          <w:szCs w:val="28"/>
        </w:rPr>
        <w:t> </w:t>
      </w:r>
      <w:r>
        <w:rPr>
          <w:sz w:val="28"/>
          <w:szCs w:val="28"/>
        </w:rPr>
        <w:t xml:space="preserve">Работник имеет право отказаться от выполнения работы в случае возникновения на рабочем месте ситуации, угрожающей его жизни и здоровью, а также при </w:t>
      </w:r>
      <w:proofErr w:type="spellStart"/>
      <w:r>
        <w:rPr>
          <w:sz w:val="28"/>
          <w:szCs w:val="28"/>
        </w:rPr>
        <w:t>необеспечении</w:t>
      </w:r>
      <w:proofErr w:type="spellEnd"/>
      <w:r>
        <w:rPr>
          <w:sz w:val="28"/>
          <w:szCs w:val="28"/>
        </w:rPr>
        <w:t xml:space="preserve">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BA2B9F" w:rsidRDefault="005B2EB1">
      <w:pPr>
        <w:ind w:firstLine="709"/>
        <w:contextualSpacing/>
        <w:jc w:val="both"/>
        <w:rPr>
          <w:sz w:val="28"/>
          <w:szCs w:val="28"/>
        </w:rPr>
      </w:pPr>
      <w:r>
        <w:rPr>
          <w:sz w:val="28"/>
          <w:szCs w:val="28"/>
        </w:rPr>
        <w:t>6.7. Выборный орган первичной профсоюзной организации обязуется:</w:t>
      </w:r>
    </w:p>
    <w:p w:rsidR="00BA2B9F" w:rsidRDefault="005B2EB1">
      <w:pPr>
        <w:ind w:firstLine="709"/>
        <w:contextualSpacing/>
        <w:jc w:val="both"/>
        <w:rPr>
          <w:sz w:val="28"/>
          <w:szCs w:val="28"/>
        </w:rPr>
      </w:pPr>
      <w:r>
        <w:rPr>
          <w:sz w:val="28"/>
          <w:szCs w:val="28"/>
        </w:rPr>
        <w:t>6.7.1.</w:t>
      </w:r>
      <w:r>
        <w:rPr>
          <w:rFonts w:eastAsia="Arial Unicode MS"/>
          <w:color w:val="000000"/>
          <w:kern w:val="1"/>
          <w:sz w:val="28"/>
          <w:szCs w:val="28"/>
        </w:rPr>
        <w:t> </w:t>
      </w:r>
      <w:r>
        <w:rPr>
          <w:sz w:val="28"/>
          <w:szCs w:val="28"/>
        </w:rPr>
        <w:t xml:space="preserve">Организовывать проведение общественного </w:t>
      </w:r>
      <w:proofErr w:type="gramStart"/>
      <w:r>
        <w:rPr>
          <w:sz w:val="28"/>
          <w:szCs w:val="28"/>
        </w:rPr>
        <w:t>контроля за</w:t>
      </w:r>
      <w:proofErr w:type="gramEnd"/>
      <w:r>
        <w:rPr>
          <w:sz w:val="28"/>
          <w:szCs w:val="28"/>
        </w:rPr>
        <w:t xml:space="preserve">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BA2B9F" w:rsidRDefault="005B2EB1">
      <w:pPr>
        <w:ind w:firstLine="709"/>
        <w:contextualSpacing/>
        <w:jc w:val="both"/>
        <w:rPr>
          <w:sz w:val="28"/>
          <w:szCs w:val="28"/>
        </w:rPr>
      </w:pPr>
      <w:r>
        <w:rPr>
          <w:sz w:val="28"/>
          <w:szCs w:val="28"/>
        </w:rPr>
        <w:t>6.7.2.</w:t>
      </w:r>
      <w:r>
        <w:rPr>
          <w:rFonts w:eastAsia="Arial Unicode MS"/>
          <w:color w:val="000000"/>
          <w:kern w:val="1"/>
          <w:sz w:val="28"/>
          <w:szCs w:val="28"/>
        </w:rPr>
        <w:t> </w:t>
      </w:r>
      <w:r>
        <w:rPr>
          <w:sz w:val="28"/>
          <w:szCs w:val="28"/>
        </w:rPr>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w:t>
      </w:r>
      <w:proofErr w:type="gramStart"/>
      <w:r>
        <w:rPr>
          <w:sz w:val="28"/>
          <w:szCs w:val="28"/>
        </w:rPr>
        <w:t>контроля за</w:t>
      </w:r>
      <w:proofErr w:type="gramEnd"/>
      <w:r>
        <w:rPr>
          <w:sz w:val="28"/>
          <w:szCs w:val="28"/>
        </w:rPr>
        <w:t xml:space="preserve"> состоянием охраны труда в учебных аудиториях, лабораториях, производственных и других помещениях. </w:t>
      </w:r>
    </w:p>
    <w:p w:rsidR="00BA2B9F" w:rsidRDefault="005B2EB1">
      <w:pPr>
        <w:ind w:firstLine="709"/>
        <w:contextualSpacing/>
        <w:jc w:val="both"/>
        <w:rPr>
          <w:sz w:val="28"/>
          <w:szCs w:val="28"/>
        </w:rPr>
      </w:pPr>
      <w:r>
        <w:rPr>
          <w:sz w:val="28"/>
          <w:szCs w:val="28"/>
        </w:rPr>
        <w:t>6.7.3.</w:t>
      </w:r>
      <w:r>
        <w:rPr>
          <w:rFonts w:eastAsia="Arial Unicode MS"/>
          <w:color w:val="000000"/>
          <w:kern w:val="1"/>
          <w:sz w:val="28"/>
          <w:szCs w:val="28"/>
        </w:rPr>
        <w:t> </w:t>
      </w:r>
      <w:r>
        <w:rPr>
          <w:sz w:val="28"/>
          <w:szCs w:val="28"/>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BA2B9F" w:rsidRDefault="005B2EB1">
      <w:pPr>
        <w:ind w:firstLine="709"/>
        <w:contextualSpacing/>
        <w:jc w:val="both"/>
        <w:rPr>
          <w:sz w:val="28"/>
          <w:szCs w:val="28"/>
        </w:rPr>
      </w:pPr>
      <w:r>
        <w:rPr>
          <w:sz w:val="28"/>
          <w:szCs w:val="28"/>
        </w:rPr>
        <w:lastRenderedPageBreak/>
        <w:t>6.7.4.</w:t>
      </w:r>
      <w:r>
        <w:rPr>
          <w:rFonts w:eastAsia="Arial Unicode MS"/>
          <w:color w:val="000000"/>
          <w:kern w:val="1"/>
          <w:sz w:val="28"/>
          <w:szCs w:val="28"/>
        </w:rPr>
        <w:t> </w:t>
      </w:r>
      <w:r>
        <w:rPr>
          <w:sz w:val="28"/>
          <w:szCs w:val="28"/>
        </w:rPr>
        <w:t>Обеспечивать участие представителей выборного органа первичной профсоюзной организации в комиссиях:</w:t>
      </w:r>
    </w:p>
    <w:p w:rsidR="00BA2B9F" w:rsidRDefault="005B2EB1">
      <w:pPr>
        <w:ind w:firstLine="709"/>
        <w:contextualSpacing/>
        <w:jc w:val="both"/>
        <w:rPr>
          <w:sz w:val="28"/>
          <w:szCs w:val="28"/>
        </w:rPr>
      </w:pPr>
      <w:r>
        <w:rPr>
          <w:sz w:val="28"/>
          <w:szCs w:val="28"/>
        </w:rPr>
        <w:t>-</w:t>
      </w:r>
      <w:r>
        <w:rPr>
          <w:rFonts w:eastAsia="Arial Unicode MS"/>
          <w:color w:val="000000"/>
          <w:kern w:val="1"/>
          <w:sz w:val="28"/>
          <w:szCs w:val="28"/>
        </w:rPr>
        <w:t> </w:t>
      </w:r>
      <w:r>
        <w:rPr>
          <w:sz w:val="28"/>
          <w:szCs w:val="28"/>
        </w:rPr>
        <w:t xml:space="preserve">по охране труда; </w:t>
      </w:r>
    </w:p>
    <w:p w:rsidR="00BA2B9F" w:rsidRDefault="005B2EB1">
      <w:pPr>
        <w:ind w:firstLine="709"/>
        <w:contextualSpacing/>
        <w:jc w:val="both"/>
        <w:rPr>
          <w:sz w:val="28"/>
          <w:szCs w:val="28"/>
        </w:rPr>
      </w:pPr>
      <w:r>
        <w:rPr>
          <w:sz w:val="28"/>
          <w:szCs w:val="28"/>
        </w:rPr>
        <w:t>-</w:t>
      </w:r>
      <w:r>
        <w:rPr>
          <w:rFonts w:eastAsia="Arial Unicode MS"/>
          <w:color w:val="000000"/>
          <w:kern w:val="1"/>
          <w:sz w:val="28"/>
          <w:szCs w:val="28"/>
        </w:rPr>
        <w:t> </w:t>
      </w:r>
      <w:r>
        <w:rPr>
          <w:sz w:val="28"/>
          <w:szCs w:val="28"/>
        </w:rPr>
        <w:t>по проведению специальной оценки условий труда;</w:t>
      </w:r>
    </w:p>
    <w:p w:rsidR="00BA2B9F" w:rsidRDefault="005B2EB1">
      <w:pPr>
        <w:ind w:firstLine="709"/>
        <w:contextualSpacing/>
        <w:jc w:val="both"/>
        <w:rPr>
          <w:sz w:val="28"/>
          <w:szCs w:val="28"/>
        </w:rPr>
      </w:pPr>
      <w:r>
        <w:rPr>
          <w:sz w:val="28"/>
          <w:szCs w:val="28"/>
        </w:rPr>
        <w:t>-</w:t>
      </w:r>
      <w:r>
        <w:rPr>
          <w:rFonts w:eastAsia="Arial Unicode MS"/>
          <w:color w:val="000000"/>
          <w:kern w:val="1"/>
          <w:sz w:val="28"/>
          <w:szCs w:val="28"/>
        </w:rPr>
        <w:t> </w:t>
      </w:r>
      <w:r>
        <w:rPr>
          <w:sz w:val="28"/>
          <w:szCs w:val="28"/>
        </w:rPr>
        <w:t>по организации и проведению обязательных медицинских осмотров;</w:t>
      </w:r>
    </w:p>
    <w:p w:rsidR="00BA2B9F" w:rsidRDefault="005B2EB1">
      <w:pPr>
        <w:ind w:firstLine="709"/>
        <w:contextualSpacing/>
        <w:jc w:val="both"/>
        <w:rPr>
          <w:sz w:val="28"/>
          <w:szCs w:val="28"/>
        </w:rPr>
      </w:pPr>
      <w:r>
        <w:rPr>
          <w:sz w:val="28"/>
          <w:szCs w:val="28"/>
        </w:rPr>
        <w:t>-</w:t>
      </w:r>
      <w:r>
        <w:rPr>
          <w:rFonts w:eastAsia="Arial Unicode MS"/>
          <w:color w:val="000000"/>
          <w:kern w:val="1"/>
          <w:sz w:val="28"/>
          <w:szCs w:val="28"/>
        </w:rPr>
        <w:t> </w:t>
      </w:r>
      <w:r>
        <w:rPr>
          <w:sz w:val="28"/>
          <w:szCs w:val="28"/>
        </w:rPr>
        <w:t xml:space="preserve">по расследованию несчастных случаев на производстве; </w:t>
      </w:r>
    </w:p>
    <w:p w:rsidR="00BA2B9F" w:rsidRDefault="005B2EB1">
      <w:pPr>
        <w:ind w:firstLine="709"/>
        <w:contextualSpacing/>
        <w:jc w:val="both"/>
        <w:rPr>
          <w:sz w:val="28"/>
          <w:szCs w:val="28"/>
        </w:rPr>
      </w:pPr>
      <w:r>
        <w:rPr>
          <w:sz w:val="28"/>
          <w:szCs w:val="28"/>
        </w:rPr>
        <w:t xml:space="preserve">- по приемке учебных, научных и производственных помещений, спортивных залов, площадок, бассейнов и других объектов к началу учебного года. </w:t>
      </w:r>
    </w:p>
    <w:p w:rsidR="00BA2B9F" w:rsidRDefault="005B2EB1">
      <w:pPr>
        <w:ind w:firstLine="709"/>
        <w:contextualSpacing/>
        <w:jc w:val="both"/>
        <w:rPr>
          <w:sz w:val="28"/>
          <w:szCs w:val="28"/>
        </w:rPr>
      </w:pPr>
      <w:r>
        <w:rPr>
          <w:sz w:val="28"/>
          <w:szCs w:val="28"/>
        </w:rPr>
        <w:t>6.7.5.</w:t>
      </w:r>
      <w:r>
        <w:rPr>
          <w:rFonts w:eastAsia="Arial Unicode MS"/>
          <w:color w:val="000000"/>
          <w:kern w:val="1"/>
          <w:sz w:val="28"/>
          <w:szCs w:val="28"/>
        </w:rPr>
        <w:t> </w:t>
      </w:r>
      <w:r>
        <w:rPr>
          <w:sz w:val="28"/>
          <w:szCs w:val="28"/>
        </w:rPr>
        <w:t xml:space="preserve">Оказывать методическую и консультативную помощь по вопросам осуществления общественного </w:t>
      </w:r>
      <w:proofErr w:type="gramStart"/>
      <w:r>
        <w:rPr>
          <w:sz w:val="28"/>
          <w:szCs w:val="28"/>
        </w:rPr>
        <w:t>контроля за</w:t>
      </w:r>
      <w:proofErr w:type="gramEnd"/>
      <w:r>
        <w:rPr>
          <w:sz w:val="28"/>
          <w:szCs w:val="28"/>
        </w:rPr>
        <w:t xml:space="preserve"> состоянием охраны труда в структурных подразделениях образовательной организации.</w:t>
      </w:r>
    </w:p>
    <w:p w:rsidR="00BA2B9F" w:rsidRDefault="005B2EB1">
      <w:pPr>
        <w:ind w:firstLine="709"/>
        <w:contextualSpacing/>
        <w:jc w:val="both"/>
        <w:rPr>
          <w:sz w:val="28"/>
          <w:szCs w:val="28"/>
        </w:rPr>
      </w:pPr>
      <w:r>
        <w:rPr>
          <w:sz w:val="28"/>
          <w:szCs w:val="28"/>
        </w:rPr>
        <w:t>6.7.6.</w:t>
      </w:r>
      <w:r>
        <w:rPr>
          <w:rFonts w:eastAsia="Arial Unicode MS"/>
          <w:color w:val="000000"/>
          <w:kern w:val="1"/>
          <w:sz w:val="28"/>
          <w:szCs w:val="28"/>
        </w:rPr>
        <w:t> </w:t>
      </w:r>
      <w:r>
        <w:rPr>
          <w:sz w:val="28"/>
          <w:szCs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BA2B9F" w:rsidRDefault="005B2EB1">
      <w:pPr>
        <w:ind w:firstLine="709"/>
        <w:contextualSpacing/>
        <w:jc w:val="both"/>
        <w:rPr>
          <w:sz w:val="28"/>
          <w:szCs w:val="28"/>
        </w:rPr>
      </w:pPr>
      <w:r>
        <w:rPr>
          <w:sz w:val="28"/>
          <w:szCs w:val="28"/>
        </w:rPr>
        <w:t>6.7.7.</w:t>
      </w:r>
      <w:r>
        <w:rPr>
          <w:rFonts w:eastAsia="Arial Unicode MS"/>
          <w:color w:val="000000"/>
          <w:kern w:val="1"/>
          <w:sz w:val="28"/>
          <w:szCs w:val="28"/>
        </w:rPr>
        <w:t> </w:t>
      </w:r>
      <w:r>
        <w:rPr>
          <w:sz w:val="28"/>
          <w:szCs w:val="28"/>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BA2B9F" w:rsidRDefault="005B2EB1">
      <w:pPr>
        <w:ind w:firstLine="709"/>
        <w:contextualSpacing/>
        <w:jc w:val="both"/>
        <w:rPr>
          <w:sz w:val="28"/>
          <w:szCs w:val="28"/>
        </w:rPr>
      </w:pPr>
      <w:r>
        <w:rPr>
          <w:sz w:val="28"/>
          <w:szCs w:val="28"/>
        </w:rPr>
        <w:t>Обращаться к р</w:t>
      </w:r>
      <w:r>
        <w:rPr>
          <w:bCs/>
          <w:sz w:val="28"/>
          <w:szCs w:val="28"/>
        </w:rPr>
        <w:t>аботодателю</w:t>
      </w:r>
      <w:r>
        <w:rPr>
          <w:sz w:val="28"/>
          <w:szCs w:val="28"/>
        </w:rPr>
        <w:t xml:space="preserve"> с предложением о привлечении к ответственности лиц, допустивших нарушения требований охраны труда.</w:t>
      </w:r>
    </w:p>
    <w:p w:rsidR="00BA2B9F" w:rsidRDefault="005B2EB1">
      <w:pPr>
        <w:ind w:firstLine="709"/>
        <w:contextualSpacing/>
        <w:jc w:val="both"/>
        <w:rPr>
          <w:sz w:val="28"/>
          <w:szCs w:val="28"/>
        </w:rPr>
      </w:pPr>
      <w:r>
        <w:rPr>
          <w:sz w:val="28"/>
          <w:szCs w:val="28"/>
        </w:rPr>
        <w:t>6.7.8.</w:t>
      </w:r>
      <w:r>
        <w:rPr>
          <w:rFonts w:eastAsia="Arial Unicode MS"/>
          <w:color w:val="000000"/>
          <w:kern w:val="1"/>
          <w:sz w:val="28"/>
          <w:szCs w:val="28"/>
        </w:rPr>
        <w:t> </w:t>
      </w:r>
      <w:r>
        <w:rPr>
          <w:sz w:val="28"/>
          <w:szCs w:val="28"/>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BA2B9F" w:rsidRDefault="00BA2B9F">
      <w:pPr>
        <w:ind w:firstLine="709"/>
        <w:contextualSpacing/>
        <w:jc w:val="both"/>
        <w:rPr>
          <w:sz w:val="28"/>
          <w:szCs w:val="28"/>
        </w:rPr>
      </w:pPr>
    </w:p>
    <w:p w:rsidR="00BA2B9F" w:rsidRDefault="005B2EB1">
      <w:pPr>
        <w:pStyle w:val="Default"/>
        <w:ind w:firstLine="709"/>
        <w:contextualSpacing/>
        <w:jc w:val="center"/>
        <w:rPr>
          <w:b/>
          <w:bCs/>
          <w:color w:val="auto"/>
        </w:rPr>
      </w:pPr>
      <w:r>
        <w:rPr>
          <w:b/>
          <w:bCs/>
          <w:color w:val="auto"/>
        </w:rPr>
        <w:t>VII. ПОДДЕРЖКА МОЛОДЫХ ПЕДАГОГОВ</w:t>
      </w:r>
    </w:p>
    <w:p w:rsidR="00BA2B9F" w:rsidRDefault="00BA2B9F">
      <w:pPr>
        <w:pStyle w:val="Default"/>
        <w:ind w:firstLine="709"/>
        <w:contextualSpacing/>
        <w:jc w:val="center"/>
        <w:rPr>
          <w:color w:val="auto"/>
          <w:sz w:val="28"/>
          <w:szCs w:val="28"/>
        </w:rPr>
      </w:pPr>
    </w:p>
    <w:p w:rsidR="00BA2B9F" w:rsidRDefault="005B2EB1">
      <w:pPr>
        <w:pStyle w:val="Default"/>
        <w:ind w:firstLine="709"/>
        <w:contextualSpacing/>
        <w:jc w:val="both"/>
        <w:rPr>
          <w:color w:val="auto"/>
          <w:sz w:val="28"/>
          <w:szCs w:val="28"/>
        </w:rPr>
      </w:pPr>
      <w:r>
        <w:rPr>
          <w:color w:val="auto"/>
          <w:sz w:val="28"/>
          <w:szCs w:val="28"/>
        </w:rPr>
        <w:t>7.1.</w:t>
      </w:r>
      <w:r>
        <w:rPr>
          <w:rFonts w:eastAsia="Arial Unicode MS"/>
          <w:kern w:val="1"/>
          <w:sz w:val="28"/>
          <w:szCs w:val="28"/>
        </w:rPr>
        <w:t> </w:t>
      </w:r>
      <w:r>
        <w:rPr>
          <w:bCs/>
          <w:color w:val="auto"/>
          <w:sz w:val="28"/>
          <w:szCs w:val="28"/>
        </w:rPr>
        <w:t xml:space="preserve">Стороны определяют следующие приоритетные направления в совместной деятельности </w:t>
      </w:r>
      <w:r>
        <w:rPr>
          <w:color w:val="auto"/>
          <w:sz w:val="28"/>
          <w:szCs w:val="28"/>
        </w:rPr>
        <w:t>по осуществлению поддержки молодых педагогических работников (далее в разделе – молодых педагогов</w:t>
      </w:r>
      <w:proofErr w:type="gramStart"/>
      <w:r>
        <w:rPr>
          <w:color w:val="auto"/>
          <w:sz w:val="28"/>
          <w:szCs w:val="28"/>
        </w:rPr>
        <w:t>)и</w:t>
      </w:r>
      <w:proofErr w:type="gramEnd"/>
      <w:r>
        <w:rPr>
          <w:color w:val="auto"/>
          <w:sz w:val="28"/>
          <w:szCs w:val="28"/>
        </w:rPr>
        <w:t xml:space="preserve"> их закреплению в образовательной организации: </w:t>
      </w:r>
    </w:p>
    <w:p w:rsidR="00BA2B9F" w:rsidRDefault="005B2EB1">
      <w:pPr>
        <w:pStyle w:val="Default"/>
        <w:ind w:firstLine="709"/>
        <w:contextualSpacing/>
        <w:jc w:val="both"/>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BA2B9F" w:rsidRDefault="005B2EB1">
      <w:pPr>
        <w:pStyle w:val="Default"/>
        <w:ind w:firstLine="709"/>
        <w:contextualSpacing/>
        <w:jc w:val="both"/>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BA2B9F" w:rsidRDefault="005B2EB1">
      <w:pPr>
        <w:pStyle w:val="Default"/>
        <w:ind w:firstLine="709"/>
        <w:contextualSpacing/>
        <w:jc w:val="both"/>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организация методического сопровождения деятельности молодых педагогов, включая закрепление наставников за молодыми педагогами в </w:t>
      </w:r>
      <w:r>
        <w:rPr>
          <w:color w:val="auto"/>
          <w:sz w:val="28"/>
          <w:szCs w:val="28"/>
        </w:rPr>
        <w:lastRenderedPageBreak/>
        <w:t>первый год их работы в образовательной организации с установлением наставникам доплаты за работу с молодыми педагогами</w:t>
      </w:r>
      <w:r>
        <w:rPr>
          <w:rStyle w:val="afe"/>
          <w:color w:val="auto"/>
          <w:sz w:val="28"/>
          <w:szCs w:val="28"/>
        </w:rPr>
        <w:footnoteReference w:id="59"/>
      </w:r>
      <w:r>
        <w:rPr>
          <w:color w:val="auto"/>
          <w:sz w:val="28"/>
          <w:szCs w:val="28"/>
        </w:rPr>
        <w:t xml:space="preserve">; </w:t>
      </w:r>
    </w:p>
    <w:p w:rsidR="00BA2B9F" w:rsidRDefault="005B2EB1">
      <w:pPr>
        <w:pStyle w:val="Default"/>
        <w:ind w:firstLine="709"/>
        <w:contextualSpacing/>
        <w:jc w:val="both"/>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привлечение молодежи к профсоюзной деятельности и членству в Профсоюзе; </w:t>
      </w:r>
    </w:p>
    <w:p w:rsidR="00BA2B9F" w:rsidRDefault="005B2EB1">
      <w:pPr>
        <w:pStyle w:val="Default"/>
        <w:ind w:firstLine="709"/>
        <w:contextualSpacing/>
        <w:jc w:val="both"/>
        <w:rPr>
          <w:strike/>
          <w:color w:val="auto"/>
          <w:sz w:val="28"/>
          <w:szCs w:val="28"/>
        </w:rPr>
      </w:pPr>
      <w:r>
        <w:rPr>
          <w:color w:val="auto"/>
          <w:sz w:val="28"/>
          <w:szCs w:val="28"/>
        </w:rPr>
        <w:t>-</w:t>
      </w:r>
      <w:r>
        <w:rPr>
          <w:rFonts w:eastAsia="Arial Unicode MS"/>
          <w:kern w:val="1"/>
          <w:sz w:val="28"/>
          <w:szCs w:val="28"/>
        </w:rPr>
        <w:t> </w:t>
      </w:r>
      <w:r>
        <w:rPr>
          <w:color w:val="auto"/>
          <w:sz w:val="28"/>
          <w:szCs w:val="28"/>
        </w:rPr>
        <w:t>материальное и моральное поощрение молодых педагогов;</w:t>
      </w:r>
    </w:p>
    <w:p w:rsidR="00BA2B9F" w:rsidRDefault="005B2EB1">
      <w:pPr>
        <w:pStyle w:val="Default"/>
        <w:ind w:firstLine="709"/>
        <w:contextualSpacing/>
        <w:jc w:val="both"/>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BA2B9F" w:rsidRDefault="005B2EB1">
      <w:pPr>
        <w:pStyle w:val="Default"/>
        <w:ind w:firstLine="709"/>
        <w:contextualSpacing/>
        <w:jc w:val="both"/>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проведение культурно-массовой, физкультурно-оздоровительной и спортивной работы; </w:t>
      </w:r>
    </w:p>
    <w:p w:rsidR="00BA2B9F" w:rsidRDefault="005B2EB1">
      <w:pPr>
        <w:pStyle w:val="Default"/>
        <w:ind w:firstLine="709"/>
        <w:contextualSpacing/>
        <w:jc w:val="both"/>
        <w:rPr>
          <w:color w:val="auto"/>
          <w:sz w:val="28"/>
          <w:szCs w:val="28"/>
        </w:rPr>
      </w:pPr>
      <w:r>
        <w:rPr>
          <w:color w:val="auto"/>
          <w:sz w:val="28"/>
          <w:szCs w:val="28"/>
        </w:rPr>
        <w:t>-</w:t>
      </w:r>
      <w:r>
        <w:rPr>
          <w:rFonts w:eastAsia="Arial Unicode MS"/>
          <w:kern w:val="1"/>
          <w:sz w:val="28"/>
          <w:szCs w:val="28"/>
        </w:rPr>
        <w:t> </w:t>
      </w:r>
      <w:r>
        <w:rPr>
          <w:color w:val="auto"/>
          <w:sz w:val="28"/>
          <w:szCs w:val="28"/>
        </w:rPr>
        <w:t>активное обучение и молодежного профсоюзного актива;</w:t>
      </w:r>
    </w:p>
    <w:p w:rsidR="00BA2B9F" w:rsidRDefault="005B2EB1">
      <w:pPr>
        <w:pStyle w:val="Default"/>
        <w:ind w:firstLine="709"/>
        <w:contextualSpacing/>
        <w:jc w:val="both"/>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создание Совета молодых педагогов. </w:t>
      </w:r>
    </w:p>
    <w:p w:rsidR="00BA2B9F" w:rsidRDefault="005B2EB1">
      <w:pPr>
        <w:pStyle w:val="Default"/>
        <w:ind w:firstLine="709"/>
        <w:contextualSpacing/>
        <w:jc w:val="both"/>
        <w:rPr>
          <w:color w:val="auto"/>
          <w:sz w:val="28"/>
          <w:szCs w:val="28"/>
        </w:rPr>
      </w:pPr>
      <w:r>
        <w:rPr>
          <w:color w:val="auto"/>
          <w:sz w:val="28"/>
          <w:szCs w:val="28"/>
        </w:rPr>
        <w:t>7.2.</w:t>
      </w:r>
      <w:r>
        <w:rPr>
          <w:rFonts w:eastAsia="Arial Unicode MS"/>
          <w:kern w:val="1"/>
          <w:sz w:val="28"/>
          <w:szCs w:val="28"/>
        </w:rPr>
        <w:t> </w:t>
      </w:r>
      <w:r>
        <w:rPr>
          <w:bCs/>
          <w:color w:val="auto"/>
          <w:sz w:val="28"/>
          <w:szCs w:val="28"/>
        </w:rPr>
        <w:t xml:space="preserve">Выборный орган первичной профсоюзной организации совместно с работодателем осуществляет: </w:t>
      </w:r>
    </w:p>
    <w:p w:rsidR="00BA2B9F" w:rsidRDefault="005B2EB1">
      <w:pPr>
        <w:pStyle w:val="Default"/>
        <w:ind w:firstLine="709"/>
        <w:contextualSpacing/>
        <w:jc w:val="both"/>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BA2B9F" w:rsidRDefault="005B2EB1">
      <w:pPr>
        <w:pStyle w:val="Default"/>
        <w:ind w:firstLine="709"/>
        <w:contextualSpacing/>
        <w:jc w:val="both"/>
        <w:rPr>
          <w:strike/>
          <w:color w:val="auto"/>
          <w:sz w:val="28"/>
          <w:szCs w:val="28"/>
        </w:rPr>
      </w:pPr>
      <w:r>
        <w:rPr>
          <w:color w:val="auto"/>
          <w:sz w:val="28"/>
          <w:szCs w:val="28"/>
        </w:rPr>
        <w:t>-</w:t>
      </w:r>
      <w:r>
        <w:rPr>
          <w:rFonts w:eastAsia="Arial Unicode MS"/>
          <w:kern w:val="1"/>
          <w:sz w:val="28"/>
          <w:szCs w:val="28"/>
        </w:rPr>
        <w:t> </w:t>
      </w:r>
      <w:r>
        <w:rPr>
          <w:color w:val="auto"/>
          <w:sz w:val="28"/>
          <w:szCs w:val="28"/>
        </w:rPr>
        <w:t>моральное поощрение молодых педагогов, в том числе награждение их в торжественной обстановке наградами образовательной организации.</w:t>
      </w:r>
    </w:p>
    <w:p w:rsidR="00BA2B9F" w:rsidRDefault="005B2EB1">
      <w:pPr>
        <w:pStyle w:val="Default"/>
        <w:ind w:firstLine="709"/>
        <w:contextualSpacing/>
        <w:jc w:val="both"/>
        <w:rPr>
          <w:color w:val="auto"/>
          <w:sz w:val="28"/>
          <w:szCs w:val="28"/>
        </w:rPr>
      </w:pPr>
      <w:r>
        <w:rPr>
          <w:color w:val="auto"/>
          <w:sz w:val="28"/>
          <w:szCs w:val="28"/>
        </w:rPr>
        <w:t>7.4.</w:t>
      </w:r>
      <w:r>
        <w:rPr>
          <w:rFonts w:eastAsia="Arial Unicode MS"/>
          <w:kern w:val="1"/>
          <w:sz w:val="28"/>
          <w:szCs w:val="28"/>
        </w:rPr>
        <w:t> </w:t>
      </w:r>
      <w:r>
        <w:rPr>
          <w:bCs/>
          <w:color w:val="auto"/>
          <w:sz w:val="28"/>
          <w:szCs w:val="28"/>
        </w:rPr>
        <w:t>Выборный орган первичной профсоюзной организации</w:t>
      </w:r>
      <w:r>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BA2B9F" w:rsidRDefault="005B2EB1">
      <w:pPr>
        <w:pStyle w:val="Default"/>
        <w:ind w:firstLine="709"/>
        <w:contextualSpacing/>
        <w:jc w:val="both"/>
        <w:rPr>
          <w:color w:val="auto"/>
          <w:sz w:val="28"/>
          <w:szCs w:val="28"/>
        </w:rPr>
      </w:pPr>
      <w:r>
        <w:rPr>
          <w:color w:val="auto"/>
          <w:sz w:val="28"/>
          <w:szCs w:val="28"/>
        </w:rPr>
        <w:t>7.5.</w:t>
      </w:r>
      <w:r>
        <w:rPr>
          <w:rFonts w:eastAsia="Arial Unicode MS"/>
          <w:kern w:val="1"/>
          <w:sz w:val="28"/>
          <w:szCs w:val="28"/>
        </w:rPr>
        <w:t> </w:t>
      </w:r>
      <w:r>
        <w:rPr>
          <w:bCs/>
          <w:color w:val="auto"/>
          <w:sz w:val="28"/>
          <w:szCs w:val="28"/>
        </w:rPr>
        <w:t xml:space="preserve">Работодатель обязуется: </w:t>
      </w:r>
    </w:p>
    <w:p w:rsidR="00BA2B9F" w:rsidRDefault="005B2EB1">
      <w:pPr>
        <w:pStyle w:val="Default"/>
        <w:ind w:firstLine="709"/>
        <w:contextualSpacing/>
        <w:jc w:val="both"/>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BA2B9F" w:rsidRDefault="005B2EB1">
      <w:pPr>
        <w:pStyle w:val="Default"/>
        <w:ind w:firstLine="709"/>
        <w:contextualSpacing/>
        <w:jc w:val="both"/>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BA2B9F" w:rsidRDefault="005B2EB1">
      <w:pPr>
        <w:pStyle w:val="Default"/>
        <w:ind w:firstLine="709"/>
        <w:contextualSpacing/>
        <w:jc w:val="both"/>
        <w:rPr>
          <w:color w:val="auto"/>
          <w:sz w:val="28"/>
          <w:szCs w:val="28"/>
        </w:rPr>
      </w:pPr>
      <w:r>
        <w:rPr>
          <w:color w:val="auto"/>
          <w:sz w:val="28"/>
          <w:szCs w:val="28"/>
        </w:rPr>
        <w:t>-</w:t>
      </w:r>
      <w:r>
        <w:rPr>
          <w:rFonts w:eastAsia="Arial Unicode MS"/>
          <w:kern w:val="1"/>
          <w:sz w:val="28"/>
          <w:szCs w:val="28"/>
        </w:rPr>
        <w:t> </w:t>
      </w:r>
      <w:r>
        <w:rPr>
          <w:color w:val="auto"/>
          <w:sz w:val="28"/>
          <w:szCs w:val="28"/>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BA2B9F" w:rsidRDefault="005B2EB1">
      <w:pPr>
        <w:pStyle w:val="Default"/>
        <w:ind w:firstLine="709"/>
        <w:contextualSpacing/>
        <w:jc w:val="both"/>
        <w:rPr>
          <w:color w:val="auto"/>
          <w:sz w:val="28"/>
          <w:szCs w:val="28"/>
        </w:rPr>
      </w:pPr>
      <w:r>
        <w:rPr>
          <w:color w:val="auto"/>
          <w:sz w:val="28"/>
          <w:szCs w:val="28"/>
        </w:rPr>
        <w:t>-</w:t>
      </w:r>
      <w:r>
        <w:rPr>
          <w:rFonts w:eastAsia="Arial Unicode MS"/>
          <w:kern w:val="1"/>
          <w:sz w:val="28"/>
          <w:szCs w:val="28"/>
        </w:rPr>
        <w:t> </w:t>
      </w:r>
      <w:r>
        <w:rPr>
          <w:color w:val="auto"/>
          <w:sz w:val="28"/>
          <w:szCs w:val="28"/>
        </w:rPr>
        <w:t>предоставлять Совету молодых педагогов помещение для проведения заседаний и мероприятий.</w:t>
      </w:r>
    </w:p>
    <w:p w:rsidR="00BA2B9F" w:rsidRDefault="005B2EB1">
      <w:pPr>
        <w:pStyle w:val="Default"/>
        <w:ind w:firstLine="709"/>
        <w:contextualSpacing/>
        <w:jc w:val="both"/>
        <w:rPr>
          <w:color w:val="auto"/>
          <w:sz w:val="28"/>
          <w:szCs w:val="28"/>
        </w:rPr>
      </w:pPr>
      <w:r>
        <w:rPr>
          <w:color w:val="auto"/>
          <w:sz w:val="28"/>
          <w:szCs w:val="28"/>
        </w:rPr>
        <w:t>7.6.</w:t>
      </w:r>
      <w:r>
        <w:rPr>
          <w:rFonts w:eastAsia="Arial Unicode MS"/>
          <w:kern w:val="1"/>
          <w:sz w:val="28"/>
          <w:szCs w:val="28"/>
        </w:rPr>
        <w:t> </w:t>
      </w:r>
      <w:r>
        <w:rPr>
          <w:color w:val="auto"/>
          <w:sz w:val="28"/>
          <w:szCs w:val="28"/>
        </w:rPr>
        <w:t xml:space="preserve">Председатель Совета молодых педагогов входит в состав и участвует в работе создаваемых в образовательной организации коллегиальных и рабочих органов (комиссий), в том числе: </w:t>
      </w:r>
    </w:p>
    <w:p w:rsidR="00BA2B9F" w:rsidRDefault="005B2EB1">
      <w:pPr>
        <w:pStyle w:val="Default"/>
        <w:ind w:firstLine="709"/>
        <w:contextualSpacing/>
        <w:jc w:val="both"/>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комиссии по тарификации; </w:t>
      </w:r>
    </w:p>
    <w:p w:rsidR="00BA2B9F" w:rsidRDefault="005B2EB1">
      <w:pPr>
        <w:pStyle w:val="Default"/>
        <w:ind w:firstLine="709"/>
        <w:contextualSpacing/>
        <w:jc w:val="both"/>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комиссии по распределению стимулирующей части фонда оплаты труда; </w:t>
      </w:r>
    </w:p>
    <w:p w:rsidR="00BA2B9F" w:rsidRDefault="005B2EB1">
      <w:pPr>
        <w:pStyle w:val="Default"/>
        <w:ind w:firstLine="709"/>
        <w:contextualSpacing/>
        <w:jc w:val="both"/>
        <w:rPr>
          <w:color w:val="auto"/>
          <w:sz w:val="28"/>
          <w:szCs w:val="28"/>
        </w:rPr>
      </w:pPr>
      <w:r>
        <w:rPr>
          <w:color w:val="auto"/>
          <w:sz w:val="28"/>
          <w:szCs w:val="28"/>
        </w:rPr>
        <w:lastRenderedPageBreak/>
        <w:t>-</w:t>
      </w:r>
      <w:r>
        <w:rPr>
          <w:rFonts w:eastAsia="Arial Unicode MS"/>
          <w:kern w:val="1"/>
          <w:sz w:val="28"/>
          <w:szCs w:val="28"/>
        </w:rPr>
        <w:t> </w:t>
      </w:r>
      <w:r>
        <w:rPr>
          <w:color w:val="auto"/>
          <w:sz w:val="28"/>
          <w:szCs w:val="28"/>
        </w:rPr>
        <w:t xml:space="preserve">комиссии по охране труда; </w:t>
      </w:r>
    </w:p>
    <w:p w:rsidR="00BA2B9F" w:rsidRDefault="005B2EB1">
      <w:pPr>
        <w:pStyle w:val="Default"/>
        <w:ind w:firstLine="709"/>
        <w:contextualSpacing/>
        <w:jc w:val="both"/>
        <w:rPr>
          <w:color w:val="auto"/>
          <w:sz w:val="28"/>
          <w:szCs w:val="28"/>
        </w:rPr>
      </w:pPr>
      <w:r>
        <w:rPr>
          <w:color w:val="auto"/>
          <w:sz w:val="28"/>
          <w:szCs w:val="28"/>
        </w:rPr>
        <w:t>-</w:t>
      </w:r>
      <w:r>
        <w:rPr>
          <w:rFonts w:eastAsia="Arial Unicode MS"/>
          <w:kern w:val="1"/>
          <w:sz w:val="28"/>
          <w:szCs w:val="28"/>
        </w:rPr>
        <w:t> </w:t>
      </w:r>
      <w:r>
        <w:rPr>
          <w:color w:val="auto"/>
          <w:sz w:val="28"/>
          <w:szCs w:val="28"/>
        </w:rPr>
        <w:t xml:space="preserve">комиссии по социальному страхованию; </w:t>
      </w:r>
    </w:p>
    <w:p w:rsidR="00BA2B9F" w:rsidRDefault="005B2EB1">
      <w:pPr>
        <w:pStyle w:val="Default"/>
        <w:ind w:firstLine="709"/>
        <w:contextualSpacing/>
        <w:jc w:val="both"/>
        <w:rPr>
          <w:color w:val="auto"/>
          <w:sz w:val="28"/>
          <w:szCs w:val="28"/>
        </w:rPr>
      </w:pPr>
      <w:r>
        <w:rPr>
          <w:color w:val="auto"/>
          <w:sz w:val="28"/>
          <w:szCs w:val="28"/>
        </w:rPr>
        <w:t>-</w:t>
      </w:r>
      <w:r>
        <w:rPr>
          <w:rFonts w:eastAsia="Arial Unicode MS"/>
          <w:kern w:val="1"/>
          <w:sz w:val="28"/>
          <w:szCs w:val="28"/>
        </w:rPr>
        <w:t> </w:t>
      </w:r>
      <w:r>
        <w:rPr>
          <w:color w:val="auto"/>
          <w:sz w:val="28"/>
          <w:szCs w:val="28"/>
        </w:rPr>
        <w:t>комиссии по урегулированию споров между участниками образовательных отношений.</w:t>
      </w:r>
    </w:p>
    <w:p w:rsidR="00BA2B9F" w:rsidRDefault="00BA2B9F">
      <w:pPr>
        <w:pStyle w:val="Default"/>
        <w:ind w:firstLine="709"/>
        <w:contextualSpacing/>
        <w:jc w:val="center"/>
        <w:rPr>
          <w:color w:val="auto"/>
          <w:sz w:val="28"/>
          <w:szCs w:val="28"/>
        </w:rPr>
      </w:pPr>
    </w:p>
    <w:p w:rsidR="00BA2B9F" w:rsidRDefault="005B2EB1">
      <w:pPr>
        <w:pStyle w:val="Default"/>
        <w:ind w:firstLine="709"/>
        <w:contextualSpacing/>
        <w:jc w:val="center"/>
        <w:rPr>
          <w:b/>
          <w:color w:val="auto"/>
        </w:rPr>
      </w:pPr>
      <w:r>
        <w:rPr>
          <w:rStyle w:val="A10"/>
          <w:color w:val="auto"/>
          <w:sz w:val="24"/>
          <w:szCs w:val="24"/>
          <w:lang w:val="en-US"/>
        </w:rPr>
        <w:t>VI</w:t>
      </w:r>
      <w:r>
        <w:rPr>
          <w:rStyle w:val="A10"/>
          <w:color w:val="auto"/>
          <w:sz w:val="24"/>
          <w:szCs w:val="24"/>
        </w:rPr>
        <w:t>II.</w:t>
      </w:r>
      <w:r>
        <w:rPr>
          <w:b/>
          <w:color w:val="auto"/>
        </w:rPr>
        <w:t>ДОПОЛНИТЕЛЬНОЕ ПРОФЕССИОНАЛЬНОЕОБРАЗОВАНИЕ РАБОТНИКОВ</w:t>
      </w:r>
    </w:p>
    <w:p w:rsidR="00BA2B9F" w:rsidRDefault="00BA2B9F">
      <w:pPr>
        <w:pStyle w:val="Default"/>
        <w:ind w:firstLine="709"/>
        <w:contextualSpacing/>
        <w:jc w:val="center"/>
        <w:rPr>
          <w:color w:val="auto"/>
          <w:sz w:val="28"/>
          <w:szCs w:val="28"/>
        </w:rPr>
      </w:pPr>
    </w:p>
    <w:p w:rsidR="00BA2B9F" w:rsidRDefault="005B2EB1">
      <w:pPr>
        <w:pStyle w:val="Default"/>
        <w:ind w:firstLine="709"/>
        <w:contextualSpacing/>
        <w:jc w:val="both"/>
        <w:rPr>
          <w:color w:val="auto"/>
          <w:sz w:val="28"/>
          <w:szCs w:val="28"/>
        </w:rPr>
      </w:pPr>
      <w:r>
        <w:rPr>
          <w:color w:val="auto"/>
          <w:sz w:val="28"/>
          <w:szCs w:val="28"/>
        </w:rPr>
        <w:t>8.1. Стороны договорились о том, что:</w:t>
      </w:r>
    </w:p>
    <w:p w:rsidR="00BA2B9F" w:rsidRDefault="005B2EB1">
      <w:pPr>
        <w:ind w:firstLine="709"/>
        <w:contextualSpacing/>
        <w:jc w:val="both"/>
        <w:rPr>
          <w:sz w:val="28"/>
          <w:szCs w:val="28"/>
        </w:rPr>
      </w:pPr>
      <w:r>
        <w:rPr>
          <w:sz w:val="28"/>
          <w:szCs w:val="28"/>
        </w:rPr>
        <w:t>8.1.1. </w:t>
      </w:r>
      <w:proofErr w:type="gramStart"/>
      <w:r>
        <w:rPr>
          <w:sz w:val="28"/>
          <w:szCs w:val="28"/>
        </w:rPr>
        <w:t>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r>
        <w:rPr>
          <w:rStyle w:val="afe"/>
          <w:sz w:val="28"/>
          <w:szCs w:val="28"/>
        </w:rPr>
        <w:footnoteReference w:id="60"/>
      </w:r>
      <w:r>
        <w:rPr>
          <w:sz w:val="28"/>
          <w:szCs w:val="28"/>
        </w:rPr>
        <w:t>.</w:t>
      </w:r>
      <w:proofErr w:type="gramEnd"/>
    </w:p>
    <w:p w:rsidR="00BA2B9F" w:rsidRDefault="005B2EB1">
      <w:pPr>
        <w:ind w:firstLine="709"/>
        <w:contextualSpacing/>
        <w:jc w:val="both"/>
        <w:rPr>
          <w:rFonts w:eastAsiaTheme="minorHAnsi"/>
          <w:sz w:val="28"/>
          <w:szCs w:val="28"/>
          <w:lang w:eastAsia="en-US"/>
        </w:rPr>
      </w:pPr>
      <w:r>
        <w:rPr>
          <w:rFonts w:eastAsiaTheme="minorHAns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r>
        <w:rPr>
          <w:rStyle w:val="afe"/>
          <w:rFonts w:eastAsiaTheme="minorHAnsi"/>
          <w:sz w:val="28"/>
          <w:szCs w:val="28"/>
          <w:lang w:eastAsia="en-US"/>
        </w:rPr>
        <w:footnoteReference w:id="61"/>
      </w:r>
      <w:r>
        <w:rPr>
          <w:rFonts w:eastAsiaTheme="minorHAnsi"/>
          <w:sz w:val="28"/>
          <w:szCs w:val="28"/>
          <w:lang w:eastAsia="en-US"/>
        </w:rPr>
        <w:t>.</w:t>
      </w:r>
    </w:p>
    <w:p w:rsidR="00BA2B9F" w:rsidRDefault="005B2EB1">
      <w:pPr>
        <w:ind w:firstLine="709"/>
        <w:contextualSpacing/>
        <w:jc w:val="both"/>
        <w:rPr>
          <w:rFonts w:eastAsiaTheme="minorHAnsi"/>
          <w:sz w:val="28"/>
          <w:szCs w:val="28"/>
          <w:lang w:eastAsia="en-US"/>
        </w:rPr>
      </w:pPr>
      <w:r>
        <w:rPr>
          <w:sz w:val="28"/>
          <w:szCs w:val="28"/>
        </w:rPr>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Pr>
          <w:rStyle w:val="afe"/>
          <w:sz w:val="28"/>
          <w:szCs w:val="28"/>
        </w:rPr>
        <w:footnoteReference w:id="62"/>
      </w:r>
      <w:r>
        <w:rPr>
          <w:rFonts w:eastAsiaTheme="minorHAnsi"/>
          <w:sz w:val="28"/>
          <w:szCs w:val="28"/>
          <w:lang w:eastAsia="en-US"/>
        </w:rPr>
        <w:t>.</w:t>
      </w:r>
    </w:p>
    <w:p w:rsidR="00BA2B9F" w:rsidRDefault="005B2EB1">
      <w:pPr>
        <w:pStyle w:val="Default"/>
        <w:ind w:firstLine="709"/>
        <w:contextualSpacing/>
        <w:jc w:val="both"/>
        <w:rPr>
          <w:color w:val="auto"/>
          <w:sz w:val="28"/>
          <w:szCs w:val="28"/>
        </w:rPr>
      </w:pPr>
      <w:r>
        <w:rPr>
          <w:color w:val="auto"/>
          <w:sz w:val="28"/>
          <w:szCs w:val="28"/>
        </w:rPr>
        <w:t xml:space="preserve">8.1.3. Работодатель не </w:t>
      </w:r>
      <w:r>
        <w:rPr>
          <w:sz w:val="28"/>
          <w:szCs w:val="28"/>
        </w:rPr>
        <w:t xml:space="preserve">вправе обязывать работников осуществлять </w:t>
      </w:r>
      <w:r>
        <w:rPr>
          <w:color w:val="auto"/>
          <w:sz w:val="28"/>
          <w:szCs w:val="28"/>
        </w:rPr>
        <w:t>дополнительное профессиональное образование за счет их собственных средств</w:t>
      </w:r>
      <w:r>
        <w:rPr>
          <w:sz w:val="28"/>
          <w:szCs w:val="28"/>
        </w:rPr>
        <w:t>, в том числе такие условия не могут быть включены в трудовые договоры</w:t>
      </w:r>
      <w:r>
        <w:rPr>
          <w:color w:val="auto"/>
          <w:sz w:val="28"/>
          <w:szCs w:val="28"/>
        </w:rPr>
        <w:t>.</w:t>
      </w:r>
    </w:p>
    <w:p w:rsidR="00BA2B9F" w:rsidRDefault="005B2EB1">
      <w:pPr>
        <w:pStyle w:val="Default"/>
        <w:ind w:firstLine="709"/>
        <w:contextualSpacing/>
        <w:jc w:val="both"/>
        <w:rPr>
          <w:color w:val="auto"/>
          <w:sz w:val="28"/>
          <w:szCs w:val="28"/>
        </w:rPr>
      </w:pPr>
      <w:r>
        <w:rPr>
          <w:color w:val="auto"/>
          <w:sz w:val="28"/>
          <w:szCs w:val="28"/>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BA2B9F" w:rsidRDefault="005B2EB1">
      <w:pPr>
        <w:pStyle w:val="Default"/>
        <w:ind w:firstLine="709"/>
        <w:contextualSpacing/>
        <w:jc w:val="both"/>
        <w:rPr>
          <w:bCs/>
          <w:sz w:val="28"/>
          <w:szCs w:val="28"/>
        </w:rPr>
      </w:pPr>
      <w:proofErr w:type="gramStart"/>
      <w:r>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Pr>
          <w:sz w:val="28"/>
          <w:szCs w:val="28"/>
        </w:rPr>
        <w:t xml:space="preserve">целенаправленного совершенствования </w:t>
      </w:r>
      <w:r>
        <w:rPr>
          <w:sz w:val="28"/>
          <w:szCs w:val="28"/>
        </w:rPr>
        <w:lastRenderedPageBreak/>
        <w:t>(получения новой) компетенции (квалификации) работника</w:t>
      </w:r>
      <w:r>
        <w:rPr>
          <w:rStyle w:val="afe"/>
          <w:sz w:val="28"/>
          <w:szCs w:val="28"/>
        </w:rPr>
        <w:footnoteReference w:id="63"/>
      </w:r>
      <w:r>
        <w:rPr>
          <w:sz w:val="28"/>
          <w:szCs w:val="28"/>
        </w:rPr>
        <w:t xml:space="preserve">. При этом, </w:t>
      </w:r>
      <w:r>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Pr>
          <w:sz w:val="28"/>
          <w:szCs w:val="28"/>
        </w:rPr>
        <w:t>м</w:t>
      </w:r>
      <w:r>
        <w:rPr>
          <w:bCs/>
          <w:sz w:val="28"/>
          <w:szCs w:val="28"/>
        </w:rPr>
        <w:t>инимальный объём не менее</w:t>
      </w:r>
      <w:proofErr w:type="gramEnd"/>
      <w:r>
        <w:rPr>
          <w:bCs/>
          <w:sz w:val="28"/>
          <w:szCs w:val="28"/>
        </w:rPr>
        <w:t xml:space="preserve"> 36  часов для всех категорий работников (для молодых специалистов – не менее 72  часов)</w:t>
      </w:r>
      <w:r>
        <w:rPr>
          <w:color w:val="auto"/>
          <w:sz w:val="28"/>
          <w:szCs w:val="28"/>
        </w:rPr>
        <w:t>, а объём освоения программ профессиональной переподготовки – не менее 250  часов</w:t>
      </w:r>
      <w:r>
        <w:rPr>
          <w:bCs/>
          <w:sz w:val="28"/>
          <w:szCs w:val="28"/>
        </w:rPr>
        <w:t>.</w:t>
      </w:r>
    </w:p>
    <w:p w:rsidR="00BA2B9F" w:rsidRDefault="005B2EB1">
      <w:pPr>
        <w:pStyle w:val="Default"/>
        <w:ind w:firstLine="709"/>
        <w:contextualSpacing/>
        <w:jc w:val="both"/>
        <w:rPr>
          <w:sz w:val="28"/>
          <w:szCs w:val="28"/>
        </w:rPr>
      </w:pPr>
      <w:r>
        <w:rPr>
          <w:color w:val="auto"/>
          <w:sz w:val="28"/>
          <w:szCs w:val="28"/>
        </w:rPr>
        <w:t>8.1.5. </w:t>
      </w:r>
      <w:r>
        <w:rPr>
          <w:sz w:val="28"/>
          <w:szCs w:val="28"/>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BA2B9F" w:rsidRDefault="005B2EB1">
      <w:pPr>
        <w:pStyle w:val="Default"/>
        <w:ind w:firstLine="709"/>
        <w:contextualSpacing/>
        <w:jc w:val="both"/>
        <w:rPr>
          <w:color w:val="auto"/>
          <w:sz w:val="28"/>
          <w:szCs w:val="28"/>
        </w:rPr>
      </w:pPr>
      <w:r>
        <w:rPr>
          <w:color w:val="auto"/>
          <w:sz w:val="28"/>
          <w:szCs w:val="28"/>
        </w:rPr>
        <w:t>8.1.6. </w:t>
      </w:r>
      <w:proofErr w:type="gramStart"/>
      <w:r>
        <w:rPr>
          <w:color w:val="auto"/>
          <w:sz w:val="28"/>
          <w:szCs w:val="28"/>
        </w:rPr>
        <w:t xml:space="preserve">При направлении работника на дополнительное профессиональное образование </w:t>
      </w:r>
      <w:r>
        <w:rPr>
          <w:rFonts w:eastAsiaTheme="minorHAnsi"/>
          <w:sz w:val="28"/>
          <w:szCs w:val="28"/>
          <w:lang w:eastAsia="en-US"/>
        </w:rPr>
        <w:t xml:space="preserve">с отрывом от работы </w:t>
      </w:r>
      <w:r>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w:t>
      </w:r>
      <w:proofErr w:type="gramEnd"/>
      <w:r>
        <w:rPr>
          <w:sz w:val="28"/>
          <w:szCs w:val="28"/>
        </w:rPr>
        <w:t xml:space="preserve"> ведома работодателя</w:t>
      </w:r>
      <w:r>
        <w:rPr>
          <w:rStyle w:val="afe"/>
          <w:sz w:val="28"/>
          <w:szCs w:val="28"/>
        </w:rPr>
        <w:footnoteReference w:id="64"/>
      </w:r>
      <w:r>
        <w:rPr>
          <w:color w:val="auto"/>
          <w:sz w:val="28"/>
          <w:szCs w:val="28"/>
        </w:rPr>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BA2B9F" w:rsidRDefault="005B2EB1">
      <w:pPr>
        <w:pStyle w:val="Default"/>
        <w:ind w:firstLine="709"/>
        <w:contextualSpacing/>
        <w:jc w:val="both"/>
        <w:rPr>
          <w:color w:val="auto"/>
          <w:sz w:val="28"/>
          <w:szCs w:val="28"/>
        </w:rPr>
      </w:pPr>
      <w:r>
        <w:rPr>
          <w:color w:val="auto"/>
          <w:sz w:val="28"/>
          <w:szCs w:val="28"/>
        </w:rPr>
        <w:t xml:space="preserve">8.1.7. Гарантии и компенсации работникам, совмещающим работу с получением образования (высшего образования по программам </w:t>
      </w:r>
      <w:proofErr w:type="spellStart"/>
      <w:r>
        <w:rPr>
          <w:color w:val="auto"/>
          <w:sz w:val="28"/>
          <w:szCs w:val="28"/>
        </w:rPr>
        <w:t>бакалавриата</w:t>
      </w:r>
      <w:proofErr w:type="spellEnd"/>
      <w:r>
        <w:rPr>
          <w:color w:val="auto"/>
          <w:sz w:val="28"/>
          <w:szCs w:val="28"/>
        </w:rPr>
        <w:t xml:space="preserve">, </w:t>
      </w:r>
      <w:proofErr w:type="spellStart"/>
      <w:r>
        <w:rPr>
          <w:color w:val="auto"/>
          <w:sz w:val="28"/>
          <w:szCs w:val="28"/>
        </w:rPr>
        <w:t>специалитета</w:t>
      </w:r>
      <w:proofErr w:type="spellEnd"/>
      <w:r>
        <w:rPr>
          <w:color w:val="auto"/>
          <w:sz w:val="28"/>
          <w:szCs w:val="28"/>
        </w:rPr>
        <w:t>, магистратуры, подготовки научн</w:t>
      </w:r>
      <w:proofErr w:type="gramStart"/>
      <w:r>
        <w:rPr>
          <w:color w:val="auto"/>
          <w:sz w:val="28"/>
          <w:szCs w:val="28"/>
        </w:rPr>
        <w:t>о-</w:t>
      </w:r>
      <w:proofErr w:type="gramEnd"/>
      <w:r>
        <w:rPr>
          <w:color w:val="auto"/>
          <w:sz w:val="28"/>
          <w:szCs w:val="28"/>
        </w:rPr>
        <w:t xml:space="preserve">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Pr>
          <w:color w:val="auto"/>
          <w:sz w:val="28"/>
          <w:szCs w:val="28"/>
        </w:rPr>
        <w:br/>
        <w:t>173-177 ТК РФ.</w:t>
      </w:r>
    </w:p>
    <w:p w:rsidR="00BA2B9F" w:rsidRDefault="005B2EB1">
      <w:pPr>
        <w:pStyle w:val="Default"/>
        <w:ind w:firstLine="709"/>
        <w:contextualSpacing/>
        <w:jc w:val="both"/>
        <w:rPr>
          <w:color w:val="auto"/>
          <w:sz w:val="28"/>
          <w:szCs w:val="28"/>
        </w:rPr>
      </w:pPr>
      <w:r>
        <w:rPr>
          <w:color w:val="auto"/>
          <w:sz w:val="28"/>
          <w:szCs w:val="28"/>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BA2B9F" w:rsidRDefault="005B2EB1">
      <w:pPr>
        <w:pStyle w:val="Default"/>
        <w:ind w:firstLine="709"/>
        <w:contextualSpacing/>
        <w:jc w:val="both"/>
        <w:rPr>
          <w:color w:val="auto"/>
          <w:sz w:val="28"/>
          <w:szCs w:val="28"/>
        </w:rPr>
      </w:pPr>
      <w:r>
        <w:rPr>
          <w:color w:val="auto"/>
          <w:sz w:val="28"/>
          <w:szCs w:val="28"/>
        </w:rPr>
        <w:t xml:space="preserve">8.1.9. Гарантии и компенсации, предусмотренные статьями </w:t>
      </w:r>
      <w:r>
        <w:rPr>
          <w:color w:val="auto"/>
          <w:sz w:val="28"/>
          <w:szCs w:val="28"/>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BA2B9F" w:rsidRDefault="005B2EB1">
      <w:pPr>
        <w:pStyle w:val="Default"/>
        <w:ind w:firstLine="709"/>
        <w:contextualSpacing/>
        <w:jc w:val="both"/>
        <w:rPr>
          <w:color w:val="auto"/>
          <w:sz w:val="28"/>
          <w:szCs w:val="28"/>
        </w:rPr>
      </w:pPr>
      <w:r>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BA2B9F" w:rsidRDefault="005B2EB1">
      <w:pPr>
        <w:pStyle w:val="Default"/>
        <w:ind w:firstLine="709"/>
        <w:contextualSpacing/>
        <w:jc w:val="both"/>
        <w:rPr>
          <w:color w:val="auto"/>
          <w:sz w:val="28"/>
          <w:szCs w:val="28"/>
        </w:rPr>
      </w:pPr>
      <w:r>
        <w:rPr>
          <w:color w:val="auto"/>
          <w:sz w:val="28"/>
          <w:szCs w:val="28"/>
        </w:rPr>
        <w:lastRenderedPageBreak/>
        <w:t>8.1.10. </w:t>
      </w:r>
      <w:proofErr w:type="gramStart"/>
      <w:r>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rStyle w:val="afe"/>
          <w:color w:val="auto"/>
          <w:sz w:val="28"/>
          <w:szCs w:val="28"/>
        </w:rPr>
        <w:footnoteReference w:id="65"/>
      </w:r>
      <w:r>
        <w:rPr>
          <w:color w:val="auto"/>
          <w:sz w:val="28"/>
          <w:szCs w:val="28"/>
        </w:rPr>
        <w:t>.</w:t>
      </w:r>
      <w:proofErr w:type="gramEnd"/>
    </w:p>
    <w:p w:rsidR="00BA2B9F" w:rsidRDefault="00BA2B9F">
      <w:pPr>
        <w:pStyle w:val="Pa15"/>
        <w:spacing w:line="240" w:lineRule="auto"/>
        <w:ind w:firstLine="709"/>
        <w:contextualSpacing/>
        <w:jc w:val="center"/>
        <w:rPr>
          <w:rStyle w:val="A10"/>
          <w:sz w:val="28"/>
          <w:szCs w:val="28"/>
        </w:rPr>
      </w:pPr>
    </w:p>
    <w:p w:rsidR="00BA2B9F" w:rsidRDefault="005B2EB1">
      <w:pPr>
        <w:pStyle w:val="Pa15"/>
        <w:spacing w:line="240" w:lineRule="auto"/>
        <w:ind w:firstLine="709"/>
        <w:contextualSpacing/>
        <w:jc w:val="center"/>
        <w:rPr>
          <w:rStyle w:val="A10"/>
          <w:sz w:val="24"/>
          <w:szCs w:val="24"/>
        </w:rPr>
      </w:pPr>
      <w:proofErr w:type="gramStart"/>
      <w:r>
        <w:rPr>
          <w:b/>
          <w:bCs/>
        </w:rPr>
        <w:t>I</w:t>
      </w:r>
      <w:proofErr w:type="gramEnd"/>
      <w:r>
        <w:rPr>
          <w:b/>
          <w:bCs/>
        </w:rPr>
        <w:t>Х</w:t>
      </w:r>
      <w:r>
        <w:rPr>
          <w:rStyle w:val="A10"/>
          <w:sz w:val="24"/>
          <w:szCs w:val="24"/>
        </w:rPr>
        <w:t>. СОЦИАЛЬНОЕ ПАРТНЁРСТВО</w:t>
      </w:r>
    </w:p>
    <w:p w:rsidR="00BA2B9F" w:rsidRDefault="00BA2B9F">
      <w:pPr>
        <w:pStyle w:val="Default"/>
        <w:ind w:firstLine="709"/>
        <w:contextualSpacing/>
        <w:jc w:val="center"/>
        <w:rPr>
          <w:sz w:val="28"/>
          <w:szCs w:val="28"/>
        </w:rPr>
      </w:pPr>
    </w:p>
    <w:p w:rsidR="00BA2B9F" w:rsidRDefault="005B2EB1">
      <w:pPr>
        <w:pStyle w:val="Pa9"/>
        <w:spacing w:line="240" w:lineRule="auto"/>
        <w:ind w:firstLine="709"/>
        <w:contextualSpacing/>
        <w:jc w:val="both"/>
        <w:rPr>
          <w:color w:val="000000"/>
          <w:sz w:val="28"/>
          <w:szCs w:val="28"/>
          <w:u w:val="single"/>
        </w:rPr>
      </w:pPr>
      <w:r>
        <w:rPr>
          <w:rStyle w:val="A10"/>
          <w:b w:val="0"/>
          <w:bCs w:val="0"/>
          <w:sz w:val="28"/>
          <w:szCs w:val="28"/>
        </w:rPr>
        <w:t>9.1. В целях развития социального партнёрства стороны обязуются:</w:t>
      </w:r>
    </w:p>
    <w:p w:rsidR="00BA2B9F" w:rsidRDefault="005B2EB1">
      <w:pPr>
        <w:pStyle w:val="Default"/>
        <w:ind w:firstLine="709"/>
        <w:contextualSpacing/>
        <w:jc w:val="both"/>
        <w:rPr>
          <w:rStyle w:val="A10"/>
          <w:b w:val="0"/>
          <w:bCs w:val="0"/>
          <w:sz w:val="28"/>
          <w:szCs w:val="28"/>
        </w:rPr>
      </w:pPr>
      <w:r>
        <w:rPr>
          <w:rStyle w:val="A10"/>
          <w:b w:val="0"/>
          <w:bCs w:val="0"/>
          <w:sz w:val="28"/>
          <w:szCs w:val="28"/>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BA2B9F" w:rsidRDefault="005B2EB1">
      <w:pPr>
        <w:pStyle w:val="Default"/>
        <w:ind w:firstLine="709"/>
        <w:contextualSpacing/>
        <w:jc w:val="both"/>
        <w:rPr>
          <w:rStyle w:val="A10"/>
          <w:b w:val="0"/>
          <w:bCs w:val="0"/>
          <w:sz w:val="28"/>
          <w:szCs w:val="28"/>
        </w:rPr>
      </w:pPr>
      <w:r>
        <w:rPr>
          <w:rStyle w:val="A10"/>
          <w:b w:val="0"/>
          <w:bCs w:val="0"/>
          <w:sz w:val="28"/>
          <w:szCs w:val="28"/>
        </w:rP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BA2B9F" w:rsidRDefault="005B2EB1">
      <w:pPr>
        <w:pStyle w:val="Default"/>
        <w:ind w:firstLine="709"/>
        <w:contextualSpacing/>
        <w:jc w:val="both"/>
        <w:rPr>
          <w:rStyle w:val="A10"/>
          <w:b w:val="0"/>
          <w:bCs w:val="0"/>
          <w:sz w:val="28"/>
          <w:szCs w:val="28"/>
        </w:rPr>
      </w:pPr>
      <w:r>
        <w:rPr>
          <w:rStyle w:val="A10"/>
          <w:b w:val="0"/>
          <w:bCs w:val="0"/>
          <w:sz w:val="28"/>
          <w:szCs w:val="28"/>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BA2B9F" w:rsidRDefault="005B2EB1">
      <w:pPr>
        <w:pStyle w:val="Default"/>
        <w:ind w:firstLine="709"/>
        <w:contextualSpacing/>
        <w:jc w:val="both"/>
        <w:rPr>
          <w:rStyle w:val="A10"/>
          <w:b w:val="0"/>
          <w:bCs w:val="0"/>
          <w:sz w:val="28"/>
          <w:szCs w:val="28"/>
        </w:rPr>
      </w:pPr>
      <w:r>
        <w:rPr>
          <w:rStyle w:val="A10"/>
          <w:b w:val="0"/>
          <w:bCs w:val="0"/>
          <w:sz w:val="28"/>
          <w:szCs w:val="28"/>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BA2B9F" w:rsidRDefault="005B2EB1">
      <w:pPr>
        <w:pStyle w:val="31"/>
        <w:ind w:firstLine="709"/>
        <w:contextualSpacing/>
      </w:pPr>
      <w:r>
        <w:t>9.2. В целях создания условий для успешной деятельности первичной профсоюзной организац</w:t>
      </w:r>
      <w:proofErr w:type="gramStart"/>
      <w:r>
        <w:t>ии и ее</w:t>
      </w:r>
      <w:proofErr w:type="gramEnd"/>
      <w:r>
        <w:t xml:space="preserve">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rsidR="00BA2B9F" w:rsidRDefault="005B2EB1">
      <w:pPr>
        <w:pStyle w:val="Default"/>
        <w:ind w:firstLine="709"/>
        <w:contextualSpacing/>
        <w:jc w:val="both"/>
        <w:rPr>
          <w:sz w:val="28"/>
          <w:szCs w:val="28"/>
          <w:highlight w:val="cyan"/>
        </w:rPr>
      </w:pPr>
      <w:r>
        <w:rPr>
          <w:sz w:val="28"/>
          <w:szCs w:val="28"/>
        </w:rPr>
        <w:t xml:space="preserve">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 отделение №8588 СБЕРБАНКА РОССИИ </w:t>
      </w:r>
      <w:proofErr w:type="spellStart"/>
      <w:r>
        <w:rPr>
          <w:sz w:val="28"/>
          <w:szCs w:val="28"/>
        </w:rPr>
        <w:t>Сч.№</w:t>
      </w:r>
      <w:proofErr w:type="spellEnd"/>
      <w:r>
        <w:rPr>
          <w:sz w:val="28"/>
          <w:szCs w:val="28"/>
        </w:rPr>
        <w:t xml:space="preserve"> 40703810569020108228 и </w:t>
      </w:r>
      <w:proofErr w:type="spellStart"/>
      <w:r>
        <w:rPr>
          <w:sz w:val="28"/>
          <w:szCs w:val="28"/>
        </w:rPr>
        <w:t>Сч</w:t>
      </w:r>
      <w:proofErr w:type="spellEnd"/>
      <w:r>
        <w:rPr>
          <w:sz w:val="28"/>
          <w:szCs w:val="28"/>
        </w:rPr>
        <w:t>. № 40703810869080000037.</w:t>
      </w:r>
    </w:p>
    <w:p w:rsidR="00BA2B9F" w:rsidRDefault="005B2EB1">
      <w:pPr>
        <w:pStyle w:val="Default"/>
        <w:ind w:firstLine="709"/>
        <w:contextualSpacing/>
        <w:jc w:val="both"/>
        <w:rPr>
          <w:sz w:val="28"/>
          <w:szCs w:val="28"/>
        </w:rPr>
      </w:pPr>
      <w:r>
        <w:rPr>
          <w:sz w:val="28"/>
          <w:szCs w:val="28"/>
        </w:rPr>
        <w:lastRenderedPageBreak/>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BA2B9F" w:rsidRDefault="005B2EB1">
      <w:pPr>
        <w:ind w:firstLine="709"/>
        <w:contextualSpacing/>
        <w:jc w:val="both"/>
        <w:rPr>
          <w:spacing w:val="-6"/>
          <w:sz w:val="28"/>
          <w:szCs w:val="28"/>
        </w:rPr>
      </w:pPr>
      <w:proofErr w:type="gramStart"/>
      <w:r>
        <w:rPr>
          <w:sz w:val="28"/>
          <w:szCs w:val="28"/>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Pr>
          <w:spacing w:val="-6"/>
          <w:sz w:val="28"/>
          <w:szCs w:val="28"/>
        </w:rPr>
        <w:t>%</w:t>
      </w:r>
      <w:r>
        <w:rPr>
          <w:rStyle w:val="afe"/>
          <w:spacing w:val="-6"/>
          <w:sz w:val="28"/>
          <w:szCs w:val="28"/>
        </w:rPr>
        <w:footnoteReference w:id="66"/>
      </w:r>
      <w:r>
        <w:rPr>
          <w:spacing w:val="-6"/>
          <w:sz w:val="28"/>
          <w:szCs w:val="28"/>
        </w:rPr>
        <w:t>(часть шестая статьи</w:t>
      </w:r>
      <w:proofErr w:type="gramEnd"/>
      <w:r>
        <w:rPr>
          <w:spacing w:val="-6"/>
          <w:sz w:val="28"/>
          <w:szCs w:val="28"/>
        </w:rPr>
        <w:t> </w:t>
      </w:r>
      <w:proofErr w:type="gramStart"/>
      <w:r>
        <w:rPr>
          <w:spacing w:val="-6"/>
          <w:sz w:val="28"/>
          <w:szCs w:val="28"/>
        </w:rPr>
        <w:t>377 ТК</w:t>
      </w:r>
      <w:r>
        <w:rPr>
          <w:rFonts w:eastAsia="Arial Unicode MS"/>
          <w:color w:val="000000"/>
          <w:kern w:val="1"/>
          <w:sz w:val="28"/>
          <w:szCs w:val="28"/>
        </w:rPr>
        <w:t> </w:t>
      </w:r>
      <w:r>
        <w:rPr>
          <w:spacing w:val="-6"/>
          <w:sz w:val="28"/>
          <w:szCs w:val="28"/>
        </w:rPr>
        <w:t xml:space="preserve">РФ). </w:t>
      </w:r>
      <w:proofErr w:type="gramEnd"/>
    </w:p>
    <w:p w:rsidR="00BA2B9F" w:rsidRDefault="005B2EB1">
      <w:pPr>
        <w:pStyle w:val="31"/>
        <w:ind w:firstLine="709"/>
        <w:contextualSpacing/>
      </w:pPr>
      <w:r>
        <w:t>9.2.2.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BA2B9F" w:rsidRDefault="005B2EB1">
      <w:pPr>
        <w:pStyle w:val="31"/>
        <w:ind w:firstLine="709"/>
        <w:contextualSpacing/>
      </w:pPr>
      <w:r>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BA2B9F" w:rsidRDefault="005B2EB1">
      <w:pPr>
        <w:pStyle w:val="Pa9"/>
        <w:spacing w:line="240" w:lineRule="auto"/>
        <w:ind w:firstLine="709"/>
        <w:contextualSpacing/>
        <w:jc w:val="both"/>
        <w:rPr>
          <w:color w:val="000000"/>
          <w:sz w:val="28"/>
          <w:szCs w:val="28"/>
        </w:rPr>
      </w:pPr>
      <w:r>
        <w:rPr>
          <w:rStyle w:val="A10"/>
          <w:b w:val="0"/>
          <w:bCs w:val="0"/>
          <w:sz w:val="28"/>
          <w:szCs w:val="28"/>
        </w:rPr>
        <w:t xml:space="preserve">9.2.4. Своевременно выполнять предписания надзорных и контрольных органов и представления </w:t>
      </w:r>
      <w:r>
        <w:rPr>
          <w:sz w:val="28"/>
          <w:szCs w:val="28"/>
        </w:rPr>
        <w:t xml:space="preserve">выборных органов первичной профсоюзной организации </w:t>
      </w:r>
      <w:r>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BA2B9F" w:rsidRDefault="005B2EB1">
      <w:pPr>
        <w:pStyle w:val="Pa9"/>
        <w:spacing w:line="240" w:lineRule="auto"/>
        <w:ind w:firstLine="709"/>
        <w:contextualSpacing/>
        <w:jc w:val="both"/>
        <w:rPr>
          <w:rStyle w:val="A10"/>
          <w:b w:val="0"/>
          <w:bCs w:val="0"/>
          <w:sz w:val="28"/>
          <w:szCs w:val="28"/>
        </w:rPr>
      </w:pPr>
      <w:r>
        <w:rPr>
          <w:rStyle w:val="A10"/>
          <w:b w:val="0"/>
          <w:bCs w:val="0"/>
          <w:sz w:val="28"/>
          <w:szCs w:val="28"/>
        </w:rPr>
        <w:t xml:space="preserve">9.2.5. Решение о возможном расторжении трудового договора с работником, входящим в состав </w:t>
      </w:r>
      <w:r>
        <w:rPr>
          <w:sz w:val="28"/>
          <w:szCs w:val="28"/>
        </w:rPr>
        <w:t>выборного органа первичной профсоюзной организации</w:t>
      </w:r>
      <w:r>
        <w:rPr>
          <w:rStyle w:val="A10"/>
          <w:b w:val="0"/>
          <w:bCs w:val="0"/>
          <w:sz w:val="28"/>
          <w:szCs w:val="28"/>
        </w:rPr>
        <w:t xml:space="preserve"> и не освобожденным от основной работы по основаниям, предусмотренным пунктом вторым или третьим части первой статьи 81 ТК</w:t>
      </w:r>
      <w:r>
        <w:rPr>
          <w:rFonts w:eastAsia="Arial Unicode MS"/>
          <w:color w:val="000000"/>
          <w:kern w:val="1"/>
          <w:sz w:val="28"/>
          <w:szCs w:val="28"/>
        </w:rPr>
        <w:t> </w:t>
      </w:r>
      <w:r>
        <w:rPr>
          <w:rStyle w:val="A10"/>
          <w:b w:val="0"/>
          <w:bCs w:val="0"/>
          <w:sz w:val="28"/>
          <w:szCs w:val="28"/>
        </w:rPr>
        <w:t xml:space="preserve">РФ, принимать с предварительного согласия соответствующего вышестоящего выборного </w:t>
      </w:r>
      <w:r>
        <w:rPr>
          <w:sz w:val="28"/>
          <w:szCs w:val="28"/>
        </w:rPr>
        <w:t>органа первичной профсоюзной организации</w:t>
      </w:r>
      <w:r>
        <w:rPr>
          <w:rStyle w:val="A10"/>
          <w:b w:val="0"/>
          <w:bCs w:val="0"/>
          <w:sz w:val="28"/>
          <w:szCs w:val="28"/>
        </w:rPr>
        <w:t xml:space="preserve">. </w:t>
      </w:r>
    </w:p>
    <w:p w:rsidR="00BA2B9F" w:rsidRDefault="005B2EB1">
      <w:pPr>
        <w:pStyle w:val="Pa9"/>
        <w:spacing w:line="240" w:lineRule="auto"/>
        <w:ind w:firstLine="709"/>
        <w:contextualSpacing/>
        <w:jc w:val="both"/>
        <w:rPr>
          <w:sz w:val="28"/>
          <w:szCs w:val="28"/>
        </w:rPr>
      </w:pPr>
      <w:r>
        <w:rPr>
          <w:rStyle w:val="A10"/>
          <w:b w:val="0"/>
          <w:bCs w:val="0"/>
          <w:color w:val="auto"/>
          <w:sz w:val="28"/>
          <w:szCs w:val="28"/>
        </w:rPr>
        <w:t>9.2.6.</w:t>
      </w:r>
      <w:r>
        <w:t> </w:t>
      </w:r>
      <w:r>
        <w:rPr>
          <w:rStyle w:val="A10"/>
          <w:b w:val="0"/>
          <w:bCs w:val="0"/>
          <w:color w:val="auto"/>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Pr>
          <w:sz w:val="28"/>
          <w:szCs w:val="28"/>
        </w:rPr>
        <w:t>выборного органа первичной профсоюзной организации</w:t>
      </w:r>
      <w:r>
        <w:rPr>
          <w:rStyle w:val="A10"/>
          <w:b w:val="0"/>
          <w:bCs w:val="0"/>
          <w:color w:val="auto"/>
          <w:sz w:val="28"/>
          <w:szCs w:val="28"/>
        </w:rPr>
        <w:t>) образовательной организации членом наблюдательного совета.</w:t>
      </w:r>
    </w:p>
    <w:p w:rsidR="00BA2B9F" w:rsidRDefault="005B2EB1">
      <w:pPr>
        <w:pStyle w:val="Pa9"/>
        <w:spacing w:line="240" w:lineRule="auto"/>
        <w:ind w:firstLine="709"/>
        <w:contextualSpacing/>
        <w:jc w:val="both"/>
        <w:rPr>
          <w:color w:val="000000"/>
          <w:sz w:val="28"/>
          <w:szCs w:val="28"/>
        </w:rPr>
      </w:pPr>
      <w:r>
        <w:rPr>
          <w:rStyle w:val="A10"/>
          <w:b w:val="0"/>
          <w:bCs w:val="0"/>
          <w:sz w:val="28"/>
          <w:szCs w:val="28"/>
        </w:rPr>
        <w:t>9.3. Взаимодействие работодателя с выборным органом первичной профсоюзной организации осуществляется посредством:</w:t>
      </w:r>
    </w:p>
    <w:p w:rsidR="00BA2B9F" w:rsidRDefault="005B2EB1">
      <w:pPr>
        <w:pStyle w:val="Pa9"/>
        <w:spacing w:line="240" w:lineRule="auto"/>
        <w:ind w:firstLine="709"/>
        <w:contextualSpacing/>
        <w:jc w:val="both"/>
        <w:rPr>
          <w:rStyle w:val="A10"/>
          <w:b w:val="0"/>
          <w:bCs w:val="0"/>
          <w:sz w:val="28"/>
          <w:szCs w:val="28"/>
        </w:rPr>
      </w:pPr>
      <w:r>
        <w:rPr>
          <w:rStyle w:val="A10"/>
          <w:b w:val="0"/>
          <w:bCs w:val="0"/>
          <w:sz w:val="28"/>
          <w:szCs w:val="28"/>
        </w:rPr>
        <w:t>- </w:t>
      </w:r>
      <w:r>
        <w:rPr>
          <w:rStyle w:val="A70"/>
          <w:sz w:val="28"/>
          <w:szCs w:val="28"/>
          <w:u w:val="none"/>
        </w:rPr>
        <w:t xml:space="preserve">учёта мнения </w:t>
      </w:r>
      <w:r>
        <w:rPr>
          <w:rStyle w:val="A10"/>
          <w:b w:val="0"/>
          <w:bCs w:val="0"/>
          <w:sz w:val="28"/>
          <w:szCs w:val="28"/>
        </w:rPr>
        <w:t>выборного органа первичной профсоюзной организации в порядке, установленном статьёй 372 ТК</w:t>
      </w:r>
      <w:r>
        <w:rPr>
          <w:rFonts w:eastAsia="Arial Unicode MS"/>
          <w:color w:val="000000"/>
          <w:kern w:val="1"/>
          <w:sz w:val="28"/>
          <w:szCs w:val="28"/>
        </w:rPr>
        <w:t> </w:t>
      </w:r>
      <w:r>
        <w:rPr>
          <w:rStyle w:val="A10"/>
          <w:b w:val="0"/>
          <w:bCs w:val="0"/>
          <w:sz w:val="28"/>
          <w:szCs w:val="28"/>
        </w:rPr>
        <w:t>РФ;</w:t>
      </w:r>
    </w:p>
    <w:p w:rsidR="00BA2B9F" w:rsidRDefault="005B2EB1">
      <w:pPr>
        <w:pStyle w:val="Pa9"/>
        <w:spacing w:line="240" w:lineRule="auto"/>
        <w:ind w:firstLine="709"/>
        <w:contextualSpacing/>
        <w:jc w:val="both"/>
        <w:rPr>
          <w:rStyle w:val="A10"/>
          <w:b w:val="0"/>
          <w:bCs w:val="0"/>
          <w:sz w:val="28"/>
          <w:szCs w:val="28"/>
        </w:rPr>
      </w:pPr>
      <w:r>
        <w:rPr>
          <w:rStyle w:val="A10"/>
          <w:b w:val="0"/>
          <w:bCs w:val="0"/>
          <w:sz w:val="28"/>
          <w:szCs w:val="28"/>
        </w:rPr>
        <w:lastRenderedPageBreak/>
        <w:t>- </w:t>
      </w:r>
      <w:r>
        <w:rPr>
          <w:rStyle w:val="A70"/>
          <w:sz w:val="28"/>
          <w:szCs w:val="28"/>
          <w:u w:val="none"/>
        </w:rPr>
        <w:t xml:space="preserve">учёта мотивированного мнения </w:t>
      </w:r>
      <w:r>
        <w:rPr>
          <w:rStyle w:val="A10"/>
          <w:b w:val="0"/>
          <w:bCs w:val="0"/>
          <w:sz w:val="28"/>
          <w:szCs w:val="28"/>
        </w:rPr>
        <w:t>выборного органа первичной профсоюзной организации в порядке, установленном статьёй 373 ТК РФ;</w:t>
      </w:r>
    </w:p>
    <w:p w:rsidR="00BA2B9F" w:rsidRDefault="005B2EB1">
      <w:pPr>
        <w:pStyle w:val="Pa9"/>
        <w:spacing w:line="240" w:lineRule="auto"/>
        <w:ind w:firstLine="709"/>
        <w:contextualSpacing/>
        <w:jc w:val="both"/>
        <w:rPr>
          <w:rStyle w:val="A70"/>
          <w:sz w:val="28"/>
          <w:szCs w:val="28"/>
          <w:u w:val="none"/>
        </w:rPr>
      </w:pPr>
      <w:r>
        <w:rPr>
          <w:rStyle w:val="A10"/>
          <w:b w:val="0"/>
          <w:bCs w:val="0"/>
          <w:sz w:val="28"/>
          <w:szCs w:val="28"/>
        </w:rPr>
        <w:t>- </w:t>
      </w:r>
      <w:r>
        <w:rPr>
          <w:rStyle w:val="A70"/>
          <w:sz w:val="28"/>
          <w:szCs w:val="28"/>
          <w:u w:val="none"/>
        </w:rPr>
        <w:t xml:space="preserve">согласование </w:t>
      </w:r>
      <w:r>
        <w:rPr>
          <w:rStyle w:val="A10"/>
          <w:b w:val="0"/>
          <w:bCs w:val="0"/>
          <w:sz w:val="28"/>
          <w:szCs w:val="28"/>
        </w:rPr>
        <w:t>выборным органом первичной профсоюзной организации</w:t>
      </w:r>
      <w:r>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BA2B9F" w:rsidRDefault="005B2EB1">
      <w:pPr>
        <w:pStyle w:val="Pa9"/>
        <w:spacing w:line="240" w:lineRule="auto"/>
        <w:ind w:firstLine="709"/>
        <w:contextualSpacing/>
        <w:jc w:val="both"/>
        <w:rPr>
          <w:color w:val="000000"/>
          <w:sz w:val="28"/>
          <w:szCs w:val="28"/>
          <w:u w:val="single"/>
        </w:rPr>
      </w:pPr>
      <w:r>
        <w:rPr>
          <w:rStyle w:val="A10"/>
          <w:b w:val="0"/>
          <w:bCs w:val="0"/>
          <w:sz w:val="28"/>
          <w:szCs w:val="28"/>
        </w:rPr>
        <w:t xml:space="preserve">9.3.1. Работодатель с учётом мотивированного мнения выборного органа первичной профсоюзной организации (по согласованию): </w:t>
      </w:r>
    </w:p>
    <w:p w:rsidR="00BA2B9F" w:rsidRDefault="005B2EB1">
      <w:pPr>
        <w:autoSpaceDE w:val="0"/>
        <w:autoSpaceDN w:val="0"/>
        <w:adjustRightInd w:val="0"/>
        <w:ind w:firstLine="709"/>
        <w:contextualSpacing/>
        <w:jc w:val="both"/>
        <w:rPr>
          <w:sz w:val="28"/>
          <w:szCs w:val="28"/>
        </w:rPr>
      </w:pPr>
      <w:r>
        <w:rPr>
          <w:iCs/>
          <w:sz w:val="28"/>
          <w:szCs w:val="28"/>
        </w:rPr>
        <w:t xml:space="preserve">- устанавливает режим работы с разделением рабочего дня на части с перерывом два и более часа (в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(статья 105 ТК РФ); </w:t>
      </w:r>
    </w:p>
    <w:p w:rsidR="00BA2B9F" w:rsidRDefault="005B2EB1">
      <w:pPr>
        <w:pStyle w:val="Default"/>
        <w:ind w:firstLine="709"/>
        <w:contextualSpacing/>
        <w:jc w:val="both"/>
        <w:rPr>
          <w:color w:val="auto"/>
          <w:sz w:val="28"/>
          <w:szCs w:val="28"/>
        </w:rPr>
      </w:pPr>
      <w:r>
        <w:rPr>
          <w:iCs/>
          <w:color w:val="auto"/>
          <w:sz w:val="28"/>
          <w:szCs w:val="28"/>
        </w:rPr>
        <w:t xml:space="preserve">- привлекает к работе в выходные и нерабочие праздничные дни (статья 113 ТК РФ); </w:t>
      </w:r>
    </w:p>
    <w:p w:rsidR="00BA2B9F" w:rsidRDefault="005B2EB1">
      <w:pPr>
        <w:pStyle w:val="Default"/>
        <w:ind w:firstLine="709"/>
        <w:contextualSpacing/>
        <w:jc w:val="both"/>
        <w:rPr>
          <w:iCs/>
          <w:color w:val="auto"/>
          <w:sz w:val="28"/>
          <w:szCs w:val="28"/>
        </w:rPr>
      </w:pPr>
      <w:r>
        <w:rPr>
          <w:iCs/>
          <w:color w:val="auto"/>
          <w:sz w:val="28"/>
          <w:szCs w:val="28"/>
        </w:rPr>
        <w:t xml:space="preserve">- принимает решения о временном введении режима неполного рабочего времени при угрозе массовых увольнений и его отмены (статья 180 ТК РФ); </w:t>
      </w:r>
    </w:p>
    <w:p w:rsidR="00BA2B9F" w:rsidRDefault="005B2EB1">
      <w:pPr>
        <w:pStyle w:val="Default"/>
        <w:ind w:firstLine="709"/>
        <w:contextualSpacing/>
        <w:jc w:val="both"/>
        <w:rPr>
          <w:iCs/>
          <w:color w:val="auto"/>
          <w:sz w:val="28"/>
          <w:szCs w:val="28"/>
        </w:rPr>
      </w:pPr>
      <w:r>
        <w:rPr>
          <w:iCs/>
          <w:color w:val="auto"/>
          <w:sz w:val="28"/>
          <w:szCs w:val="28"/>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BA2B9F" w:rsidRDefault="005B2EB1">
      <w:pPr>
        <w:pStyle w:val="Default"/>
        <w:ind w:firstLine="709"/>
        <w:contextualSpacing/>
        <w:jc w:val="both"/>
        <w:rPr>
          <w:color w:val="auto"/>
          <w:sz w:val="28"/>
          <w:szCs w:val="28"/>
        </w:rPr>
      </w:pPr>
      <w:r>
        <w:rPr>
          <w:iCs/>
          <w:color w:val="auto"/>
          <w:sz w:val="28"/>
          <w:szCs w:val="28"/>
        </w:rPr>
        <w:t>- привлекает работника к сверхурочной работе (статья 99 ТК РФ);</w:t>
      </w:r>
    </w:p>
    <w:p w:rsidR="00BA2B9F" w:rsidRDefault="005B2EB1">
      <w:pPr>
        <w:pStyle w:val="Default"/>
        <w:ind w:firstLine="709"/>
        <w:contextualSpacing/>
        <w:jc w:val="both"/>
        <w:rPr>
          <w:color w:val="auto"/>
          <w:sz w:val="28"/>
          <w:szCs w:val="28"/>
        </w:rPr>
      </w:pPr>
      <w:r>
        <w:rPr>
          <w:iCs/>
          <w:color w:val="auto"/>
          <w:sz w:val="28"/>
          <w:szCs w:val="28"/>
        </w:rPr>
        <w:t xml:space="preserve">- утверждает формы расчетного листка (статья 136 ТК РФ); </w:t>
      </w:r>
    </w:p>
    <w:p w:rsidR="00BA2B9F" w:rsidRDefault="005B2EB1">
      <w:pPr>
        <w:pStyle w:val="Default"/>
        <w:ind w:firstLine="709"/>
        <w:contextualSpacing/>
        <w:jc w:val="both"/>
        <w:rPr>
          <w:iCs/>
          <w:color w:val="auto"/>
          <w:sz w:val="28"/>
          <w:szCs w:val="28"/>
        </w:rPr>
      </w:pPr>
      <w:r>
        <w:rPr>
          <w:iCs/>
          <w:color w:val="auto"/>
          <w:sz w:val="28"/>
          <w:szCs w:val="28"/>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BA2B9F" w:rsidRDefault="005B2EB1">
      <w:pPr>
        <w:pStyle w:val="Default"/>
        <w:ind w:firstLine="709"/>
        <w:contextualSpacing/>
        <w:jc w:val="both"/>
        <w:rPr>
          <w:iCs/>
          <w:color w:val="auto"/>
          <w:sz w:val="28"/>
          <w:szCs w:val="28"/>
        </w:rPr>
      </w:pPr>
      <w:r>
        <w:rPr>
          <w:iCs/>
          <w:color w:val="auto"/>
          <w:sz w:val="28"/>
          <w:szCs w:val="28"/>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BA2B9F" w:rsidRDefault="005B2EB1">
      <w:pPr>
        <w:pStyle w:val="Default"/>
        <w:ind w:firstLine="709"/>
        <w:contextualSpacing/>
        <w:jc w:val="both"/>
        <w:rPr>
          <w:iCs/>
          <w:color w:val="auto"/>
          <w:sz w:val="28"/>
          <w:szCs w:val="28"/>
        </w:rPr>
      </w:pPr>
      <w:r>
        <w:rPr>
          <w:iCs/>
          <w:color w:val="auto"/>
          <w:sz w:val="28"/>
          <w:szCs w:val="28"/>
        </w:rPr>
        <w:t>- формирует комиссии по урегулированию споров между участниками образовательных отношений;</w:t>
      </w:r>
    </w:p>
    <w:p w:rsidR="00BA2B9F" w:rsidRDefault="005B2EB1">
      <w:pPr>
        <w:pStyle w:val="Default"/>
        <w:ind w:firstLine="709"/>
        <w:contextualSpacing/>
        <w:jc w:val="both"/>
        <w:rPr>
          <w:color w:val="auto"/>
          <w:sz w:val="28"/>
          <w:szCs w:val="28"/>
        </w:rPr>
      </w:pPr>
      <w:r>
        <w:rPr>
          <w:iCs/>
          <w:color w:val="auto"/>
          <w:sz w:val="28"/>
          <w:szCs w:val="28"/>
        </w:rPr>
        <w:t>- представляет к награждению отраслевыми и иными наградами;</w:t>
      </w:r>
    </w:p>
    <w:p w:rsidR="00BA2B9F" w:rsidRDefault="005B2EB1">
      <w:pPr>
        <w:pStyle w:val="Default"/>
        <w:ind w:firstLine="709"/>
        <w:contextualSpacing/>
        <w:jc w:val="both"/>
        <w:rPr>
          <w:iCs/>
          <w:color w:val="auto"/>
          <w:sz w:val="28"/>
          <w:szCs w:val="28"/>
        </w:rPr>
      </w:pPr>
      <w:r>
        <w:rPr>
          <w:iCs/>
          <w:color w:val="auto"/>
          <w:sz w:val="28"/>
          <w:szCs w:val="28"/>
        </w:rPr>
        <w:t xml:space="preserve">- принимает (утверждает) локальные нормативные акты </w:t>
      </w:r>
      <w:r>
        <w:rPr>
          <w:rStyle w:val="A10"/>
          <w:b w:val="0"/>
          <w:bCs w:val="0"/>
          <w:sz w:val="28"/>
          <w:szCs w:val="28"/>
        </w:rPr>
        <w:t>образовательной организации</w:t>
      </w:r>
      <w:r>
        <w:rPr>
          <w:iCs/>
          <w:color w:val="auto"/>
          <w:sz w:val="28"/>
          <w:szCs w:val="28"/>
        </w:rPr>
        <w:t>, содержащие нормы трудового права (статьи 8, 371, 372 ТК РФ);</w:t>
      </w:r>
    </w:p>
    <w:p w:rsidR="00BA2B9F" w:rsidRDefault="005B2EB1">
      <w:pPr>
        <w:pStyle w:val="Default"/>
        <w:ind w:firstLine="709"/>
        <w:contextualSpacing/>
        <w:jc w:val="both"/>
        <w:rPr>
          <w:color w:val="auto"/>
          <w:sz w:val="28"/>
          <w:szCs w:val="28"/>
        </w:rPr>
      </w:pPr>
      <w:r>
        <w:rPr>
          <w:color w:val="auto"/>
          <w:sz w:val="28"/>
          <w:szCs w:val="28"/>
        </w:rPr>
        <w:t xml:space="preserve">- иные вопросы </w:t>
      </w:r>
      <w:r>
        <w:rPr>
          <w:i/>
          <w:color w:val="auto"/>
          <w:sz w:val="28"/>
          <w:szCs w:val="28"/>
        </w:rPr>
        <w:t>(перечень может быть расширен).</w:t>
      </w:r>
    </w:p>
    <w:p w:rsidR="00BA2B9F" w:rsidRDefault="005B2EB1">
      <w:pPr>
        <w:pStyle w:val="Default"/>
        <w:ind w:firstLine="709"/>
        <w:contextualSpacing/>
        <w:jc w:val="both"/>
        <w:rPr>
          <w:color w:val="auto"/>
          <w:sz w:val="28"/>
          <w:szCs w:val="28"/>
        </w:rPr>
      </w:pPr>
      <w:r>
        <w:rPr>
          <w:color w:val="auto"/>
          <w:sz w:val="28"/>
          <w:szCs w:val="28"/>
        </w:rPr>
        <w:t>9.3.2. </w:t>
      </w:r>
      <w:r>
        <w:rPr>
          <w:bCs/>
          <w:iCs/>
          <w:color w:val="auto"/>
          <w:sz w:val="28"/>
          <w:szCs w:val="28"/>
        </w:rPr>
        <w:t xml:space="preserve">С учётом мотивированного мнения </w:t>
      </w:r>
      <w:r>
        <w:rPr>
          <w:rStyle w:val="A10"/>
          <w:b w:val="0"/>
          <w:bCs w:val="0"/>
          <w:sz w:val="28"/>
          <w:szCs w:val="28"/>
        </w:rPr>
        <w:t xml:space="preserve">выборного органа первичной профсоюзной организации </w:t>
      </w:r>
      <w:r>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BA2B9F" w:rsidRDefault="005B2EB1">
      <w:pPr>
        <w:pStyle w:val="Default"/>
        <w:ind w:firstLine="709"/>
        <w:contextualSpacing/>
        <w:jc w:val="both"/>
        <w:rPr>
          <w:color w:val="auto"/>
          <w:sz w:val="28"/>
          <w:szCs w:val="28"/>
        </w:rPr>
      </w:pPr>
      <w:r>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BA2B9F" w:rsidRDefault="005B2EB1">
      <w:pPr>
        <w:pStyle w:val="Default"/>
        <w:ind w:firstLine="709"/>
        <w:contextualSpacing/>
        <w:jc w:val="both"/>
        <w:rPr>
          <w:color w:val="auto"/>
          <w:sz w:val="28"/>
          <w:szCs w:val="28"/>
        </w:rPr>
      </w:pPr>
      <w:r>
        <w:rPr>
          <w:color w:val="auto"/>
          <w:sz w:val="28"/>
          <w:szCs w:val="28"/>
        </w:rPr>
        <w:t>- </w:t>
      </w:r>
      <w:r>
        <w:rPr>
          <w:iCs/>
          <w:color w:val="auto"/>
          <w:sz w:val="28"/>
          <w:szCs w:val="28"/>
        </w:rPr>
        <w:t>другие основания (</w:t>
      </w:r>
      <w:r>
        <w:rPr>
          <w:sz w:val="28"/>
          <w:szCs w:val="28"/>
        </w:rPr>
        <w:t>пункты первый и второй статьи 336 ТК РФ и др.).</w:t>
      </w:r>
    </w:p>
    <w:p w:rsidR="00BA2B9F" w:rsidRDefault="005B2EB1">
      <w:pPr>
        <w:pStyle w:val="Default"/>
        <w:ind w:firstLine="709"/>
        <w:contextualSpacing/>
        <w:jc w:val="both"/>
        <w:rPr>
          <w:rStyle w:val="A10"/>
          <w:b w:val="0"/>
          <w:bCs w:val="0"/>
          <w:sz w:val="28"/>
          <w:szCs w:val="28"/>
        </w:rPr>
      </w:pPr>
      <w:r>
        <w:rPr>
          <w:color w:val="auto"/>
          <w:sz w:val="28"/>
          <w:szCs w:val="28"/>
        </w:rPr>
        <w:lastRenderedPageBreak/>
        <w:t>9.3.3. </w:t>
      </w:r>
      <w:r>
        <w:rPr>
          <w:rStyle w:val="A10"/>
          <w:b w:val="0"/>
          <w:bCs w:val="0"/>
          <w:sz w:val="28"/>
          <w:szCs w:val="28"/>
        </w:rP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rsidR="00BA2B9F" w:rsidRDefault="005B2EB1">
      <w:pPr>
        <w:pStyle w:val="Default"/>
        <w:ind w:firstLine="709"/>
        <w:contextualSpacing/>
        <w:jc w:val="both"/>
        <w:rPr>
          <w:color w:val="auto"/>
          <w:sz w:val="28"/>
          <w:szCs w:val="28"/>
        </w:rPr>
      </w:pPr>
      <w:r>
        <w:rPr>
          <w:iCs/>
          <w:color w:val="auto"/>
          <w:sz w:val="28"/>
          <w:szCs w:val="28"/>
        </w:rPr>
        <w:t xml:space="preserve">- установление и распределение учебной нагрузки педагогических и других работников; </w:t>
      </w:r>
    </w:p>
    <w:p w:rsidR="00BA2B9F" w:rsidRDefault="005B2EB1">
      <w:pPr>
        <w:pStyle w:val="Default"/>
        <w:ind w:firstLine="709"/>
        <w:contextualSpacing/>
        <w:jc w:val="both"/>
        <w:rPr>
          <w:iCs/>
          <w:color w:val="auto"/>
          <w:sz w:val="28"/>
          <w:szCs w:val="28"/>
        </w:rPr>
      </w:pPr>
      <w:r>
        <w:rPr>
          <w:iCs/>
          <w:color w:val="auto"/>
          <w:sz w:val="28"/>
          <w:szCs w:val="28"/>
        </w:rPr>
        <w:t xml:space="preserve">- установление дополнительных гарантий работникам, совмещающим работу с обучением; </w:t>
      </w:r>
    </w:p>
    <w:p w:rsidR="00BA2B9F" w:rsidRDefault="005B2EB1">
      <w:pPr>
        <w:pStyle w:val="Default"/>
        <w:ind w:firstLine="709"/>
        <w:contextualSpacing/>
        <w:jc w:val="both"/>
        <w:rPr>
          <w:iCs/>
          <w:color w:val="auto"/>
          <w:sz w:val="28"/>
          <w:szCs w:val="28"/>
        </w:rPr>
      </w:pPr>
      <w:r>
        <w:rPr>
          <w:iCs/>
          <w:color w:val="auto"/>
          <w:sz w:val="28"/>
          <w:szCs w:val="28"/>
        </w:rPr>
        <w:t>- перечень должностей работников с ненормированным рабочим днем (статья 101 ТК РФ);</w:t>
      </w:r>
    </w:p>
    <w:p w:rsidR="00BA2B9F" w:rsidRDefault="005B2EB1">
      <w:pPr>
        <w:pStyle w:val="Default"/>
        <w:ind w:firstLine="709"/>
        <w:contextualSpacing/>
        <w:jc w:val="both"/>
        <w:rPr>
          <w:color w:val="auto"/>
          <w:sz w:val="28"/>
          <w:szCs w:val="28"/>
        </w:rPr>
      </w:pPr>
      <w:r>
        <w:rPr>
          <w:color w:val="auto"/>
          <w:sz w:val="28"/>
          <w:szCs w:val="28"/>
        </w:rPr>
        <w:t>- </w:t>
      </w:r>
      <w:r>
        <w:rPr>
          <w:iCs/>
          <w:color w:val="auto"/>
          <w:sz w:val="28"/>
          <w:szCs w:val="28"/>
        </w:rPr>
        <w:t xml:space="preserve">утверждение расписания занятий, годового календарного учебного графика; </w:t>
      </w:r>
    </w:p>
    <w:p w:rsidR="00BA2B9F" w:rsidRDefault="005B2EB1">
      <w:pPr>
        <w:pStyle w:val="Default"/>
        <w:ind w:firstLine="709"/>
        <w:contextualSpacing/>
        <w:jc w:val="both"/>
        <w:rPr>
          <w:color w:val="auto"/>
          <w:sz w:val="28"/>
          <w:szCs w:val="28"/>
        </w:rPr>
      </w:pPr>
      <w:r>
        <w:rPr>
          <w:iCs/>
          <w:color w:val="auto"/>
          <w:sz w:val="28"/>
          <w:szCs w:val="28"/>
        </w:rPr>
        <w:t xml:space="preserve">- составление графика сменности (статья 103 ТК РФ); </w:t>
      </w:r>
    </w:p>
    <w:p w:rsidR="00BA2B9F" w:rsidRDefault="005B2EB1">
      <w:pPr>
        <w:pStyle w:val="Default"/>
        <w:ind w:firstLine="709"/>
        <w:contextualSpacing/>
        <w:jc w:val="both"/>
        <w:rPr>
          <w:color w:val="auto"/>
          <w:sz w:val="28"/>
          <w:szCs w:val="28"/>
        </w:rPr>
      </w:pPr>
      <w:r>
        <w:rPr>
          <w:iCs/>
          <w:color w:val="auto"/>
          <w:sz w:val="28"/>
          <w:szCs w:val="28"/>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Pr>
          <w:rFonts w:eastAsia="Arial Unicode MS"/>
          <w:kern w:val="1"/>
          <w:sz w:val="28"/>
          <w:szCs w:val="28"/>
        </w:rPr>
        <w:t> </w:t>
      </w:r>
      <w:r>
        <w:rPr>
          <w:iCs/>
          <w:color w:val="auto"/>
          <w:sz w:val="28"/>
          <w:szCs w:val="28"/>
        </w:rPr>
        <w:t>100 ТК</w:t>
      </w:r>
      <w:r>
        <w:rPr>
          <w:rFonts w:eastAsia="Arial Unicode MS"/>
          <w:kern w:val="1"/>
          <w:sz w:val="28"/>
          <w:szCs w:val="28"/>
        </w:rPr>
        <w:t> </w:t>
      </w:r>
      <w:r>
        <w:rPr>
          <w:iCs/>
          <w:color w:val="auto"/>
          <w:sz w:val="28"/>
          <w:szCs w:val="28"/>
        </w:rPr>
        <w:t xml:space="preserve">РФ); </w:t>
      </w:r>
    </w:p>
    <w:p w:rsidR="00BA2B9F" w:rsidRDefault="005B2EB1">
      <w:pPr>
        <w:pStyle w:val="Default"/>
        <w:ind w:firstLine="709"/>
        <w:contextualSpacing/>
        <w:jc w:val="both"/>
        <w:rPr>
          <w:color w:val="auto"/>
          <w:sz w:val="28"/>
          <w:szCs w:val="28"/>
        </w:rPr>
      </w:pPr>
      <w:r>
        <w:rPr>
          <w:iCs/>
          <w:color w:val="auto"/>
          <w:sz w:val="28"/>
          <w:szCs w:val="28"/>
        </w:rPr>
        <w:t>- утверждение графика отпусков (статья 123 ТК</w:t>
      </w:r>
      <w:r>
        <w:rPr>
          <w:rFonts w:eastAsia="Arial Unicode MS"/>
          <w:kern w:val="1"/>
          <w:sz w:val="28"/>
          <w:szCs w:val="28"/>
        </w:rPr>
        <w:t> </w:t>
      </w:r>
      <w:r>
        <w:rPr>
          <w:iCs/>
          <w:color w:val="auto"/>
          <w:sz w:val="28"/>
          <w:szCs w:val="28"/>
        </w:rPr>
        <w:t xml:space="preserve">РФ); </w:t>
      </w:r>
    </w:p>
    <w:p w:rsidR="00BA2B9F" w:rsidRDefault="005B2EB1">
      <w:pPr>
        <w:pStyle w:val="Default"/>
        <w:ind w:firstLine="709"/>
        <w:contextualSpacing/>
        <w:jc w:val="both"/>
        <w:rPr>
          <w:iCs/>
          <w:color w:val="auto"/>
          <w:sz w:val="28"/>
          <w:szCs w:val="28"/>
        </w:rPr>
      </w:pPr>
      <w:r>
        <w:rPr>
          <w:iCs/>
          <w:color w:val="auto"/>
          <w:sz w:val="28"/>
          <w:szCs w:val="28"/>
        </w:rPr>
        <w:t xml:space="preserve">- утверждение графика длительных отпусков; </w:t>
      </w:r>
    </w:p>
    <w:p w:rsidR="00BA2B9F" w:rsidRDefault="005B2EB1">
      <w:pPr>
        <w:pStyle w:val="Default"/>
        <w:ind w:firstLine="709"/>
        <w:contextualSpacing/>
        <w:jc w:val="both"/>
        <w:rPr>
          <w:iCs/>
          <w:color w:val="auto"/>
          <w:sz w:val="28"/>
          <w:szCs w:val="28"/>
        </w:rPr>
      </w:pPr>
      <w:r>
        <w:rPr>
          <w:iCs/>
          <w:color w:val="auto"/>
          <w:sz w:val="28"/>
          <w:szCs w:val="28"/>
        </w:rPr>
        <w:t>- правила и инструкции по охране труда для работников (статья 212 ТК РФ);</w:t>
      </w:r>
    </w:p>
    <w:p w:rsidR="00BA2B9F" w:rsidRDefault="005B2EB1">
      <w:pPr>
        <w:pStyle w:val="Default"/>
        <w:ind w:firstLine="709"/>
        <w:contextualSpacing/>
        <w:jc w:val="both"/>
        <w:rPr>
          <w:iCs/>
          <w:color w:val="auto"/>
          <w:sz w:val="28"/>
          <w:szCs w:val="28"/>
        </w:rPr>
      </w:pPr>
      <w:r>
        <w:rPr>
          <w:iCs/>
          <w:color w:val="auto"/>
          <w:sz w:val="28"/>
          <w:szCs w:val="28"/>
        </w:rPr>
        <w:t>- конкретные размеры оплаты за работу в выходной или нерабочий праздничный день (статья 153 ТК</w:t>
      </w:r>
      <w:r>
        <w:rPr>
          <w:rFonts w:eastAsia="Arial Unicode MS"/>
          <w:kern w:val="1"/>
          <w:sz w:val="28"/>
          <w:szCs w:val="28"/>
        </w:rPr>
        <w:t> </w:t>
      </w:r>
      <w:r>
        <w:rPr>
          <w:iCs/>
          <w:color w:val="auto"/>
          <w:sz w:val="28"/>
          <w:szCs w:val="28"/>
        </w:rPr>
        <w:t xml:space="preserve">РФ), оплаты труда работников занятых на работах с вредными и (или) опасными условиями труда (статья 147 ТК РФ), оплаты труда за работу в ночное время (статья 154 ТК РФ); </w:t>
      </w:r>
    </w:p>
    <w:p w:rsidR="00BA2B9F" w:rsidRDefault="005B2EB1">
      <w:pPr>
        <w:pStyle w:val="Default"/>
        <w:ind w:firstLine="709"/>
        <w:contextualSpacing/>
        <w:jc w:val="both"/>
        <w:rPr>
          <w:iCs/>
          <w:color w:val="auto"/>
          <w:sz w:val="28"/>
          <w:szCs w:val="28"/>
        </w:rPr>
      </w:pPr>
      <w:r>
        <w:rPr>
          <w:iCs/>
          <w:color w:val="auto"/>
          <w:sz w:val="28"/>
          <w:szCs w:val="28"/>
        </w:rPr>
        <w:t>- введение, замену и пересмотр норм труда (статья 162 ТК РФ);</w:t>
      </w:r>
    </w:p>
    <w:p w:rsidR="00BA2B9F" w:rsidRDefault="005B2EB1">
      <w:pPr>
        <w:pStyle w:val="Default"/>
        <w:ind w:firstLine="709"/>
        <w:contextualSpacing/>
        <w:jc w:val="both"/>
        <w:rPr>
          <w:color w:val="auto"/>
          <w:sz w:val="28"/>
          <w:szCs w:val="28"/>
        </w:rPr>
      </w:pPr>
      <w:r>
        <w:rPr>
          <w:iCs/>
          <w:color w:val="auto"/>
          <w:sz w:val="28"/>
          <w:szCs w:val="28"/>
        </w:rPr>
        <w:t>- определение сроков проведения специальной оценки условий труда (статья 22 ТК РФ);</w:t>
      </w:r>
    </w:p>
    <w:p w:rsidR="00BA2B9F" w:rsidRDefault="005B2EB1">
      <w:pPr>
        <w:pStyle w:val="Default"/>
        <w:ind w:firstLine="709"/>
        <w:contextualSpacing/>
        <w:jc w:val="both"/>
        <w:rPr>
          <w:iCs/>
          <w:color w:val="auto"/>
          <w:sz w:val="28"/>
          <w:szCs w:val="28"/>
        </w:rPr>
      </w:pPr>
      <w:r>
        <w:rPr>
          <w:iCs/>
          <w:color w:val="auto"/>
          <w:sz w:val="28"/>
          <w:szCs w:val="28"/>
        </w:rPr>
        <w:t>- принятие работодателем локальных нормативных актов и решений в иных случаях, предусмотренных настоящим коллективным договором;</w:t>
      </w:r>
    </w:p>
    <w:p w:rsidR="00BA2B9F" w:rsidRDefault="005B2EB1">
      <w:pPr>
        <w:pStyle w:val="Default"/>
        <w:ind w:firstLine="709"/>
        <w:contextualSpacing/>
        <w:jc w:val="both"/>
        <w:rPr>
          <w:color w:val="auto"/>
          <w:sz w:val="28"/>
          <w:szCs w:val="28"/>
        </w:rPr>
      </w:pPr>
      <w:r>
        <w:rPr>
          <w:color w:val="auto"/>
          <w:sz w:val="28"/>
          <w:szCs w:val="28"/>
        </w:rPr>
        <w:t>- ины</w:t>
      </w:r>
      <w:proofErr w:type="gramStart"/>
      <w:r>
        <w:rPr>
          <w:color w:val="auto"/>
          <w:sz w:val="28"/>
          <w:szCs w:val="28"/>
        </w:rPr>
        <w:t>е</w:t>
      </w:r>
      <w:r>
        <w:rPr>
          <w:i/>
          <w:color w:val="auto"/>
          <w:sz w:val="28"/>
          <w:szCs w:val="28"/>
        </w:rPr>
        <w:t>(</w:t>
      </w:r>
      <w:proofErr w:type="gramEnd"/>
      <w:r>
        <w:rPr>
          <w:i/>
          <w:color w:val="auto"/>
          <w:sz w:val="28"/>
          <w:szCs w:val="28"/>
        </w:rPr>
        <w:t>перечень может быть расширен).</w:t>
      </w:r>
    </w:p>
    <w:p w:rsidR="00BA2B9F" w:rsidRDefault="005B2EB1">
      <w:pPr>
        <w:pStyle w:val="Default"/>
        <w:ind w:firstLine="709"/>
        <w:contextualSpacing/>
        <w:jc w:val="both"/>
        <w:rPr>
          <w:b/>
          <w:color w:val="auto"/>
          <w:sz w:val="28"/>
          <w:szCs w:val="28"/>
        </w:rPr>
      </w:pPr>
      <w:r>
        <w:rPr>
          <w:color w:val="auto"/>
          <w:sz w:val="28"/>
          <w:szCs w:val="28"/>
        </w:rPr>
        <w:t>9.3.4. </w:t>
      </w:r>
      <w:r>
        <w:rPr>
          <w:rStyle w:val="A10"/>
          <w:b w:val="0"/>
          <w:bCs w:val="0"/>
          <w:sz w:val="28"/>
          <w:szCs w:val="28"/>
        </w:rPr>
        <w:t xml:space="preserve">Работодатель с </w:t>
      </w:r>
      <w:r>
        <w:rPr>
          <w:bCs/>
          <w:color w:val="auto"/>
          <w:sz w:val="28"/>
          <w:szCs w:val="28"/>
        </w:rPr>
        <w:t xml:space="preserve">предварительного согласия </w:t>
      </w:r>
      <w:r>
        <w:rPr>
          <w:rStyle w:val="A10"/>
          <w:b w:val="0"/>
          <w:bCs w:val="0"/>
          <w:sz w:val="28"/>
          <w:szCs w:val="28"/>
        </w:rPr>
        <w:t xml:space="preserve">выборного органа первичной профсоюзной организации </w:t>
      </w:r>
      <w:r>
        <w:rPr>
          <w:bCs/>
          <w:color w:val="auto"/>
          <w:sz w:val="28"/>
          <w:szCs w:val="28"/>
        </w:rPr>
        <w:t xml:space="preserve">осуществляет: </w:t>
      </w:r>
    </w:p>
    <w:p w:rsidR="00BA2B9F" w:rsidRDefault="005B2EB1">
      <w:pPr>
        <w:pStyle w:val="Default"/>
        <w:ind w:firstLine="709"/>
        <w:contextualSpacing/>
        <w:jc w:val="both"/>
        <w:rPr>
          <w:color w:val="auto"/>
          <w:sz w:val="28"/>
          <w:szCs w:val="28"/>
        </w:rPr>
      </w:pPr>
      <w:r>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BA2B9F" w:rsidRDefault="005B2EB1">
      <w:pPr>
        <w:pStyle w:val="Default"/>
        <w:ind w:firstLine="709"/>
        <w:contextualSpacing/>
        <w:jc w:val="both"/>
        <w:rPr>
          <w:color w:val="auto"/>
          <w:sz w:val="28"/>
          <w:szCs w:val="28"/>
        </w:rPr>
      </w:pPr>
      <w:r>
        <w:rPr>
          <w:iCs/>
          <w:color w:val="auto"/>
          <w:sz w:val="28"/>
          <w:szCs w:val="28"/>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BA2B9F" w:rsidRDefault="005B2EB1">
      <w:pPr>
        <w:pStyle w:val="Default"/>
        <w:ind w:firstLine="709"/>
        <w:contextualSpacing/>
        <w:jc w:val="both"/>
        <w:rPr>
          <w:iCs/>
          <w:color w:val="auto"/>
          <w:sz w:val="28"/>
          <w:szCs w:val="28"/>
        </w:rPr>
      </w:pPr>
      <w:r>
        <w:rPr>
          <w:iCs/>
          <w:color w:val="auto"/>
          <w:sz w:val="28"/>
          <w:szCs w:val="28"/>
        </w:rPr>
        <w:t>- расторжение трудового договора по инициативе работодателя в соответствии с пунктами вторым, третьим и пятым части первой статьи 81</w:t>
      </w:r>
      <w:r>
        <w:rPr>
          <w:rFonts w:eastAsia="Arial Unicode MS"/>
          <w:kern w:val="1"/>
          <w:sz w:val="28"/>
          <w:szCs w:val="28"/>
        </w:rPr>
        <w:t> </w:t>
      </w:r>
      <w:r>
        <w:rPr>
          <w:iCs/>
          <w:color w:val="auto"/>
          <w:sz w:val="28"/>
          <w:szCs w:val="28"/>
        </w:rPr>
        <w:t>ТК РФ с работниками, являющимися членами Профсоюза.</w:t>
      </w:r>
    </w:p>
    <w:p w:rsidR="00BA2B9F" w:rsidRDefault="005B2EB1">
      <w:pPr>
        <w:pStyle w:val="31"/>
        <w:ind w:firstLine="709"/>
        <w:contextualSpacing/>
      </w:pPr>
      <w:r>
        <w:t>9.4. Выборный орган первичной профсоюзной организации обязуется:</w:t>
      </w:r>
    </w:p>
    <w:p w:rsidR="00BA2B9F" w:rsidRDefault="005B2EB1">
      <w:pPr>
        <w:pStyle w:val="Pa9"/>
        <w:spacing w:line="240" w:lineRule="auto"/>
        <w:ind w:firstLine="709"/>
        <w:contextualSpacing/>
        <w:jc w:val="both"/>
        <w:rPr>
          <w:color w:val="000000"/>
          <w:sz w:val="28"/>
          <w:szCs w:val="28"/>
        </w:rPr>
      </w:pPr>
      <w:r>
        <w:rPr>
          <w:sz w:val="28"/>
          <w:szCs w:val="28"/>
        </w:rPr>
        <w:t>9.4.1.</w:t>
      </w:r>
      <w:r>
        <w:t> </w:t>
      </w:r>
      <w:r>
        <w:rPr>
          <w:rStyle w:val="A10"/>
          <w:b w:val="0"/>
          <w:bCs w:val="0"/>
          <w:sz w:val="28"/>
          <w:szCs w:val="28"/>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BA2B9F" w:rsidRDefault="005B2EB1">
      <w:pPr>
        <w:pStyle w:val="Pa9"/>
        <w:spacing w:line="240" w:lineRule="auto"/>
        <w:ind w:firstLine="709"/>
        <w:contextualSpacing/>
        <w:jc w:val="both"/>
        <w:rPr>
          <w:color w:val="000000"/>
          <w:sz w:val="28"/>
          <w:szCs w:val="28"/>
        </w:rPr>
      </w:pPr>
      <w:r>
        <w:rPr>
          <w:rStyle w:val="A10"/>
          <w:b w:val="0"/>
          <w:bCs w:val="0"/>
          <w:sz w:val="28"/>
          <w:szCs w:val="28"/>
        </w:rPr>
        <w:lastRenderedPageBreak/>
        <w:t xml:space="preserve">9.4.2. Разъяснять работникам положения коллективного договора и приложений к нему. </w:t>
      </w:r>
    </w:p>
    <w:p w:rsidR="00BA2B9F" w:rsidRDefault="005B2EB1">
      <w:pPr>
        <w:pStyle w:val="31"/>
        <w:ind w:firstLine="709"/>
        <w:contextualSpacing/>
      </w:pPr>
      <w:r>
        <w:t>9.4.3.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BA2B9F" w:rsidRDefault="005B2EB1">
      <w:pPr>
        <w:pStyle w:val="31"/>
        <w:ind w:firstLine="709"/>
        <w:contextualSpacing/>
      </w:pPr>
      <w:r>
        <w:t>9.4.4.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BA2B9F" w:rsidRDefault="005B2EB1">
      <w:pPr>
        <w:pStyle w:val="31"/>
        <w:ind w:firstLine="709"/>
        <w:contextualSpacing/>
      </w:pPr>
      <w:r>
        <w:t xml:space="preserve">9.4.5.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w:t>
      </w:r>
      <w:proofErr w:type="gramStart"/>
      <w:r>
        <w:t>за</w:t>
      </w:r>
      <w:proofErr w:type="gramEnd"/>
      <w:r>
        <w:t>:</w:t>
      </w:r>
    </w:p>
    <w:p w:rsidR="00BA2B9F" w:rsidRDefault="005B2EB1">
      <w:pPr>
        <w:pStyle w:val="31"/>
        <w:ind w:firstLine="709"/>
        <w:contextualSpacing/>
      </w:pPr>
      <w:r>
        <w:t>правильностью расходования фонда оплаты труда, в том числе экономии фонда оплаты труда, а также внебюджетных средств;</w:t>
      </w:r>
    </w:p>
    <w:p w:rsidR="00BA2B9F" w:rsidRDefault="005B2EB1">
      <w:pPr>
        <w:pStyle w:val="31"/>
        <w:ind w:firstLine="709"/>
        <w:contextualSpacing/>
      </w:pPr>
      <w:r>
        <w:rPr>
          <w:color w:val="000000"/>
        </w:rPr>
        <w:t xml:space="preserve">своевременным предоставлением </w:t>
      </w:r>
      <w:r>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Pr>
          <w:rStyle w:val="afe"/>
        </w:rPr>
        <w:footnoteReference w:id="67"/>
      </w:r>
      <w:r>
        <w:rPr>
          <w:color w:val="000000"/>
        </w:rPr>
        <w:t>)</w:t>
      </w:r>
      <w:r>
        <w:t>;</w:t>
      </w:r>
    </w:p>
    <w:p w:rsidR="00BA2B9F" w:rsidRDefault="005B2EB1">
      <w:pPr>
        <w:pStyle w:val="Default"/>
        <w:ind w:firstLine="709"/>
        <w:contextualSpacing/>
        <w:jc w:val="both"/>
        <w:rPr>
          <w:sz w:val="28"/>
          <w:szCs w:val="28"/>
        </w:rPr>
      </w:pPr>
      <w:r>
        <w:rPr>
          <w:sz w:val="28"/>
          <w:szCs w:val="28"/>
        </w:rPr>
        <w:t xml:space="preserve">охраной труда в образовательной организации; </w:t>
      </w:r>
    </w:p>
    <w:p w:rsidR="00BA2B9F" w:rsidRDefault="005B2EB1">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rsidR="00BA2B9F" w:rsidRDefault="005B2EB1">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BA2B9F" w:rsidRDefault="005B2EB1">
      <w:pPr>
        <w:pStyle w:val="Default"/>
        <w:ind w:firstLine="709"/>
        <w:contextualSpacing/>
        <w:jc w:val="both"/>
        <w:rPr>
          <w:sz w:val="28"/>
          <w:szCs w:val="28"/>
        </w:rPr>
      </w:pPr>
      <w:r>
        <w:rPr>
          <w:sz w:val="28"/>
          <w:szCs w:val="28"/>
        </w:rPr>
        <w:t xml:space="preserve">соблюдением порядка аттестации педагогических работников образовательной организации; </w:t>
      </w:r>
    </w:p>
    <w:p w:rsidR="00BA2B9F" w:rsidRDefault="005B2EB1">
      <w:pPr>
        <w:pStyle w:val="Default"/>
        <w:ind w:firstLine="709"/>
        <w:contextualSpacing/>
        <w:jc w:val="both"/>
        <w:rPr>
          <w:sz w:val="28"/>
          <w:szCs w:val="28"/>
        </w:rPr>
      </w:pPr>
      <w:r>
        <w:rPr>
          <w:i/>
          <w:sz w:val="28"/>
          <w:szCs w:val="28"/>
        </w:rPr>
        <w:t>по другим вопросам социально-трудового характера (указать каким).</w:t>
      </w:r>
    </w:p>
    <w:p w:rsidR="00BA2B9F" w:rsidRDefault="005B2EB1">
      <w:pPr>
        <w:pStyle w:val="Default"/>
        <w:ind w:firstLine="709"/>
        <w:contextualSpacing/>
        <w:jc w:val="both"/>
        <w:rPr>
          <w:sz w:val="28"/>
          <w:szCs w:val="28"/>
        </w:rPr>
      </w:pPr>
      <w:r>
        <w:rPr>
          <w:sz w:val="28"/>
          <w:szCs w:val="28"/>
        </w:rPr>
        <w:t xml:space="preserve">9.4.6. Обеспечивать выполнение условий настоящего коллективного договора. </w:t>
      </w:r>
    </w:p>
    <w:p w:rsidR="00BA2B9F" w:rsidRDefault="005B2EB1">
      <w:pPr>
        <w:pStyle w:val="Default"/>
        <w:ind w:firstLine="709"/>
        <w:contextualSpacing/>
        <w:jc w:val="both"/>
        <w:rPr>
          <w:sz w:val="28"/>
          <w:szCs w:val="28"/>
        </w:rPr>
      </w:pPr>
      <w:r>
        <w:rPr>
          <w:sz w:val="28"/>
          <w:szCs w:val="28"/>
        </w:rPr>
        <w:t xml:space="preserve">9.4.7. Участвовать в формировании в образовательной организации системы внутреннего </w:t>
      </w:r>
      <w:proofErr w:type="gramStart"/>
      <w:r>
        <w:rPr>
          <w:sz w:val="28"/>
          <w:szCs w:val="28"/>
        </w:rPr>
        <w:t>контроля за</w:t>
      </w:r>
      <w:proofErr w:type="gramEnd"/>
      <w:r>
        <w:rPr>
          <w:sz w:val="28"/>
          <w:szCs w:val="28"/>
        </w:rPr>
        <w:t xml:space="preserve"> соблюдением трудового законодательства и иных актов, содержащих нормы трудового права. </w:t>
      </w:r>
    </w:p>
    <w:p w:rsidR="00BA2B9F" w:rsidRDefault="005B2EB1">
      <w:pPr>
        <w:pStyle w:val="Pa9"/>
        <w:spacing w:line="240" w:lineRule="auto"/>
        <w:ind w:firstLine="709"/>
        <w:contextualSpacing/>
        <w:jc w:val="both"/>
        <w:rPr>
          <w:color w:val="000000"/>
          <w:sz w:val="28"/>
          <w:szCs w:val="28"/>
        </w:rPr>
      </w:pPr>
      <w:r>
        <w:rPr>
          <w:sz w:val="28"/>
          <w:szCs w:val="28"/>
        </w:rPr>
        <w:t>9.4.8. </w:t>
      </w:r>
      <w:r>
        <w:rPr>
          <w:rStyle w:val="A10"/>
          <w:b w:val="0"/>
          <w:bCs w:val="0"/>
          <w:sz w:val="28"/>
          <w:szCs w:val="28"/>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BA2B9F" w:rsidRDefault="005B2EB1">
      <w:pPr>
        <w:pStyle w:val="Pa9"/>
        <w:spacing w:line="240" w:lineRule="auto"/>
        <w:ind w:firstLine="709"/>
        <w:contextualSpacing/>
        <w:jc w:val="both"/>
        <w:rPr>
          <w:color w:val="000000"/>
          <w:sz w:val="28"/>
          <w:szCs w:val="28"/>
        </w:rPr>
      </w:pPr>
      <w:r>
        <w:rPr>
          <w:sz w:val="28"/>
          <w:szCs w:val="28"/>
        </w:rPr>
        <w:t>9.4.9. Принимать участие в аттестации работников образовательной организации на соответствие занимаемой должности</w:t>
      </w:r>
      <w:r>
        <w:rPr>
          <w:rStyle w:val="A10"/>
          <w:b w:val="0"/>
          <w:bCs w:val="0"/>
          <w:sz w:val="28"/>
          <w:szCs w:val="28"/>
        </w:rPr>
        <w:t>.</w:t>
      </w:r>
    </w:p>
    <w:p w:rsidR="00BA2B9F" w:rsidRDefault="005B2EB1">
      <w:pPr>
        <w:pStyle w:val="Default"/>
        <w:ind w:firstLine="709"/>
        <w:contextualSpacing/>
        <w:jc w:val="both"/>
        <w:rPr>
          <w:sz w:val="28"/>
          <w:szCs w:val="28"/>
        </w:rPr>
      </w:pPr>
      <w:r>
        <w:rPr>
          <w:sz w:val="28"/>
          <w:szCs w:val="28"/>
        </w:rPr>
        <w:t xml:space="preserve">9.4.10. Осуществлять проверку уплаты и перечисления членских профсоюзных взносов в соответствии с законодательством Российской Федерации. </w:t>
      </w:r>
    </w:p>
    <w:p w:rsidR="00BA2B9F" w:rsidRDefault="005B2EB1">
      <w:pPr>
        <w:pStyle w:val="Default"/>
        <w:ind w:firstLine="709"/>
        <w:contextualSpacing/>
        <w:jc w:val="both"/>
        <w:rPr>
          <w:sz w:val="28"/>
          <w:szCs w:val="28"/>
        </w:rPr>
      </w:pPr>
      <w:r>
        <w:rPr>
          <w:sz w:val="28"/>
          <w:szCs w:val="28"/>
        </w:rPr>
        <w:lastRenderedPageBreak/>
        <w:t xml:space="preserve">9.4.11. Информировать ежегодно членов Профсоюза о своей работе, о деятельности выборных профсоюзных органов. </w:t>
      </w:r>
    </w:p>
    <w:p w:rsidR="00BA2B9F" w:rsidRDefault="005B2EB1">
      <w:pPr>
        <w:pStyle w:val="Default"/>
        <w:ind w:firstLine="709"/>
        <w:contextualSpacing/>
        <w:jc w:val="both"/>
        <w:rPr>
          <w:sz w:val="28"/>
          <w:szCs w:val="28"/>
        </w:rPr>
      </w:pPr>
      <w:r>
        <w:rPr>
          <w:iCs/>
          <w:sz w:val="28"/>
          <w:szCs w:val="28"/>
        </w:rPr>
        <w:t xml:space="preserve">9.4.12. Содействовать оздоровлению детей работников образовательной организации. </w:t>
      </w:r>
    </w:p>
    <w:p w:rsidR="00BA2B9F" w:rsidRDefault="005B2EB1">
      <w:pPr>
        <w:pStyle w:val="Default"/>
        <w:ind w:firstLine="709"/>
        <w:contextualSpacing/>
        <w:jc w:val="both"/>
        <w:rPr>
          <w:sz w:val="28"/>
          <w:szCs w:val="28"/>
        </w:rPr>
      </w:pPr>
      <w:r>
        <w:rPr>
          <w:iCs/>
          <w:sz w:val="28"/>
          <w:szCs w:val="28"/>
        </w:rPr>
        <w:t xml:space="preserve">9.4.13. Ходатайствовать о представлении к наградам работников образовательной организации. </w:t>
      </w:r>
    </w:p>
    <w:p w:rsidR="00BA2B9F" w:rsidRDefault="005B2EB1">
      <w:pPr>
        <w:pStyle w:val="Default"/>
        <w:ind w:firstLine="709"/>
        <w:contextualSpacing/>
        <w:jc w:val="both"/>
        <w:rPr>
          <w:iCs/>
          <w:sz w:val="28"/>
          <w:szCs w:val="28"/>
        </w:rPr>
      </w:pPr>
      <w:r>
        <w:rPr>
          <w:iCs/>
          <w:sz w:val="28"/>
          <w:szCs w:val="28"/>
        </w:rPr>
        <w:t xml:space="preserve">9.4.14. 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BA2B9F" w:rsidRDefault="005B2EB1">
      <w:pPr>
        <w:pStyle w:val="Pa9"/>
        <w:spacing w:line="240" w:lineRule="auto"/>
        <w:ind w:firstLine="709"/>
        <w:contextualSpacing/>
        <w:jc w:val="both"/>
        <w:rPr>
          <w:rStyle w:val="A10"/>
          <w:b w:val="0"/>
          <w:bCs w:val="0"/>
          <w:sz w:val="28"/>
          <w:szCs w:val="28"/>
        </w:rPr>
      </w:pPr>
      <w:r>
        <w:rPr>
          <w:rStyle w:val="A10"/>
          <w:b w:val="0"/>
          <w:bCs w:val="0"/>
          <w:sz w:val="28"/>
          <w:szCs w:val="28"/>
        </w:rPr>
        <w:t xml:space="preserve">9.4.15.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Pr>
          <w:sz w:val="28"/>
          <w:szCs w:val="28"/>
        </w:rPr>
        <w:t>выборным органом первичной профсоюзной организаци</w:t>
      </w:r>
      <w:proofErr w:type="gramStart"/>
      <w:r>
        <w:rPr>
          <w:sz w:val="28"/>
          <w:szCs w:val="28"/>
        </w:rPr>
        <w:t>и</w:t>
      </w:r>
      <w:r>
        <w:rPr>
          <w:rStyle w:val="A10"/>
          <w:b w:val="0"/>
          <w:bCs w:val="0"/>
          <w:sz w:val="28"/>
          <w:szCs w:val="28"/>
        </w:rPr>
        <w:t>(</w:t>
      </w:r>
      <w:proofErr w:type="gramEnd"/>
      <w:r>
        <w:rPr>
          <w:rStyle w:val="A10"/>
          <w:b w:val="0"/>
          <w:bCs w:val="0"/>
          <w:sz w:val="28"/>
          <w:szCs w:val="28"/>
        </w:rPr>
        <w:t>без учёта мотивированного мнения).</w:t>
      </w:r>
    </w:p>
    <w:p w:rsidR="00BA2B9F" w:rsidRDefault="005B2EB1">
      <w:pPr>
        <w:pStyle w:val="Pa9"/>
        <w:spacing w:line="240" w:lineRule="auto"/>
        <w:ind w:firstLine="709"/>
        <w:contextualSpacing/>
        <w:jc w:val="both"/>
        <w:rPr>
          <w:color w:val="000000"/>
          <w:sz w:val="28"/>
          <w:szCs w:val="28"/>
        </w:rPr>
      </w:pPr>
      <w:r>
        <w:rPr>
          <w:rStyle w:val="A10"/>
          <w:b w:val="0"/>
          <w:bCs w:val="0"/>
          <w:sz w:val="28"/>
          <w:szCs w:val="28"/>
        </w:rPr>
        <w:t>9.4.16. Выступать инициатором начала переговоров по заключению коллективного договора на новый срок за три месяца до окончания срока его действия.</w:t>
      </w:r>
    </w:p>
    <w:p w:rsidR="00BA2B9F" w:rsidRDefault="005B2EB1">
      <w:pPr>
        <w:pStyle w:val="Default"/>
        <w:ind w:firstLine="709"/>
        <w:contextualSpacing/>
        <w:jc w:val="both"/>
        <w:rPr>
          <w:i/>
          <w:iCs/>
          <w:sz w:val="28"/>
          <w:szCs w:val="28"/>
        </w:rPr>
      </w:pPr>
      <w:r>
        <w:rPr>
          <w:sz w:val="28"/>
          <w:szCs w:val="28"/>
        </w:rPr>
        <w:t>9.4.17. </w:t>
      </w:r>
      <w:r>
        <w:rPr>
          <w:i/>
          <w:iCs/>
          <w:sz w:val="28"/>
          <w:szCs w:val="28"/>
        </w:rPr>
        <w:t xml:space="preserve">Другие обязательства (указать какие). </w:t>
      </w:r>
    </w:p>
    <w:p w:rsidR="00BA2B9F" w:rsidRDefault="00BA2B9F">
      <w:pPr>
        <w:pStyle w:val="Default"/>
        <w:ind w:firstLine="709"/>
        <w:contextualSpacing/>
        <w:jc w:val="center"/>
        <w:rPr>
          <w:sz w:val="28"/>
          <w:szCs w:val="28"/>
        </w:rPr>
      </w:pPr>
    </w:p>
    <w:p w:rsidR="00BA2B9F" w:rsidRDefault="005B2EB1">
      <w:pPr>
        <w:pStyle w:val="Default"/>
        <w:ind w:firstLine="709"/>
        <w:contextualSpacing/>
        <w:jc w:val="center"/>
        <w:rPr>
          <w:b/>
          <w:bCs/>
        </w:rPr>
      </w:pPr>
      <w:r>
        <w:rPr>
          <w:b/>
          <w:bCs/>
        </w:rPr>
        <w:t>Х. ГАРАНТИИ ПРОФСОЮЗНОЙ ДЕЯТЕЛЬНОСТИ</w:t>
      </w:r>
    </w:p>
    <w:p w:rsidR="00BA2B9F" w:rsidRDefault="00BA2B9F">
      <w:pPr>
        <w:pStyle w:val="Default"/>
        <w:ind w:firstLine="709"/>
        <w:contextualSpacing/>
        <w:jc w:val="center"/>
        <w:rPr>
          <w:sz w:val="28"/>
          <w:szCs w:val="28"/>
        </w:rPr>
      </w:pPr>
    </w:p>
    <w:p w:rsidR="00BA2B9F" w:rsidRDefault="005B2EB1">
      <w:pPr>
        <w:pStyle w:val="Pa9"/>
        <w:spacing w:line="240" w:lineRule="auto"/>
        <w:ind w:firstLine="709"/>
        <w:contextualSpacing/>
        <w:jc w:val="both"/>
        <w:rPr>
          <w:rStyle w:val="A10"/>
          <w:b w:val="0"/>
          <w:sz w:val="28"/>
          <w:szCs w:val="28"/>
        </w:rPr>
      </w:pPr>
      <w:r>
        <w:rPr>
          <w:rStyle w:val="A10"/>
          <w:b w:val="0"/>
          <w:sz w:val="28"/>
          <w:szCs w:val="28"/>
        </w:rPr>
        <w:t xml:space="preserve">10.1. Работодатель: </w:t>
      </w:r>
    </w:p>
    <w:p w:rsidR="00BA2B9F" w:rsidRDefault="005B2EB1">
      <w:pPr>
        <w:pStyle w:val="Pa9"/>
        <w:spacing w:line="240" w:lineRule="auto"/>
        <w:ind w:firstLine="709"/>
        <w:contextualSpacing/>
        <w:jc w:val="both"/>
        <w:rPr>
          <w:rFonts w:eastAsia="Times New Roman"/>
          <w:sz w:val="28"/>
          <w:szCs w:val="28"/>
        </w:rPr>
      </w:pPr>
      <w:r>
        <w:rPr>
          <w:rStyle w:val="A10"/>
          <w:b w:val="0"/>
          <w:sz w:val="28"/>
          <w:szCs w:val="28"/>
        </w:rPr>
        <w:t>10.1.1. </w:t>
      </w:r>
      <w:r>
        <w:rPr>
          <w:rFonts w:eastAsia="Times New Roman"/>
          <w:sz w:val="28"/>
          <w:szCs w:val="28"/>
        </w:rPr>
        <w:t>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 (телефон, факс, интернет), компьютерную технику и др., а также предоставляет возможность размещения информации в доступном для всех работников месте в здании образовательной организации;</w:t>
      </w:r>
    </w:p>
    <w:p w:rsidR="00BA2B9F" w:rsidRDefault="005B2EB1">
      <w:pPr>
        <w:pStyle w:val="31"/>
        <w:ind w:firstLine="709"/>
        <w:contextualSpacing/>
      </w:pPr>
      <w:r>
        <w:t>10.1.2. </w:t>
      </w:r>
      <w:r>
        <w:rPr>
          <w:spacing w:val="-6"/>
        </w:rPr>
        <w:t>предоставляет первичной 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w:t>
      </w:r>
    </w:p>
    <w:p w:rsidR="00BA2B9F" w:rsidRDefault="005B2EB1">
      <w:pPr>
        <w:pStyle w:val="Default"/>
        <w:ind w:firstLine="709"/>
        <w:contextualSpacing/>
        <w:jc w:val="both"/>
        <w:rPr>
          <w:color w:val="auto"/>
          <w:sz w:val="28"/>
          <w:szCs w:val="28"/>
        </w:rPr>
      </w:pPr>
      <w:proofErr w:type="gramStart"/>
      <w:r>
        <w:rPr>
          <w:color w:val="auto"/>
          <w:sz w:val="28"/>
          <w:szCs w:val="28"/>
        </w:rPr>
        <w:t xml:space="preserve">10.1.3.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w:t>
      </w:r>
      <w:r>
        <w:rPr>
          <w:color w:val="auto"/>
          <w:sz w:val="28"/>
          <w:szCs w:val="28"/>
        </w:rPr>
        <w:lastRenderedPageBreak/>
        <w:t>которых работают члены Профсоюза, для реализации уставных задач Профсоюза и прав, предусмотренных статьёй 11 Федерального закона от 12</w:t>
      </w:r>
      <w:r>
        <w:rPr>
          <w:rFonts w:eastAsia="Arial Unicode MS"/>
          <w:kern w:val="1"/>
          <w:sz w:val="28"/>
          <w:szCs w:val="28"/>
        </w:rPr>
        <w:t> </w:t>
      </w:r>
      <w:r>
        <w:rPr>
          <w:color w:val="auto"/>
          <w:sz w:val="28"/>
          <w:szCs w:val="28"/>
        </w:rPr>
        <w:t>января</w:t>
      </w:r>
      <w:proofErr w:type="gramEnd"/>
      <w:r>
        <w:rPr>
          <w:color w:val="auto"/>
          <w:sz w:val="28"/>
          <w:szCs w:val="28"/>
        </w:rPr>
        <w:t xml:space="preserve"> </w:t>
      </w:r>
      <w:proofErr w:type="gramStart"/>
      <w:r>
        <w:rPr>
          <w:color w:val="auto"/>
          <w:sz w:val="28"/>
          <w:szCs w:val="28"/>
        </w:rPr>
        <w:t>1996 г. № 10-ФЗ «О профессиональных союзах, их правах и гарантиях деятельности»;</w:t>
      </w:r>
      <w:proofErr w:type="gramEnd"/>
    </w:p>
    <w:p w:rsidR="00BA2B9F" w:rsidRDefault="005B2EB1">
      <w:pPr>
        <w:pStyle w:val="31"/>
        <w:ind w:firstLine="709"/>
        <w:contextualSpacing/>
        <w:rPr>
          <w:spacing w:val="-6"/>
        </w:rPr>
      </w:pPr>
      <w:r>
        <w:rPr>
          <w:spacing w:val="-6"/>
        </w:rPr>
        <w:t>10.1.4.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BA2B9F" w:rsidRDefault="005B2EB1">
      <w:pPr>
        <w:pStyle w:val="31"/>
        <w:ind w:firstLine="709"/>
        <w:contextualSpacing/>
        <w:rPr>
          <w:spacing w:val="-6"/>
        </w:rPr>
      </w:pPr>
      <w:r>
        <w:rPr>
          <w:spacing w:val="-6"/>
        </w:rPr>
        <w:t xml:space="preserve">10.1.5. привлекает представителей выборного органа первичной профсоюзной организации для осуществления </w:t>
      </w:r>
      <w:proofErr w:type="gramStart"/>
      <w:r>
        <w:rPr>
          <w:spacing w:val="-6"/>
        </w:rPr>
        <w:t>контроля за</w:t>
      </w:r>
      <w:proofErr w:type="gramEnd"/>
      <w:r>
        <w:rPr>
          <w:spacing w:val="-6"/>
        </w:rPr>
        <w:t xml:space="preserve"> правильностью расходования фонда оплаты труда, фонда экономии заработной платы, внебюджетного фонда;</w:t>
      </w:r>
    </w:p>
    <w:p w:rsidR="00BA2B9F" w:rsidRDefault="005B2EB1">
      <w:pPr>
        <w:pStyle w:val="Pa9"/>
        <w:spacing w:line="240" w:lineRule="auto"/>
        <w:ind w:firstLine="709"/>
        <w:contextualSpacing/>
        <w:jc w:val="both"/>
        <w:rPr>
          <w:color w:val="000000"/>
          <w:sz w:val="28"/>
          <w:szCs w:val="28"/>
        </w:rPr>
      </w:pPr>
      <w:proofErr w:type="gramStart"/>
      <w:r>
        <w:rPr>
          <w:rStyle w:val="A10"/>
          <w:b w:val="0"/>
          <w:bCs w:val="0"/>
          <w:sz w:val="28"/>
          <w:szCs w:val="28"/>
        </w:rPr>
        <w:t xml:space="preserve">10.1.6.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w:t>
      </w:r>
      <w:r>
        <w:rPr>
          <w:rStyle w:val="A10"/>
          <w:b w:val="0"/>
          <w:bCs w:val="0"/>
          <w:color w:val="auto"/>
          <w:sz w:val="28"/>
          <w:szCs w:val="28"/>
        </w:rPr>
        <w:t>квалификации</w:t>
      </w:r>
      <w:proofErr w:type="gramEnd"/>
      <w:r>
        <w:rPr>
          <w:rStyle w:val="A10"/>
          <w:b w:val="0"/>
          <w:bCs w:val="0"/>
          <w:color w:val="auto"/>
          <w:sz w:val="28"/>
          <w:szCs w:val="28"/>
        </w:rPr>
        <w:t xml:space="preserve">, </w:t>
      </w:r>
      <w:r>
        <w:rPr>
          <w:rStyle w:val="A10"/>
          <w:b w:val="0"/>
          <w:bCs w:val="0"/>
          <w:sz w:val="28"/>
          <w:szCs w:val="28"/>
        </w:rPr>
        <w:t xml:space="preserve">дополнительном профессиональном </w:t>
      </w:r>
      <w:proofErr w:type="gramStart"/>
      <w:r>
        <w:rPr>
          <w:rStyle w:val="A10"/>
          <w:b w:val="0"/>
          <w:bCs w:val="0"/>
          <w:sz w:val="28"/>
          <w:szCs w:val="28"/>
        </w:rPr>
        <w:t>образовании</w:t>
      </w:r>
      <w:proofErr w:type="gramEnd"/>
      <w:r>
        <w:rPr>
          <w:rStyle w:val="A10"/>
          <w:b w:val="0"/>
          <w:bCs w:val="0"/>
          <w:sz w:val="28"/>
          <w:szCs w:val="28"/>
        </w:rPr>
        <w:t>, результатах аттестации и наградах работников и другую</w:t>
      </w:r>
      <w:r>
        <w:rPr>
          <w:color w:val="000000"/>
          <w:sz w:val="28"/>
          <w:szCs w:val="28"/>
        </w:rPr>
        <w:t xml:space="preserve"> необходимую </w:t>
      </w:r>
      <w:r>
        <w:rPr>
          <w:rStyle w:val="A10"/>
          <w:b w:val="0"/>
          <w:bCs w:val="0"/>
          <w:sz w:val="28"/>
          <w:szCs w:val="28"/>
        </w:rPr>
        <w:t>информацию;</w:t>
      </w:r>
    </w:p>
    <w:p w:rsidR="00BA2B9F" w:rsidRDefault="005B2EB1">
      <w:pPr>
        <w:pStyle w:val="Pa9"/>
        <w:spacing w:line="240" w:lineRule="auto"/>
        <w:ind w:firstLine="709"/>
        <w:contextualSpacing/>
        <w:jc w:val="both"/>
        <w:rPr>
          <w:rStyle w:val="A10"/>
          <w:b w:val="0"/>
          <w:bCs w:val="0"/>
          <w:sz w:val="28"/>
          <w:szCs w:val="28"/>
        </w:rPr>
      </w:pPr>
      <w:r>
        <w:rPr>
          <w:rStyle w:val="A10"/>
          <w:b w:val="0"/>
          <w:bCs w:val="0"/>
          <w:sz w:val="28"/>
          <w:szCs w:val="28"/>
        </w:rPr>
        <w:t>10.1.7.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BA2B9F" w:rsidRDefault="005B2EB1">
      <w:pPr>
        <w:pStyle w:val="Default"/>
        <w:ind w:firstLine="709"/>
        <w:contextualSpacing/>
        <w:jc w:val="both"/>
        <w:rPr>
          <w:sz w:val="28"/>
          <w:szCs w:val="28"/>
        </w:rPr>
      </w:pPr>
      <w:proofErr w:type="gramStart"/>
      <w:r>
        <w:rPr>
          <w:sz w:val="28"/>
          <w:szCs w:val="28"/>
        </w:rPr>
        <w:t xml:space="preserve">10.1.8. предоставляет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 2 раза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14 дней по вопросам трудового права, пенсионного и социального обеспечения, охраны труда и другим социально-трудовым вопросам; </w:t>
      </w:r>
      <w:proofErr w:type="gramEnd"/>
    </w:p>
    <w:p w:rsidR="00BA2B9F" w:rsidRDefault="005B2EB1">
      <w:pPr>
        <w:pStyle w:val="Default"/>
        <w:ind w:firstLine="709"/>
        <w:contextualSpacing/>
        <w:jc w:val="both"/>
        <w:rPr>
          <w:color w:val="auto"/>
        </w:rPr>
      </w:pPr>
      <w:proofErr w:type="gramStart"/>
      <w:r>
        <w:rPr>
          <w:sz w:val="28"/>
          <w:szCs w:val="28"/>
        </w:rPr>
        <w:t>10.1.9. предоставляет возможность уполномоченным по охране труда, членам совместной комиссии по охране труда использовать не менее 6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1 раза в год в течение не менее</w:t>
      </w:r>
      <w:proofErr w:type="gramEnd"/>
      <w:r>
        <w:rPr>
          <w:sz w:val="28"/>
          <w:szCs w:val="28"/>
        </w:rPr>
        <w:t xml:space="preserve"> 7 дней с сохранением средней заработной платы по основному месту работы;</w:t>
      </w:r>
    </w:p>
    <w:p w:rsidR="00BA2B9F" w:rsidRDefault="005B2EB1">
      <w:pPr>
        <w:pStyle w:val="Default"/>
        <w:ind w:firstLine="709"/>
        <w:contextualSpacing/>
        <w:jc w:val="both"/>
        <w:rPr>
          <w:color w:val="auto"/>
          <w:sz w:val="28"/>
          <w:szCs w:val="28"/>
        </w:rPr>
      </w:pPr>
      <w:r>
        <w:rPr>
          <w:color w:val="auto"/>
          <w:sz w:val="28"/>
          <w:szCs w:val="28"/>
        </w:rPr>
        <w:t>10.1.10. </w:t>
      </w:r>
      <w:r>
        <w:rPr>
          <w:iCs/>
          <w:color w:val="auto"/>
          <w:sz w:val="28"/>
          <w:szCs w:val="28"/>
        </w:rPr>
        <w:t xml:space="preserve">предоставляет ежегодно в каникулярное время дополнительный оплачиваемый отпуск председателю первичной профсоюзной организации в </w:t>
      </w:r>
      <w:r>
        <w:rPr>
          <w:iCs/>
          <w:color w:val="auto"/>
          <w:sz w:val="28"/>
          <w:szCs w:val="28"/>
        </w:rPr>
        <w:lastRenderedPageBreak/>
        <w:t xml:space="preserve">количестве 2 календарных дней, заместителям председателя - 2 календарных дня, уполномоченным по охране труда </w:t>
      </w:r>
      <w:r>
        <w:rPr>
          <w:color w:val="auto"/>
          <w:sz w:val="28"/>
          <w:szCs w:val="28"/>
        </w:rPr>
        <w:t>выборным органом первичной профсоюзной организации</w:t>
      </w:r>
      <w:r>
        <w:rPr>
          <w:iCs/>
          <w:color w:val="auto"/>
          <w:sz w:val="28"/>
          <w:szCs w:val="28"/>
        </w:rPr>
        <w:t xml:space="preserve"> - 2 календарных дня; членам контрольно-ревизионной комиссии первичной профсоюзной организации – 1 календарного дня;</w:t>
      </w:r>
    </w:p>
    <w:p w:rsidR="00BA2B9F" w:rsidRDefault="005B2EB1">
      <w:pPr>
        <w:pStyle w:val="Default"/>
        <w:ind w:firstLine="709"/>
        <w:contextualSpacing/>
        <w:jc w:val="both"/>
        <w:rPr>
          <w:color w:val="auto"/>
          <w:sz w:val="28"/>
          <w:szCs w:val="28"/>
        </w:rPr>
      </w:pPr>
      <w:proofErr w:type="gramStart"/>
      <w:r>
        <w:rPr>
          <w:color w:val="auto"/>
          <w:sz w:val="28"/>
          <w:szCs w:val="28"/>
        </w:rPr>
        <w:t>10.1.11. в</w:t>
      </w:r>
      <w:r>
        <w:rPr>
          <w:iCs/>
          <w:color w:val="auto"/>
          <w:sz w:val="28"/>
          <w:szCs w:val="28"/>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счёт средств стимулирующей части фонда оплаты труда образовательной организации</w:t>
      </w:r>
      <w:r>
        <w:rPr>
          <w:rStyle w:val="afe"/>
          <w:iCs/>
          <w:color w:val="auto"/>
          <w:sz w:val="28"/>
          <w:szCs w:val="28"/>
        </w:rPr>
        <w:footnoteReference w:id="68"/>
      </w:r>
      <w:r>
        <w:rPr>
          <w:iCs/>
          <w:color w:val="auto"/>
          <w:sz w:val="28"/>
          <w:szCs w:val="28"/>
        </w:rPr>
        <w:t>;</w:t>
      </w:r>
      <w:proofErr w:type="gramEnd"/>
    </w:p>
    <w:p w:rsidR="00BA2B9F" w:rsidRDefault="005B2EB1">
      <w:pPr>
        <w:pStyle w:val="Default"/>
        <w:ind w:firstLine="709"/>
        <w:contextualSpacing/>
        <w:jc w:val="both"/>
        <w:rPr>
          <w:iCs/>
          <w:sz w:val="28"/>
          <w:szCs w:val="28"/>
        </w:rPr>
      </w:pPr>
      <w:r>
        <w:rPr>
          <w:iCs/>
          <w:sz w:val="28"/>
          <w:szCs w:val="28"/>
        </w:rPr>
        <w:t>10.1.12. </w:t>
      </w:r>
      <w:r>
        <w:rPr>
          <w:i/>
          <w:iCs/>
          <w:sz w:val="28"/>
          <w:szCs w:val="28"/>
        </w:rPr>
        <w:t>Другие обязательства работодателя в отношении гарантий профсоюзной деятельности (указать какие).</w:t>
      </w:r>
    </w:p>
    <w:p w:rsidR="00BA2B9F" w:rsidRDefault="005B2EB1">
      <w:pPr>
        <w:pStyle w:val="Default"/>
        <w:ind w:firstLine="709"/>
        <w:contextualSpacing/>
        <w:jc w:val="both"/>
        <w:rPr>
          <w:sz w:val="28"/>
          <w:szCs w:val="28"/>
        </w:rPr>
      </w:pPr>
      <w:r>
        <w:rPr>
          <w:sz w:val="28"/>
          <w:szCs w:val="28"/>
        </w:rPr>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BA2B9F" w:rsidRDefault="005B2EB1">
      <w:pPr>
        <w:autoSpaceDE w:val="0"/>
        <w:autoSpaceDN w:val="0"/>
        <w:adjustRightInd w:val="0"/>
        <w:ind w:firstLine="709"/>
        <w:contextualSpacing/>
        <w:jc w:val="both"/>
        <w:rPr>
          <w:rFonts w:eastAsia="Calibri"/>
          <w:strike/>
          <w:color w:val="000000"/>
          <w:sz w:val="28"/>
          <w:szCs w:val="28"/>
          <w:lang w:eastAsia="en-US"/>
        </w:rPr>
      </w:pPr>
      <w:r>
        <w:rPr>
          <w:sz w:val="28"/>
          <w:szCs w:val="28"/>
        </w:rPr>
        <w:t>10.2.1. </w:t>
      </w:r>
      <w:proofErr w:type="gramStart"/>
      <w:r>
        <w:rPr>
          <w:rFonts w:eastAsia="Calibri"/>
          <w:color w:val="000000"/>
          <w:sz w:val="28"/>
          <w:szCs w:val="28"/>
          <w:lang w:eastAsia="en-US"/>
        </w:rPr>
        <w:t xml:space="preserve">Члены </w:t>
      </w:r>
      <w:r>
        <w:rPr>
          <w:sz w:val="28"/>
          <w:szCs w:val="28"/>
        </w:rPr>
        <w:t>выборного органа первичной профсоюзной организации</w:t>
      </w:r>
      <w:r>
        <w:rPr>
          <w:rFonts w:eastAsia="Calibri"/>
          <w:color w:val="000000"/>
          <w:sz w:val="28"/>
          <w:szCs w:val="28"/>
          <w:lang w:eastAsia="en-US"/>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Pr>
          <w:color w:val="000000"/>
          <w:sz w:val="28"/>
          <w:szCs w:val="28"/>
          <w:shd w:val="clear" w:color="auto" w:fill="FFFFFF"/>
        </w:rPr>
        <w:t>, подготовки проекта коллективного договора и заключения коллективного договора</w:t>
      </w:r>
      <w:r>
        <w:rPr>
          <w:rFonts w:eastAsia="Calibri"/>
          <w:color w:val="000000"/>
          <w:sz w:val="28"/>
          <w:szCs w:val="28"/>
          <w:lang w:eastAsia="en-US"/>
        </w:rPr>
        <w:t>.</w:t>
      </w:r>
      <w:proofErr w:type="gramEnd"/>
    </w:p>
    <w:p w:rsidR="00BA2B9F" w:rsidRDefault="005B2EB1">
      <w:pPr>
        <w:autoSpaceDE w:val="0"/>
        <w:autoSpaceDN w:val="0"/>
        <w:adjustRightInd w:val="0"/>
        <w:ind w:firstLine="709"/>
        <w:contextualSpacing/>
        <w:jc w:val="both"/>
        <w:rPr>
          <w:color w:val="000000"/>
          <w:sz w:val="28"/>
          <w:szCs w:val="28"/>
        </w:rPr>
      </w:pPr>
      <w:r>
        <w:rPr>
          <w:rFonts w:eastAsia="Calibri"/>
          <w:color w:val="000000"/>
          <w:sz w:val="28"/>
          <w:szCs w:val="28"/>
          <w:lang w:eastAsia="en-US"/>
        </w:rPr>
        <w:t>10.2.2. </w:t>
      </w:r>
      <w:r>
        <w:rPr>
          <w:color w:val="000000"/>
          <w:sz w:val="28"/>
          <w:szCs w:val="28"/>
        </w:rPr>
        <w:t>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BA2B9F" w:rsidRDefault="005B2EB1">
      <w:pPr>
        <w:autoSpaceDE w:val="0"/>
        <w:autoSpaceDN w:val="0"/>
        <w:adjustRightInd w:val="0"/>
        <w:ind w:firstLine="709"/>
        <w:contextualSpacing/>
        <w:jc w:val="both"/>
        <w:rPr>
          <w:color w:val="000000"/>
          <w:sz w:val="28"/>
          <w:szCs w:val="28"/>
        </w:rPr>
      </w:pPr>
      <w:r>
        <w:rPr>
          <w:color w:val="000000"/>
          <w:sz w:val="28"/>
          <w:szCs w:val="28"/>
        </w:rPr>
        <w:t>10.2.3. </w:t>
      </w:r>
      <w:proofErr w:type="gramStart"/>
      <w:r>
        <w:rPr>
          <w:color w:val="000000"/>
          <w:sz w:val="28"/>
          <w:szCs w:val="28"/>
        </w:rP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Pr>
          <w:color w:val="000000"/>
          <w:sz w:val="28"/>
          <w:szCs w:val="28"/>
        </w:rPr>
        <w:t xml:space="preserve"> (часть третья статьи 39 ТК РФ).</w:t>
      </w:r>
    </w:p>
    <w:p w:rsidR="00BA2B9F" w:rsidRDefault="005B2EB1">
      <w:pPr>
        <w:autoSpaceDE w:val="0"/>
        <w:autoSpaceDN w:val="0"/>
        <w:adjustRightInd w:val="0"/>
        <w:ind w:firstLine="709"/>
        <w:contextualSpacing/>
        <w:jc w:val="both"/>
        <w:rPr>
          <w:color w:val="000000"/>
          <w:sz w:val="28"/>
          <w:szCs w:val="28"/>
        </w:rPr>
      </w:pPr>
      <w:r>
        <w:rPr>
          <w:color w:val="000000"/>
          <w:sz w:val="28"/>
          <w:szCs w:val="28"/>
        </w:rPr>
        <w:t>10.2.4. </w:t>
      </w:r>
      <w:proofErr w:type="gramStart"/>
      <w:r>
        <w:rPr>
          <w:color w:val="000000"/>
          <w:sz w:val="28"/>
          <w:szCs w:val="28"/>
        </w:rPr>
        <w:t xml:space="preserve">Члены выборного органа первичной профсоюзной организации включаются в состав аттестационной комиссии </w:t>
      </w:r>
      <w:r>
        <w:rPr>
          <w:iCs/>
          <w:sz w:val="28"/>
          <w:szCs w:val="28"/>
        </w:rPr>
        <w:t xml:space="preserve">образовательной организации </w:t>
      </w:r>
      <w:r>
        <w:rPr>
          <w:color w:val="000000"/>
          <w:sz w:val="28"/>
          <w:szCs w:val="28"/>
        </w:rPr>
        <w:lastRenderedPageBreak/>
        <w:t xml:space="preserve">комиссий </w:t>
      </w:r>
      <w:r>
        <w:rPr>
          <w:iCs/>
          <w:sz w:val="28"/>
          <w:szCs w:val="28"/>
        </w:rPr>
        <w:t xml:space="preserve">образовательной организации </w:t>
      </w:r>
      <w:r>
        <w:rPr>
          <w:color w:val="000000"/>
          <w:sz w:val="28"/>
          <w:szCs w:val="28"/>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roofErr w:type="gramEnd"/>
    </w:p>
    <w:p w:rsidR="00BA2B9F" w:rsidRDefault="005B2EB1">
      <w:pPr>
        <w:autoSpaceDE w:val="0"/>
        <w:autoSpaceDN w:val="0"/>
        <w:adjustRightInd w:val="0"/>
        <w:ind w:firstLine="709"/>
        <w:contextualSpacing/>
        <w:jc w:val="both"/>
        <w:rPr>
          <w:color w:val="000000"/>
          <w:sz w:val="28"/>
          <w:szCs w:val="28"/>
        </w:rPr>
      </w:pPr>
      <w:r>
        <w:rPr>
          <w:color w:val="000000"/>
          <w:sz w:val="28"/>
          <w:szCs w:val="28"/>
        </w:rPr>
        <w:t>10.2.5.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BA2B9F" w:rsidRDefault="005B2EB1">
      <w:pPr>
        <w:pStyle w:val="Pa16"/>
        <w:spacing w:line="240" w:lineRule="auto"/>
        <w:ind w:firstLine="709"/>
        <w:contextualSpacing/>
        <w:jc w:val="both"/>
        <w:rPr>
          <w:color w:val="000000"/>
          <w:sz w:val="28"/>
          <w:szCs w:val="28"/>
        </w:rPr>
      </w:pPr>
      <w:r>
        <w:rPr>
          <w:color w:val="000000"/>
          <w:sz w:val="28"/>
          <w:szCs w:val="28"/>
        </w:rPr>
        <w:t>10.3. Стороны совместно:</w:t>
      </w:r>
    </w:p>
    <w:p w:rsidR="00BA2B9F" w:rsidRDefault="005B2EB1">
      <w:pPr>
        <w:pStyle w:val="Pa16"/>
        <w:spacing w:line="240" w:lineRule="auto"/>
        <w:ind w:firstLine="709"/>
        <w:contextualSpacing/>
        <w:jc w:val="both"/>
        <w:rPr>
          <w:iCs/>
          <w:sz w:val="28"/>
          <w:szCs w:val="28"/>
        </w:rPr>
      </w:pPr>
      <w:r>
        <w:rPr>
          <w:iCs/>
          <w:sz w:val="28"/>
          <w:szCs w:val="28"/>
        </w:rPr>
        <w:t>10.3.1.</w:t>
      </w:r>
      <w:r>
        <w:rPr>
          <w:color w:val="000000"/>
          <w:sz w:val="28"/>
          <w:szCs w:val="28"/>
        </w:rPr>
        <w:t> </w:t>
      </w:r>
      <w:r>
        <w:rPr>
          <w:iCs/>
          <w:sz w:val="28"/>
          <w:szCs w:val="28"/>
        </w:rPr>
        <w:t xml:space="preserve">представляют работников к награждению отраслевыми и иными наградами, ходатайствуют о представлении к наградам, </w:t>
      </w:r>
      <w:r>
        <w:rPr>
          <w:sz w:val="28"/>
          <w:szCs w:val="28"/>
        </w:rPr>
        <w:t xml:space="preserve">присвоении почетных званий </w:t>
      </w:r>
      <w:r>
        <w:rPr>
          <w:iCs/>
          <w:sz w:val="28"/>
          <w:szCs w:val="28"/>
        </w:rPr>
        <w:t>работникам образовательной организации;</w:t>
      </w:r>
    </w:p>
    <w:p w:rsidR="00BA2B9F" w:rsidRDefault="005B2EB1">
      <w:pPr>
        <w:pStyle w:val="Default"/>
        <w:ind w:firstLine="709"/>
        <w:contextualSpacing/>
        <w:jc w:val="both"/>
        <w:rPr>
          <w:sz w:val="28"/>
          <w:szCs w:val="28"/>
        </w:rPr>
      </w:pPr>
      <w:r>
        <w:rPr>
          <w:sz w:val="28"/>
          <w:szCs w:val="28"/>
        </w:rPr>
        <w:t>10.3.2.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w:t>
      </w:r>
      <w:proofErr w:type="gramStart"/>
      <w:r>
        <w:rPr>
          <w:sz w:val="28"/>
          <w:szCs w:val="28"/>
        </w:rPr>
        <w:t>ии и её</w:t>
      </w:r>
      <w:proofErr w:type="gramEnd"/>
      <w:r>
        <w:rPr>
          <w:sz w:val="28"/>
          <w:szCs w:val="28"/>
        </w:rPr>
        <w:t xml:space="preserve"> выборного органа по реализации уставных задач Профсоюза;</w:t>
      </w:r>
    </w:p>
    <w:p w:rsidR="00BA2B9F" w:rsidRDefault="005B2EB1">
      <w:pPr>
        <w:autoSpaceDE w:val="0"/>
        <w:autoSpaceDN w:val="0"/>
        <w:adjustRightInd w:val="0"/>
        <w:ind w:firstLine="709"/>
        <w:contextualSpacing/>
        <w:jc w:val="both"/>
        <w:rPr>
          <w:color w:val="000000"/>
          <w:sz w:val="28"/>
          <w:szCs w:val="28"/>
        </w:rPr>
      </w:pPr>
      <w:r>
        <w:rPr>
          <w:color w:val="000000"/>
          <w:sz w:val="28"/>
          <w:szCs w:val="28"/>
        </w:rPr>
        <w:t>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BA2B9F" w:rsidRDefault="00BA2B9F">
      <w:pPr>
        <w:autoSpaceDE w:val="0"/>
        <w:autoSpaceDN w:val="0"/>
        <w:adjustRightInd w:val="0"/>
        <w:ind w:firstLine="709"/>
        <w:contextualSpacing/>
        <w:jc w:val="both"/>
        <w:rPr>
          <w:color w:val="000000"/>
          <w:sz w:val="28"/>
          <w:szCs w:val="28"/>
        </w:rPr>
      </w:pPr>
    </w:p>
    <w:p w:rsidR="00BA2B9F" w:rsidRDefault="005B2EB1">
      <w:pPr>
        <w:pStyle w:val="Pa6"/>
        <w:spacing w:line="240" w:lineRule="auto"/>
        <w:ind w:firstLine="709"/>
        <w:contextualSpacing/>
        <w:jc w:val="center"/>
        <w:rPr>
          <w:b/>
        </w:rPr>
      </w:pPr>
      <w:r>
        <w:rPr>
          <w:b/>
          <w:color w:val="000000"/>
          <w:lang w:eastAsia="en-US"/>
        </w:rPr>
        <w:t>X</w:t>
      </w:r>
      <w:r>
        <w:rPr>
          <w:b/>
          <w:bCs/>
        </w:rPr>
        <w:t>I</w:t>
      </w:r>
      <w:r>
        <w:rPr>
          <w:b/>
          <w:color w:val="000000"/>
          <w:lang w:eastAsia="en-US"/>
        </w:rPr>
        <w:t>.</w:t>
      </w:r>
      <w:r>
        <w:rPr>
          <w:rFonts w:eastAsia="Times New Roman"/>
          <w:b/>
          <w:color w:val="000000"/>
        </w:rPr>
        <w:t> </w:t>
      </w:r>
      <w:proofErr w:type="gramStart"/>
      <w:r>
        <w:rPr>
          <w:rFonts w:eastAsia="Times New Roman"/>
          <w:b/>
          <w:color w:val="000000"/>
        </w:rPr>
        <w:t>КОНТРОЛЬ ЗА</w:t>
      </w:r>
      <w:proofErr w:type="gramEnd"/>
      <w:r>
        <w:rPr>
          <w:rFonts w:eastAsia="Times New Roman"/>
          <w:b/>
          <w:color w:val="000000"/>
        </w:rPr>
        <w:t xml:space="preserve"> ВЫПОЛНЕНИЕМ КОЛЛЕКТИВНОГО ДОГОВОРА. </w:t>
      </w:r>
      <w:r>
        <w:rPr>
          <w:b/>
        </w:rPr>
        <w:t>ОТВЕТСТВЕННОСТЬ СТОРОН КОЛЛЕКТИВНОГО ДОГОВОРА</w:t>
      </w:r>
    </w:p>
    <w:p w:rsidR="00BA2B9F" w:rsidRDefault="00BA2B9F">
      <w:pPr>
        <w:pStyle w:val="Pa16"/>
        <w:spacing w:line="240" w:lineRule="auto"/>
        <w:ind w:firstLine="709"/>
        <w:contextualSpacing/>
        <w:jc w:val="center"/>
        <w:rPr>
          <w:rFonts w:eastAsia="Times New Roman"/>
          <w:color w:val="000000"/>
          <w:sz w:val="28"/>
          <w:szCs w:val="28"/>
        </w:rPr>
      </w:pPr>
    </w:p>
    <w:p w:rsidR="00BA2B9F" w:rsidRDefault="005B2EB1">
      <w:pPr>
        <w:pStyle w:val="Pa16"/>
        <w:spacing w:line="240" w:lineRule="auto"/>
        <w:ind w:firstLine="709"/>
        <w:contextualSpacing/>
        <w:jc w:val="both"/>
        <w:rPr>
          <w:rFonts w:eastAsia="Times New Roman"/>
          <w:color w:val="000000"/>
          <w:sz w:val="28"/>
          <w:szCs w:val="28"/>
        </w:rPr>
      </w:pPr>
      <w:r>
        <w:rPr>
          <w:rFonts w:eastAsia="Times New Roman"/>
          <w:color w:val="000000"/>
          <w:sz w:val="28"/>
          <w:szCs w:val="28"/>
        </w:rPr>
        <w:t>11.1. </w:t>
      </w:r>
      <w:proofErr w:type="gramStart"/>
      <w:r>
        <w:rPr>
          <w:rFonts w:eastAsia="Times New Roman"/>
          <w:color w:val="000000"/>
          <w:sz w:val="28"/>
          <w:szCs w:val="28"/>
        </w:rPr>
        <w:t>Контроль за</w:t>
      </w:r>
      <w:proofErr w:type="gramEnd"/>
      <w:r>
        <w:rPr>
          <w:rFonts w:eastAsia="Times New Roman"/>
          <w:color w:val="000000"/>
          <w:sz w:val="28"/>
          <w:szCs w:val="28"/>
        </w:rPr>
        <w:t xml:space="preserve"> выполнением настоящего коллективного договора осуществляется сторонами и их представителями, комиссией </w:t>
      </w:r>
      <w:r>
        <w:rPr>
          <w:color w:val="000000"/>
          <w:sz w:val="28"/>
          <w:szCs w:val="28"/>
          <w:lang w:eastAsia="en-US"/>
        </w:rPr>
        <w:t>для ведения коллективных переговоров</w:t>
      </w:r>
      <w:r>
        <w:rPr>
          <w:color w:val="000000"/>
          <w:sz w:val="28"/>
          <w:szCs w:val="28"/>
          <w:shd w:val="clear" w:color="auto" w:fill="FFFFFF"/>
        </w:rPr>
        <w:t xml:space="preserve">, подготовки проекта коллективного договора и заключения коллективного договора </w:t>
      </w:r>
      <w:r>
        <w:rPr>
          <w:rFonts w:eastAsia="Times New Roman"/>
          <w:i/>
          <w:color w:val="000000"/>
          <w:sz w:val="28"/>
          <w:szCs w:val="28"/>
        </w:rPr>
        <w:t>Муниципального общеобразовательного учреждения Красносельская средняя школа</w:t>
      </w:r>
      <w:r>
        <w:rPr>
          <w:rFonts w:eastAsia="Times New Roman"/>
          <w:i/>
          <w:color w:val="000000"/>
          <w:sz w:val="22"/>
          <w:szCs w:val="22"/>
        </w:rPr>
        <w:t>.</w:t>
      </w:r>
    </w:p>
    <w:p w:rsidR="00BA2B9F" w:rsidRDefault="005B2EB1">
      <w:pPr>
        <w:pStyle w:val="Default"/>
        <w:ind w:firstLine="709"/>
        <w:contextualSpacing/>
        <w:jc w:val="both"/>
        <w:rPr>
          <w:sz w:val="28"/>
          <w:szCs w:val="28"/>
        </w:rPr>
      </w:pPr>
      <w:r>
        <w:rPr>
          <w:sz w:val="28"/>
          <w:szCs w:val="28"/>
        </w:rPr>
        <w:t>11.2. </w:t>
      </w:r>
      <w:r>
        <w:rPr>
          <w:bCs/>
          <w:sz w:val="28"/>
          <w:szCs w:val="28"/>
        </w:rPr>
        <w:t xml:space="preserve">Стороны договорились и обязуются: </w:t>
      </w:r>
    </w:p>
    <w:p w:rsidR="00BA2B9F" w:rsidRDefault="005B2EB1">
      <w:pPr>
        <w:pStyle w:val="Default"/>
        <w:ind w:firstLine="709"/>
        <w:contextualSpacing/>
        <w:jc w:val="both"/>
        <w:rPr>
          <w:sz w:val="28"/>
          <w:szCs w:val="28"/>
        </w:rPr>
      </w:pPr>
      <w:r>
        <w:rPr>
          <w:sz w:val="28"/>
          <w:szCs w:val="28"/>
        </w:rPr>
        <w:t xml:space="preserve">11.2.1. Обеспечивать реальное выполнение и действенный </w:t>
      </w:r>
      <w:proofErr w:type="gramStart"/>
      <w:r>
        <w:rPr>
          <w:sz w:val="28"/>
          <w:szCs w:val="28"/>
        </w:rPr>
        <w:t>контроль за</w:t>
      </w:r>
      <w:proofErr w:type="gramEnd"/>
      <w:r>
        <w:rPr>
          <w:sz w:val="28"/>
          <w:szCs w:val="28"/>
        </w:rPr>
        <w:t xml:space="preserve"> выполнением коллективного договора, осуществляя взаимодействие в различных формах и предоставляя друг другу всю необходимую информацию. </w:t>
      </w:r>
    </w:p>
    <w:p w:rsidR="00BA2B9F" w:rsidRDefault="005B2EB1">
      <w:pPr>
        <w:pStyle w:val="Default"/>
        <w:ind w:firstLine="709"/>
        <w:contextualSpacing/>
        <w:jc w:val="both"/>
        <w:rPr>
          <w:sz w:val="28"/>
          <w:szCs w:val="28"/>
        </w:rPr>
      </w:pPr>
      <w:r>
        <w:rPr>
          <w:sz w:val="28"/>
          <w:szCs w:val="28"/>
        </w:rPr>
        <w:t>11.2.2.</w:t>
      </w:r>
      <w:r>
        <w:t> </w:t>
      </w:r>
      <w:r>
        <w:rPr>
          <w:sz w:val="28"/>
          <w:szCs w:val="28"/>
        </w:rPr>
        <w:t xml:space="preserve">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BA2B9F" w:rsidRDefault="005B2EB1">
      <w:pPr>
        <w:pStyle w:val="Default"/>
        <w:ind w:firstLine="709"/>
        <w:contextualSpacing/>
        <w:jc w:val="both"/>
        <w:rPr>
          <w:sz w:val="28"/>
          <w:szCs w:val="28"/>
        </w:rPr>
      </w:pPr>
      <w:r>
        <w:rPr>
          <w:sz w:val="28"/>
          <w:szCs w:val="28"/>
        </w:rPr>
        <w:t xml:space="preserve">11.2.3. Проводить обсуждение итогов выполнения коллективного договора и </w:t>
      </w:r>
      <w:proofErr w:type="gramStart"/>
      <w:r>
        <w:rPr>
          <w:sz w:val="28"/>
          <w:szCs w:val="28"/>
        </w:rPr>
        <w:t>отчитываться о</w:t>
      </w:r>
      <w:proofErr w:type="gramEnd"/>
      <w:r>
        <w:rPr>
          <w:sz w:val="28"/>
          <w:szCs w:val="28"/>
        </w:rPr>
        <w:t xml:space="preserve"> его выполнении на общем собрании (конференции) работников не реже одного раза в год. </w:t>
      </w:r>
    </w:p>
    <w:p w:rsidR="00BA2B9F" w:rsidRDefault="005B2EB1">
      <w:pPr>
        <w:pStyle w:val="Default"/>
        <w:ind w:firstLine="709"/>
        <w:contextualSpacing/>
        <w:jc w:val="both"/>
        <w:rPr>
          <w:sz w:val="28"/>
          <w:szCs w:val="28"/>
        </w:rPr>
      </w:pPr>
      <w:r>
        <w:rPr>
          <w:sz w:val="28"/>
          <w:szCs w:val="28"/>
        </w:rPr>
        <w:lastRenderedPageBreak/>
        <w:t xml:space="preserve">11.2.4. Разъяснять положения и обязательства сторон коллективного договора работникам образовательной организации. </w:t>
      </w:r>
    </w:p>
    <w:p w:rsidR="00BA2B9F" w:rsidRDefault="005B2EB1">
      <w:pPr>
        <w:pStyle w:val="Default"/>
        <w:ind w:firstLine="709"/>
        <w:contextualSpacing/>
        <w:jc w:val="both"/>
        <w:rPr>
          <w:sz w:val="28"/>
          <w:szCs w:val="28"/>
        </w:rPr>
      </w:pPr>
      <w:r>
        <w:rPr>
          <w:sz w:val="28"/>
          <w:szCs w:val="28"/>
        </w:rPr>
        <w:t xml:space="preserve">11.2.5. Представлять другой стороне необходимую информацию в рамках осуществления </w:t>
      </w:r>
      <w:proofErr w:type="gramStart"/>
      <w:r>
        <w:rPr>
          <w:sz w:val="28"/>
          <w:szCs w:val="28"/>
        </w:rPr>
        <w:t>контроля за</w:t>
      </w:r>
      <w:proofErr w:type="gramEnd"/>
      <w:r>
        <w:rPr>
          <w:sz w:val="28"/>
          <w:szCs w:val="28"/>
        </w:rPr>
        <w:t xml:space="preserve"> выполнением условий коллективного договора </w:t>
      </w:r>
      <w:r>
        <w:rPr>
          <w:iCs/>
          <w:sz w:val="28"/>
          <w:szCs w:val="28"/>
        </w:rPr>
        <w:t xml:space="preserve">в течение 20 дней </w:t>
      </w:r>
      <w:r>
        <w:rPr>
          <w:i/>
        </w:rPr>
        <w:t>(но не позднее одного месяца)</w:t>
      </w:r>
      <w:r>
        <w:rPr>
          <w:sz w:val="28"/>
          <w:szCs w:val="28"/>
        </w:rPr>
        <w:t xml:space="preserve"> со дня получения соответствующего письменного запроса</w:t>
      </w:r>
      <w:r>
        <w:rPr>
          <w:rStyle w:val="afe"/>
          <w:sz w:val="28"/>
          <w:szCs w:val="28"/>
        </w:rPr>
        <w:footnoteReference w:id="69"/>
      </w:r>
      <w:r>
        <w:rPr>
          <w:sz w:val="28"/>
          <w:szCs w:val="28"/>
        </w:rPr>
        <w:t>.</w:t>
      </w:r>
    </w:p>
    <w:p w:rsidR="00BA2B9F" w:rsidRDefault="005B2EB1">
      <w:pPr>
        <w:pStyle w:val="Default"/>
        <w:ind w:firstLine="709"/>
        <w:contextualSpacing/>
        <w:jc w:val="both"/>
        <w:rPr>
          <w:sz w:val="28"/>
          <w:szCs w:val="28"/>
        </w:rPr>
      </w:pPr>
      <w:r>
        <w:rPr>
          <w:sz w:val="28"/>
          <w:szCs w:val="28"/>
        </w:rPr>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Pr>
          <w:color w:val="auto"/>
          <w:sz w:val="28"/>
          <w:szCs w:val="28"/>
        </w:rPr>
        <w:t>выборного органа первичной профсоюзной организации</w:t>
      </w:r>
      <w:r>
        <w:rPr>
          <w:sz w:val="28"/>
          <w:szCs w:val="28"/>
        </w:rPr>
        <w:t xml:space="preserve">. </w:t>
      </w:r>
    </w:p>
    <w:p w:rsidR="00BA2B9F" w:rsidRDefault="005B2EB1">
      <w:pPr>
        <w:pStyle w:val="Default"/>
        <w:ind w:firstLine="709"/>
        <w:contextualSpacing/>
        <w:jc w:val="both"/>
        <w:rPr>
          <w:sz w:val="28"/>
          <w:szCs w:val="28"/>
        </w:rPr>
      </w:pPr>
      <w:r>
        <w:rPr>
          <w:sz w:val="28"/>
          <w:szCs w:val="28"/>
        </w:rPr>
        <w:t xml:space="preserve">11.2.7.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rsidR="00BA2B9F" w:rsidRDefault="00BA2B9F">
      <w:pPr>
        <w:pStyle w:val="Default"/>
        <w:ind w:firstLine="709"/>
        <w:contextualSpacing/>
        <w:jc w:val="center"/>
        <w:rPr>
          <w:b/>
          <w:bCs/>
          <w:sz w:val="28"/>
          <w:szCs w:val="28"/>
        </w:rPr>
      </w:pPr>
    </w:p>
    <w:p w:rsidR="00BA2B9F" w:rsidRDefault="005B2EB1">
      <w:pPr>
        <w:pStyle w:val="Default"/>
        <w:ind w:firstLine="709"/>
        <w:contextualSpacing/>
        <w:jc w:val="center"/>
        <w:rPr>
          <w:b/>
          <w:bCs/>
        </w:rPr>
      </w:pPr>
      <w:proofErr w:type="gramStart"/>
      <w:r>
        <w:rPr>
          <w:b/>
          <w:bCs/>
        </w:rPr>
        <w:t>Х</w:t>
      </w:r>
      <w:proofErr w:type="gramEnd"/>
      <w:r>
        <w:rPr>
          <w:b/>
          <w:bCs/>
        </w:rPr>
        <w:t>II. ЗАКЛЮЧИТЕЛЬНЫЕ ПОЛОЖЕНИЯ</w:t>
      </w:r>
    </w:p>
    <w:p w:rsidR="00BA2B9F" w:rsidRDefault="00BA2B9F">
      <w:pPr>
        <w:pStyle w:val="Default"/>
        <w:ind w:firstLine="709"/>
        <w:contextualSpacing/>
        <w:jc w:val="center"/>
        <w:rPr>
          <w:sz w:val="28"/>
          <w:szCs w:val="28"/>
        </w:rPr>
      </w:pPr>
    </w:p>
    <w:p w:rsidR="00BA2B9F" w:rsidRDefault="005B2EB1">
      <w:pPr>
        <w:pStyle w:val="Default"/>
        <w:ind w:firstLine="709"/>
        <w:contextualSpacing/>
        <w:jc w:val="both"/>
        <w:rPr>
          <w:sz w:val="28"/>
          <w:szCs w:val="28"/>
        </w:rPr>
      </w:pPr>
      <w:r>
        <w:rPr>
          <w:sz w:val="28"/>
          <w:szCs w:val="28"/>
        </w:rPr>
        <w:t>12.1. </w:t>
      </w:r>
      <w:proofErr w:type="gramStart"/>
      <w:r>
        <w:rPr>
          <w:color w:val="auto"/>
          <w:sz w:val="28"/>
          <w:szCs w:val="28"/>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Pr>
          <w:sz w:val="28"/>
          <w:szCs w:val="28"/>
        </w:rPr>
        <w:t>локальными нормативными актами образовательной организации, содержащие нормы трудового права, являющиеся</w:t>
      </w:r>
      <w:r>
        <w:rPr>
          <w:color w:val="auto"/>
          <w:sz w:val="28"/>
          <w:szCs w:val="28"/>
        </w:rPr>
        <w:t xml:space="preserve"> приложениями к коллективному договору, всех работников образовательной организации в течение 10 дней после его подписания,</w:t>
      </w:r>
      <w:r>
        <w:rPr>
          <w:sz w:val="28"/>
          <w:szCs w:val="28"/>
        </w:rPr>
        <w:t xml:space="preserve"> обеспечивать </w:t>
      </w:r>
      <w:r>
        <w:rPr>
          <w:color w:val="auto"/>
          <w:sz w:val="28"/>
          <w:szCs w:val="28"/>
        </w:rPr>
        <w:t>гласность содержания и выполнения условий коллективного договора</w:t>
      </w:r>
      <w:r>
        <w:rPr>
          <w:sz w:val="28"/>
          <w:szCs w:val="28"/>
        </w:rPr>
        <w:t>, а также предоставлять работникам полную и достоверную информацию</w:t>
      </w:r>
      <w:proofErr w:type="gramEnd"/>
      <w:r>
        <w:rPr>
          <w:sz w:val="28"/>
          <w:szCs w:val="28"/>
        </w:rPr>
        <w:t xml:space="preserve">, </w:t>
      </w:r>
      <w:proofErr w:type="gramStart"/>
      <w:r>
        <w:rPr>
          <w:sz w:val="28"/>
          <w:szCs w:val="28"/>
        </w:rPr>
        <w:t>связанную</w:t>
      </w:r>
      <w:proofErr w:type="gramEnd"/>
      <w:r>
        <w:rPr>
          <w:sz w:val="28"/>
          <w:szCs w:val="28"/>
        </w:rPr>
        <w:t xml:space="preserve"> с их трудовыми правами и интересами.</w:t>
      </w:r>
    </w:p>
    <w:p w:rsidR="00BA2B9F" w:rsidRDefault="005B2EB1">
      <w:pPr>
        <w:pStyle w:val="Default"/>
        <w:ind w:firstLine="709"/>
        <w:contextualSpacing/>
        <w:jc w:val="both"/>
        <w:rPr>
          <w:sz w:val="28"/>
          <w:szCs w:val="28"/>
        </w:rPr>
      </w:pPr>
      <w:r>
        <w:rPr>
          <w:sz w:val="28"/>
          <w:szCs w:val="28"/>
        </w:rPr>
        <w:t xml:space="preserve">12.2. В месячный срок со дня подписания коллективного договора </w:t>
      </w:r>
      <w:r>
        <w:rPr>
          <w:color w:val="auto"/>
          <w:sz w:val="28"/>
          <w:szCs w:val="28"/>
        </w:rPr>
        <w:t xml:space="preserve">выборный орган первичной профсоюзной организации </w:t>
      </w:r>
      <w:r>
        <w:rPr>
          <w:sz w:val="28"/>
          <w:szCs w:val="28"/>
        </w:rPr>
        <w:t>доводит содержание коллективного договора до сведения всех членов Профсоюза.</w:t>
      </w:r>
    </w:p>
    <w:p w:rsidR="00BA2B9F" w:rsidRDefault="005B2EB1">
      <w:pPr>
        <w:pStyle w:val="Default"/>
        <w:ind w:firstLine="709"/>
        <w:contextualSpacing/>
        <w:jc w:val="both"/>
        <w:rPr>
          <w:color w:val="auto"/>
          <w:sz w:val="28"/>
          <w:szCs w:val="28"/>
        </w:rPr>
      </w:pPr>
      <w:r>
        <w:rPr>
          <w:sz w:val="28"/>
          <w:szCs w:val="28"/>
        </w:rPr>
        <w:t>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Pr>
          <w:color w:val="auto"/>
          <w:sz w:val="28"/>
          <w:szCs w:val="28"/>
        </w:rPr>
        <w:t xml:space="preserve">бразовательной организации в информационно-телекоммуникационной сети «Интернет». </w:t>
      </w:r>
    </w:p>
    <w:p w:rsidR="00BA2B9F" w:rsidRDefault="005B2EB1">
      <w:pPr>
        <w:pStyle w:val="Default"/>
        <w:ind w:firstLine="709"/>
        <w:contextualSpacing/>
        <w:jc w:val="both"/>
        <w:rPr>
          <w:color w:val="auto"/>
          <w:sz w:val="28"/>
          <w:szCs w:val="28"/>
        </w:rPr>
      </w:pPr>
      <w:r>
        <w:rPr>
          <w:color w:val="auto"/>
          <w:sz w:val="28"/>
          <w:szCs w:val="28"/>
        </w:rPr>
        <w:t xml:space="preserve">12.3. Каждый принимаемый на работу в </w:t>
      </w:r>
      <w:r>
        <w:rPr>
          <w:iCs/>
          <w:color w:val="auto"/>
          <w:sz w:val="28"/>
          <w:szCs w:val="28"/>
        </w:rPr>
        <w:t>образовательную организацию</w:t>
      </w:r>
      <w:r>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 иными локальными </w:t>
      </w:r>
      <w:r>
        <w:rPr>
          <w:color w:val="auto"/>
          <w:sz w:val="28"/>
          <w:szCs w:val="28"/>
        </w:rPr>
        <w:lastRenderedPageBreak/>
        <w:t xml:space="preserve">нормативными актами, непосредственно связанными с трудовой деятельностью под роспись. </w:t>
      </w:r>
    </w:p>
    <w:p w:rsidR="00BA2B9F" w:rsidRDefault="005B2EB1">
      <w:pPr>
        <w:pStyle w:val="Default"/>
        <w:ind w:firstLine="709"/>
        <w:contextualSpacing/>
        <w:jc w:val="both"/>
        <w:rPr>
          <w:sz w:val="28"/>
          <w:szCs w:val="28"/>
        </w:rPr>
      </w:pPr>
      <w:r>
        <w:rPr>
          <w:color w:val="auto"/>
          <w:sz w:val="28"/>
          <w:szCs w:val="28"/>
        </w:rPr>
        <w:t>12.4. </w:t>
      </w:r>
      <w:r>
        <w:rPr>
          <w:sz w:val="28"/>
          <w:szCs w:val="28"/>
        </w:rPr>
        <w:t>Настоящий коллективный договор вступает в силу с момента его подписания сторонам</w:t>
      </w:r>
      <w:proofErr w:type="gramStart"/>
      <w:r>
        <w:rPr>
          <w:sz w:val="28"/>
          <w:szCs w:val="28"/>
        </w:rPr>
        <w:t>и</w:t>
      </w:r>
      <w:r>
        <w:rPr>
          <w:i/>
          <w:sz w:val="28"/>
          <w:szCs w:val="28"/>
        </w:rPr>
        <w:t>(</w:t>
      </w:r>
      <w:proofErr w:type="gramEnd"/>
      <w:r>
        <w:rPr>
          <w:i/>
          <w:sz w:val="28"/>
          <w:szCs w:val="28"/>
        </w:rPr>
        <w:t>либо с даты, указанной в коллективном договоре по соглашению сторон)</w:t>
      </w:r>
      <w:r w:rsidR="0019066E">
        <w:rPr>
          <w:sz w:val="28"/>
          <w:szCs w:val="28"/>
        </w:rPr>
        <w:t xml:space="preserve"> и действует по 15.01</w:t>
      </w:r>
      <w:r>
        <w:rPr>
          <w:sz w:val="28"/>
          <w:szCs w:val="28"/>
        </w:rPr>
        <w:t>.202</w:t>
      </w:r>
      <w:r w:rsidR="00BB32AE">
        <w:rPr>
          <w:sz w:val="28"/>
          <w:szCs w:val="28"/>
        </w:rPr>
        <w:t>7</w:t>
      </w:r>
      <w:r>
        <w:rPr>
          <w:sz w:val="28"/>
          <w:szCs w:val="28"/>
        </w:rPr>
        <w:t xml:space="preserve"> включительно.</w:t>
      </w:r>
    </w:p>
    <w:p w:rsidR="00BA2B9F" w:rsidRDefault="005B2EB1">
      <w:pPr>
        <w:pStyle w:val="Default"/>
        <w:ind w:firstLine="709"/>
        <w:contextualSpacing/>
        <w:jc w:val="both"/>
        <w:rPr>
          <w:color w:val="auto"/>
          <w:sz w:val="28"/>
          <w:szCs w:val="28"/>
        </w:rPr>
      </w:pPr>
      <w:r>
        <w:rPr>
          <w:color w:val="auto"/>
          <w:sz w:val="28"/>
          <w:szCs w:val="28"/>
        </w:rPr>
        <w:t>12.5. До истечения указанного срока стороны вправе продлевать действие коллективного договора</w:t>
      </w:r>
      <w:r>
        <w:rPr>
          <w:sz w:val="28"/>
          <w:szCs w:val="28"/>
        </w:rPr>
        <w:t xml:space="preserve"> на срок до трех лет</w:t>
      </w:r>
      <w:r>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BA2B9F" w:rsidRDefault="005B2EB1">
      <w:pPr>
        <w:ind w:firstLine="709"/>
        <w:contextualSpacing/>
        <w:jc w:val="both"/>
        <w:rPr>
          <w:sz w:val="28"/>
          <w:szCs w:val="28"/>
        </w:rPr>
      </w:pPr>
      <w:r>
        <w:rPr>
          <w:sz w:val="28"/>
          <w:szCs w:val="28"/>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BA2B9F" w:rsidRDefault="005B2EB1">
      <w:pPr>
        <w:ind w:firstLine="709"/>
        <w:contextualSpacing/>
        <w:jc w:val="both"/>
        <w:rPr>
          <w:sz w:val="28"/>
          <w:szCs w:val="28"/>
        </w:rPr>
      </w:pPr>
      <w:r>
        <w:rPr>
          <w:sz w:val="28"/>
          <w:szCs w:val="28"/>
        </w:rPr>
        <w:t>12.6.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w:t>
      </w:r>
      <w:r>
        <w:rPr>
          <w:rStyle w:val="afe"/>
          <w:sz w:val="28"/>
          <w:szCs w:val="28"/>
        </w:rPr>
        <w:footnoteReference w:id="70"/>
      </w:r>
      <w:r>
        <w:rPr>
          <w:sz w:val="28"/>
          <w:szCs w:val="28"/>
        </w:rPr>
        <w:t xml:space="preserve">. </w:t>
      </w:r>
    </w:p>
    <w:p w:rsidR="00BA2B9F" w:rsidRDefault="00BA2B9F" w:rsidP="005B2EB1">
      <w:pPr>
        <w:pStyle w:val="31"/>
        <w:contextualSpacing/>
      </w:pPr>
    </w:p>
    <w:p w:rsidR="00A42028" w:rsidRDefault="00A42028" w:rsidP="005B2EB1">
      <w:pPr>
        <w:pStyle w:val="31"/>
        <w:contextualSpacing/>
      </w:pPr>
    </w:p>
    <w:p w:rsidR="00D66F51" w:rsidRDefault="00D66F51" w:rsidP="00D66F51">
      <w:pPr>
        <w:pStyle w:val="aff6"/>
      </w:pPr>
      <w:r>
        <w:t xml:space="preserve">     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 </w:t>
      </w:r>
    </w:p>
    <w:p w:rsidR="00D66F51" w:rsidRDefault="00D66F51" w:rsidP="00D66F51">
      <w:pPr>
        <w:pStyle w:val="aff6"/>
      </w:pPr>
      <w:r>
        <w:t xml:space="preserve">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                                     12.7</w:t>
      </w:r>
      <w:proofErr w:type="gramStart"/>
      <w:r>
        <w:t xml:space="preserve">  В</w:t>
      </w:r>
      <w:proofErr w:type="gramEnd"/>
      <w:r>
        <w:t xml:space="preserve">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D66F51" w:rsidRDefault="00D66F51" w:rsidP="00D66F51">
      <w:pPr>
        <w:pStyle w:val="aff6"/>
      </w:pPr>
      <w:r>
        <w:t xml:space="preserve">12.8.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D66F51" w:rsidRDefault="00D66F51" w:rsidP="00D66F51">
      <w:pPr>
        <w:pStyle w:val="aff6"/>
      </w:pPr>
      <w:r>
        <w:t>12.9.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D66F51" w:rsidRDefault="00D66F51" w:rsidP="00D66F51">
      <w:pPr>
        <w:pStyle w:val="aff6"/>
      </w:pPr>
      <w:r>
        <w:t xml:space="preserve"> 12.10. При ликвидации образовательной организации коллективный договор сохраняет свое действие в течение всего срока проведения ликвидации. </w:t>
      </w:r>
    </w:p>
    <w:p w:rsidR="00D66F51" w:rsidRDefault="00D66F51" w:rsidP="00D66F51">
      <w:pPr>
        <w:pStyle w:val="aff6"/>
      </w:pPr>
      <w:r>
        <w:t>12.11.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w:t>
      </w:r>
    </w:p>
    <w:p w:rsidR="00D66F51" w:rsidRDefault="00D66F51" w:rsidP="00D66F51">
      <w:pPr>
        <w:pStyle w:val="aff6"/>
      </w:pPr>
      <w:r>
        <w:t xml:space="preserve">12.12. 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D66F51" w:rsidRDefault="00D66F51" w:rsidP="00D66F51">
      <w:pPr>
        <w:pStyle w:val="aff6"/>
      </w:pPr>
      <w:r>
        <w:t xml:space="preserve">приложение № 1 Правила внутреннего трудового распорядка; </w:t>
      </w:r>
    </w:p>
    <w:p w:rsidR="00D66F51" w:rsidRDefault="00D66F51" w:rsidP="00D66F51">
      <w:pPr>
        <w:pStyle w:val="aff6"/>
      </w:pPr>
      <w:r>
        <w:t>приложение № 2 Положение об отраслевой системе оплаты труда  работников муниципальных общеобразовательных организаций  муниципального образования «Новоспасский район» Ульяновской области</w:t>
      </w:r>
      <w:proofErr w:type="gramStart"/>
      <w:r>
        <w:t xml:space="preserve"> ;</w:t>
      </w:r>
      <w:proofErr w:type="gramEnd"/>
    </w:p>
    <w:p w:rsidR="00D66F51" w:rsidRDefault="00D66F51" w:rsidP="00D66F51">
      <w:pPr>
        <w:pStyle w:val="aff6"/>
      </w:pPr>
      <w:r>
        <w:t xml:space="preserve"> приложение №3   Положение о нормах профессиональной этики.</w:t>
      </w:r>
    </w:p>
    <w:p w:rsidR="00D66F51" w:rsidRDefault="00D66F51" w:rsidP="00D66F51">
      <w:pPr>
        <w:rPr>
          <w:b/>
        </w:rPr>
      </w:pPr>
    </w:p>
    <w:p w:rsidR="00D66F51" w:rsidRPr="00AC3A6B" w:rsidRDefault="00D66F51" w:rsidP="00D66F51">
      <w:pPr>
        <w:rPr>
          <w:b/>
        </w:rPr>
      </w:pPr>
      <w:r>
        <w:rPr>
          <w:b/>
        </w:rPr>
        <w:t xml:space="preserve">               </w:t>
      </w:r>
      <w:r w:rsidRPr="00AC3A6B">
        <w:rPr>
          <w:b/>
        </w:rPr>
        <w:t>От работодателя:</w:t>
      </w:r>
      <w:r>
        <w:rPr>
          <w:b/>
        </w:rPr>
        <w:t xml:space="preserve">                                                  От работников:            </w:t>
      </w:r>
    </w:p>
    <w:p w:rsidR="00D66F51" w:rsidRDefault="00D66F51" w:rsidP="00D66F51">
      <w:pPr>
        <w:pStyle w:val="aff6"/>
      </w:pPr>
      <w:r>
        <w:t xml:space="preserve">        Руководитель </w:t>
      </w:r>
      <w:proofErr w:type="gramStart"/>
      <w:r>
        <w:t>образовательной</w:t>
      </w:r>
      <w:proofErr w:type="gramEnd"/>
      <w:r>
        <w:t xml:space="preserve">                           Председатель первичной </w:t>
      </w:r>
    </w:p>
    <w:p w:rsidR="00D66F51" w:rsidRDefault="00D66F51" w:rsidP="00D66F51">
      <w:pPr>
        <w:pStyle w:val="aff6"/>
      </w:pPr>
      <w:r>
        <w:t xml:space="preserve">         организации                                                        профсоюзной организации</w:t>
      </w:r>
    </w:p>
    <w:p w:rsidR="00D66F51" w:rsidRDefault="00D66F51" w:rsidP="00D66F51">
      <w:pPr>
        <w:pStyle w:val="aff6"/>
      </w:pPr>
      <w:r>
        <w:t xml:space="preserve">         ___________________                                       _______________________</w:t>
      </w:r>
    </w:p>
    <w:p w:rsidR="00D66F51" w:rsidRDefault="00D66F51" w:rsidP="00D66F51">
      <w:pPr>
        <w:pStyle w:val="aff6"/>
      </w:pPr>
      <w:r>
        <w:t xml:space="preserve">        Антонов Николай Яковлевич                               Петрова Лидия Павловна  </w:t>
      </w:r>
    </w:p>
    <w:p w:rsidR="00D66F51" w:rsidRDefault="00D66F51" w:rsidP="00D66F51">
      <w:pPr>
        <w:pStyle w:val="aff6"/>
      </w:pPr>
      <w:r>
        <w:t xml:space="preserve">                 М.П.</w:t>
      </w:r>
    </w:p>
    <w:p w:rsidR="00D66F51" w:rsidRPr="008D050C" w:rsidRDefault="00D66F51" w:rsidP="00D66F51">
      <w:pPr>
        <w:pStyle w:val="aff6"/>
      </w:pPr>
      <w:r>
        <w:t xml:space="preserve">               «_»________2024г.                                             «_»________2024г </w:t>
      </w:r>
    </w:p>
    <w:p w:rsidR="00A42028" w:rsidRDefault="00A42028" w:rsidP="005B2EB1">
      <w:pPr>
        <w:pStyle w:val="31"/>
        <w:contextualSpacing/>
      </w:pPr>
    </w:p>
    <w:p w:rsidR="00A42028" w:rsidRDefault="00A42028" w:rsidP="005B2EB1">
      <w:pPr>
        <w:pStyle w:val="31"/>
        <w:contextualSpacing/>
      </w:pPr>
    </w:p>
    <w:p w:rsidR="00A42028" w:rsidRDefault="00A42028" w:rsidP="005B2EB1">
      <w:pPr>
        <w:pStyle w:val="31"/>
        <w:contextualSpacing/>
      </w:pPr>
    </w:p>
    <w:sectPr w:rsidR="00A42028" w:rsidSect="00BA2B9F">
      <w:footerReference w:type="default" r:id="rId12"/>
      <w:pgSz w:w="11906" w:h="16838"/>
      <w:pgMar w:top="1135" w:right="1134" w:bottom="127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D5C" w:rsidRDefault="00520D5C" w:rsidP="00BA2B9F">
      <w:r>
        <w:separator/>
      </w:r>
    </w:p>
  </w:endnote>
  <w:endnote w:type="continuationSeparator" w:id="0">
    <w:p w:rsidR="00520D5C" w:rsidRDefault="00520D5C" w:rsidP="00BA2B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ans-serif">
    <w:altName w:val="Liberation Mono"/>
    <w:charset w:val="00"/>
    <w:family w:val="auto"/>
    <w:pitch w:val="default"/>
    <w:sig w:usb0="00000000" w:usb1="00000000" w:usb2="00000000" w:usb3="00000000" w:csb0="00000000" w:csb1="00000000"/>
  </w:font>
  <w:font w:name="Arial CYR">
    <w:altName w:val="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82" w:rsidRDefault="00E63675">
    <w:pPr>
      <w:pStyle w:val="af7"/>
      <w:jc w:val="right"/>
    </w:pPr>
    <w:fldSimple w:instr="PAGE   \* MERGEFORMAT">
      <w:r w:rsidR="00272783">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D5C" w:rsidRDefault="00520D5C" w:rsidP="00BA2B9F">
      <w:r>
        <w:separator/>
      </w:r>
    </w:p>
  </w:footnote>
  <w:footnote w:type="continuationSeparator" w:id="0">
    <w:p w:rsidR="00520D5C" w:rsidRDefault="00520D5C" w:rsidP="00BA2B9F">
      <w:r>
        <w:continuationSeparator/>
      </w:r>
    </w:p>
  </w:footnote>
  <w:footnote w:id="1">
    <w:p w:rsidR="00870582" w:rsidRDefault="00870582">
      <w:pPr>
        <w:pStyle w:val="af"/>
        <w:jc w:val="both"/>
      </w:pPr>
      <w:r>
        <w:rPr>
          <w:rStyle w:val="afe"/>
        </w:rPr>
        <w:footnoteRef/>
      </w:r>
      <w:r>
        <w:t xml:space="preserve"> Статьи 5.28. - 5.32. Кодекса Российской Федерации об административных правонарушениях от</w:t>
      </w:r>
      <w:r>
        <w:rPr>
          <w:rFonts w:eastAsia="Arial Unicode MS"/>
          <w:color w:val="000000"/>
          <w:kern w:val="1"/>
          <w:sz w:val="28"/>
          <w:szCs w:val="28"/>
        </w:rPr>
        <w:t> </w:t>
      </w:r>
      <w:r>
        <w:t>30.12.2001</w:t>
      </w:r>
      <w:r>
        <w:rPr>
          <w:rFonts w:eastAsia="Arial Unicode MS"/>
          <w:color w:val="000000"/>
          <w:kern w:val="1"/>
          <w:sz w:val="28"/>
          <w:szCs w:val="28"/>
        </w:rPr>
        <w:t> </w:t>
      </w:r>
      <w:r>
        <w:t>№195-ФЗ.</w:t>
      </w:r>
    </w:p>
  </w:footnote>
  <w:footnote w:id="2">
    <w:p w:rsidR="00870582" w:rsidRDefault="00870582">
      <w:pPr>
        <w:pStyle w:val="af"/>
        <w:jc w:val="both"/>
      </w:pPr>
      <w:r>
        <w:rPr>
          <w:rStyle w:val="afe"/>
        </w:rPr>
        <w:footnoteRef/>
      </w:r>
      <w:r>
        <w:t>Порядок принятия локальных нормативных актов, содержащих нормы трудового права, по согласованию с выборным органом первичной профсоюзной организации может являться приложением к коллективному договору.</w:t>
      </w:r>
    </w:p>
  </w:footnote>
  <w:footnote w:id="3">
    <w:p w:rsidR="00870582" w:rsidRDefault="00870582">
      <w:pPr>
        <w:pStyle w:val="af"/>
        <w:jc w:val="both"/>
      </w:pPr>
      <w:r>
        <w:rPr>
          <w:rStyle w:val="afe"/>
        </w:rPr>
        <w:footnoteRef/>
      </w:r>
      <w:r>
        <w:t xml:space="preserve"> Правила внутреннего трудового распорядка могут быть приложением к коллективному договору.</w:t>
      </w:r>
    </w:p>
  </w:footnote>
  <w:footnote w:id="4">
    <w:p w:rsidR="00870582" w:rsidRDefault="00870582">
      <w:pPr>
        <w:pStyle w:val="af"/>
        <w:jc w:val="both"/>
      </w:pPr>
      <w:r>
        <w:rPr>
          <w:sz w:val="16"/>
          <w:szCs w:val="16"/>
        </w:rPr>
        <w:footnoteRef/>
      </w:r>
      <w:r>
        <w:t>Положение о нормах профессиональной этики педагогических работников может являться приложением к коллективному договору</w:t>
      </w:r>
      <w:proofErr w:type="gramStart"/>
      <w:r>
        <w:t>.</w:t>
      </w:r>
      <w:proofErr w:type="gramEnd"/>
      <w:r>
        <w:t xml:space="preserve"> (</w:t>
      </w:r>
      <w:proofErr w:type="gramStart"/>
      <w:r>
        <w:t>с</w:t>
      </w:r>
      <w:proofErr w:type="gramEnd"/>
      <w:r>
        <w:t xml:space="preserve">м. письмо </w:t>
      </w:r>
      <w:proofErr w:type="spellStart"/>
      <w:r>
        <w:t>Минпросвещения</w:t>
      </w:r>
      <w:proofErr w:type="spellEnd"/>
      <w:r>
        <w:t xml:space="preserve"> России и Профсоюза образования от 20 августа 2019 г. № ИП-941/06/484 «О примерном положении о нормах профессиональной этики педагогических работников»).</w:t>
      </w:r>
    </w:p>
  </w:footnote>
  <w:footnote w:id="5">
    <w:p w:rsidR="00870582" w:rsidRDefault="00870582">
      <w:pPr>
        <w:pStyle w:val="af"/>
        <w:jc w:val="both"/>
      </w:pPr>
      <w:r>
        <w:rPr>
          <w:rStyle w:val="afe"/>
        </w:rPr>
        <w:footnoteRef/>
      </w:r>
      <w:r>
        <w:t xml:space="preserve">Пункт 23 Порядка проведения аттестации педагогических работников организаций, осуществляющих образовательную деятельность, утвержденного приказом </w:t>
      </w:r>
      <w:proofErr w:type="spellStart"/>
      <w:r>
        <w:t>Минобрнауки</w:t>
      </w:r>
      <w:proofErr w:type="spellEnd"/>
      <w:r>
        <w:t xml:space="preserve"> России от 7 апреля 2014 г. № 276 и пункт 9 Общих положений квалификационных характеристик.</w:t>
      </w:r>
    </w:p>
    <w:p w:rsidR="00870582" w:rsidRDefault="00870582">
      <w:pPr>
        <w:pStyle w:val="af"/>
        <w:jc w:val="both"/>
        <w:rPr>
          <w:strike/>
        </w:rPr>
      </w:pPr>
      <w:r>
        <w:t>.</w:t>
      </w:r>
    </w:p>
  </w:footnote>
  <w:footnote w:id="6">
    <w:p w:rsidR="00870582" w:rsidRDefault="00870582">
      <w:pPr>
        <w:pStyle w:val="af"/>
        <w:jc w:val="both"/>
      </w:pPr>
      <w:r>
        <w:rPr>
          <w:rStyle w:val="afe"/>
        </w:rPr>
        <w:footnoteRef/>
      </w:r>
      <w:r>
        <w:t xml:space="preserve"> Постановление Конституционного Суда Российской Федерации от 14 ноября 2018 г. № 41-П «По делу о проверке конституционности статьи 46 Федерального закона «Об образовании в Российской Федерации».</w:t>
      </w:r>
    </w:p>
  </w:footnote>
  <w:footnote w:id="7">
    <w:p w:rsidR="00870582" w:rsidRDefault="00870582">
      <w:pPr>
        <w:pStyle w:val="af"/>
        <w:jc w:val="both"/>
      </w:pPr>
      <w:r>
        <w:rPr>
          <w:rStyle w:val="afe"/>
        </w:rPr>
        <w:footnoteRef/>
      </w:r>
      <w:r>
        <w:t xml:space="preserve"> Приказ </w:t>
      </w:r>
      <w:proofErr w:type="spellStart"/>
      <w:r>
        <w:t>Минздравсоцразвития</w:t>
      </w:r>
      <w:proofErr w:type="spellEnd"/>
      <w:r>
        <w:t xml:space="preserve">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footnote>
  <w:footnote w:id="8">
    <w:p w:rsidR="00870582" w:rsidRDefault="00870582">
      <w:pPr>
        <w:autoSpaceDE w:val="0"/>
        <w:autoSpaceDN w:val="0"/>
        <w:adjustRightInd w:val="0"/>
        <w:jc w:val="both"/>
        <w:rPr>
          <w:sz w:val="20"/>
          <w:szCs w:val="20"/>
        </w:rPr>
      </w:pPr>
      <w:r>
        <w:rPr>
          <w:rStyle w:val="afe"/>
        </w:rPr>
        <w:footnoteRef/>
      </w:r>
      <w:r>
        <w:rPr>
          <w:sz w:val="20"/>
          <w:szCs w:val="20"/>
        </w:rPr>
        <w:t>Постановление Правительства Российской Федерации от 8 августа 2013г.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footnote>
  <w:footnote w:id="9">
    <w:p w:rsidR="00870582" w:rsidRDefault="00870582">
      <w:pPr>
        <w:autoSpaceDE w:val="0"/>
        <w:autoSpaceDN w:val="0"/>
        <w:adjustRightInd w:val="0"/>
        <w:jc w:val="both"/>
        <w:rPr>
          <w:sz w:val="20"/>
          <w:szCs w:val="20"/>
        </w:rPr>
      </w:pPr>
      <w:r>
        <w:rPr>
          <w:rStyle w:val="afe"/>
        </w:rPr>
        <w:footnoteRef/>
      </w:r>
      <w:r>
        <w:rPr>
          <w:sz w:val="20"/>
          <w:szCs w:val="20"/>
        </w:rPr>
        <w:t xml:space="preserve">Приказ </w:t>
      </w:r>
      <w:proofErr w:type="spellStart"/>
      <w:r>
        <w:rPr>
          <w:sz w:val="20"/>
          <w:szCs w:val="20"/>
        </w:rPr>
        <w:t>Минобрнауки</w:t>
      </w:r>
      <w:proofErr w:type="spellEnd"/>
      <w:r>
        <w:rPr>
          <w:sz w:val="20"/>
          <w:szCs w:val="20"/>
        </w:rPr>
        <w:t xml:space="preserve">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footnote>
  <w:footnote w:id="10">
    <w:p w:rsidR="00870582" w:rsidRDefault="00870582">
      <w:pPr>
        <w:pStyle w:val="af"/>
      </w:pPr>
      <w:r>
        <w:rPr>
          <w:rStyle w:val="afe"/>
        </w:rPr>
        <w:footnoteRef/>
      </w:r>
      <w:r>
        <w:t>Там же. Пункт 1.4 приложения № 2.</w:t>
      </w:r>
    </w:p>
  </w:footnote>
  <w:footnote w:id="11">
    <w:p w:rsidR="00870582" w:rsidRDefault="00870582">
      <w:pPr>
        <w:pStyle w:val="af"/>
        <w:jc w:val="both"/>
      </w:pPr>
      <w:r>
        <w:rPr>
          <w:rStyle w:val="afe"/>
        </w:rPr>
        <w:footnoteRef/>
      </w:r>
      <w:r>
        <w:t>Статья 21 Федерального закона от 24.11.1995 № 181-ФЗ «О социальной защите инвалидов в Российской Федерации»</w:t>
      </w:r>
    </w:p>
  </w:footnote>
  <w:footnote w:id="12">
    <w:p w:rsidR="00870582" w:rsidRDefault="00870582">
      <w:pPr>
        <w:pStyle w:val="af"/>
      </w:pPr>
      <w:r>
        <w:rPr>
          <w:rStyle w:val="afe"/>
        </w:rPr>
        <w:footnoteRef/>
      </w:r>
      <w:r>
        <w:t xml:space="preserve"> Часть третья статьи 68 ТК РФ.</w:t>
      </w:r>
    </w:p>
  </w:footnote>
  <w:footnote w:id="13">
    <w:p w:rsidR="00870582" w:rsidRDefault="00870582">
      <w:pPr>
        <w:pStyle w:val="af"/>
        <w:jc w:val="both"/>
      </w:pPr>
      <w:r>
        <w:rPr>
          <w:rStyle w:val="afe"/>
        </w:rPr>
        <w:footnoteRef/>
      </w:r>
      <w:r>
        <w:t xml:space="preserve"> 1) </w:t>
      </w:r>
      <w:proofErr w:type="gramStart"/>
      <w:r>
        <w:t>р</w:t>
      </w:r>
      <w:proofErr w:type="gramEnd"/>
      <w:r w:rsidR="00E63675">
        <w:fldChar w:fldCharType="begin"/>
      </w:r>
      <w:r>
        <w:instrText>HYPERLINK "http://www.eseur.ru/Sovmestnoe_pismo_Minobrnauki_i_Profsouza_po_sokrascheniu_i_ustraneniu_izbitochnoy_otchetnosti_uchiteley/" \t "_blank"</w:instrText>
      </w:r>
      <w:r w:rsidR="00E63675">
        <w:fldChar w:fldCharType="separate"/>
      </w:r>
      <w:r>
        <w:t>екомендации по сокращению и устранению избыточной отчётности учителей</w:t>
      </w:r>
      <w:r w:rsidR="00E63675">
        <w:fldChar w:fldCharType="end"/>
      </w:r>
      <w:r>
        <w:t xml:space="preserve"> (см. письмо </w:t>
      </w:r>
      <w:proofErr w:type="spellStart"/>
      <w:r>
        <w:t>Минобрнауки</w:t>
      </w:r>
      <w:proofErr w:type="spellEnd"/>
      <w:r>
        <w:t xml:space="preserve"> России и Профсоюза от 16 мая 2016 года № НТ-604/08/269);</w:t>
      </w:r>
    </w:p>
    <w:p w:rsidR="00870582" w:rsidRDefault="00870582">
      <w:pPr>
        <w:pStyle w:val="af"/>
        <w:jc w:val="both"/>
      </w:pPr>
      <w:r>
        <w:t>2) дополнительные разъяснения по сокращению и устранению избыточной отчётности учителей (</w:t>
      </w:r>
      <w:proofErr w:type="gramStart"/>
      <w:r>
        <w:t>см</w:t>
      </w:r>
      <w:proofErr w:type="gramEnd"/>
      <w:r>
        <w:t xml:space="preserve">. приложение к письмам Профсоюза от 7 июля 2016 г. № 323 и Департамента государственной политики в сфере общего образования </w:t>
      </w:r>
      <w:proofErr w:type="spellStart"/>
      <w:r>
        <w:t>Минобрнауки</w:t>
      </w:r>
      <w:proofErr w:type="spellEnd"/>
      <w:r>
        <w:t xml:space="preserve"> России от 21 марта 2017 г. № 08-554);</w:t>
      </w:r>
    </w:p>
    <w:p w:rsidR="00870582" w:rsidRDefault="00870582">
      <w:pPr>
        <w:pStyle w:val="af"/>
        <w:jc w:val="both"/>
      </w:pPr>
      <w:r>
        <w:t>3) разъяснения по устранению избыточной отчётности воспитателей и педагогов дополнительного образования детей (</w:t>
      </w:r>
      <w:proofErr w:type="gramStart"/>
      <w:r>
        <w:t>см</w:t>
      </w:r>
      <w:proofErr w:type="gramEnd"/>
      <w:r>
        <w:t xml:space="preserve">. приложение к письму </w:t>
      </w:r>
      <w:proofErr w:type="spellStart"/>
      <w:r>
        <w:t>Минобрнауки</w:t>
      </w:r>
      <w:proofErr w:type="spellEnd"/>
      <w:r>
        <w:t xml:space="preserve"> России и Профсоюза от 11 апреля 2018 г. № ИП-234/09/189).</w:t>
      </w:r>
    </w:p>
  </w:footnote>
  <w:footnote w:id="14">
    <w:p w:rsidR="00870582" w:rsidRDefault="00870582">
      <w:pPr>
        <w:pStyle w:val="af"/>
        <w:jc w:val="both"/>
      </w:pPr>
      <w:r>
        <w:rPr>
          <w:rStyle w:val="afe"/>
        </w:rPr>
        <w:footnoteRef/>
      </w:r>
      <w:r>
        <w:t xml:space="preserve"> Раздел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утверждённый приказом </w:t>
      </w:r>
      <w:proofErr w:type="spellStart"/>
      <w:r>
        <w:t>Минздравсоцразвития</w:t>
      </w:r>
      <w:proofErr w:type="spellEnd"/>
      <w:r>
        <w:t xml:space="preserve"> России от 26 августа 2010 г. № 761н.</w:t>
      </w:r>
    </w:p>
  </w:footnote>
  <w:footnote w:id="15">
    <w:p w:rsidR="00870582" w:rsidRDefault="00870582">
      <w:pPr>
        <w:pStyle w:val="afa"/>
        <w:jc w:val="both"/>
        <w:rPr>
          <w:sz w:val="20"/>
          <w:szCs w:val="20"/>
        </w:rPr>
      </w:pPr>
      <w:r>
        <w:rPr>
          <w:rStyle w:val="afe"/>
        </w:rPr>
        <w:footnoteRef/>
      </w:r>
      <w:r>
        <w:rPr>
          <w:sz w:val="20"/>
          <w:szCs w:val="20"/>
        </w:rPr>
        <w:t xml:space="preserve">В целях недопущения избыточной̆ отчётности педагогических работников руководителям общеобразовательных организации необходимо руководствоваться подразделом «Классное руководство» раздела VIII приложения к письму </w:t>
      </w:r>
      <w:proofErr w:type="spellStart"/>
      <w:r>
        <w:rPr>
          <w:sz w:val="20"/>
          <w:szCs w:val="20"/>
        </w:rPr>
        <w:t>Минобрнауки</w:t>
      </w:r>
      <w:proofErr w:type="spellEnd"/>
      <w:r>
        <w:rPr>
          <w:sz w:val="20"/>
          <w:szCs w:val="20"/>
        </w:rPr>
        <w:t xml:space="preserve"> России от 21 марта 2017 г. № 08-554 «О принятии мер по устранению избыточной̆ отчётности». </w:t>
      </w:r>
    </w:p>
  </w:footnote>
  <w:footnote w:id="16">
    <w:p w:rsidR="00870582" w:rsidRDefault="00870582">
      <w:pPr>
        <w:pStyle w:val="af"/>
        <w:jc w:val="both"/>
      </w:pPr>
      <w:r>
        <w:rPr>
          <w:rStyle w:val="afe"/>
        </w:rPr>
        <w:footnoteRef/>
      </w:r>
      <w:r>
        <w:t xml:space="preserve"> Письмо </w:t>
      </w:r>
      <w:proofErr w:type="spellStart"/>
      <w:r>
        <w:t>Минпросвещения</w:t>
      </w:r>
      <w:proofErr w:type="spellEnd"/>
      <w:r>
        <w:t xml:space="preserve"> России и Профсоюза от 19 ноября 2019 г. № ВБ-107/08/634 «О примерном </w:t>
      </w:r>
      <w:proofErr w:type="gramStart"/>
      <w:r>
        <w:t>положении</w:t>
      </w:r>
      <w:proofErr w:type="gramEnd"/>
      <w:r>
        <w:t xml:space="preserve"> о комиссии по урегулированию споров между участниками образовательных отношений».</w:t>
      </w:r>
    </w:p>
  </w:footnote>
  <w:footnote w:id="17">
    <w:p w:rsidR="00870582" w:rsidRDefault="00870582">
      <w:pPr>
        <w:pStyle w:val="af"/>
        <w:jc w:val="both"/>
      </w:pPr>
      <w:r>
        <w:rPr>
          <w:rStyle w:val="afe"/>
        </w:rPr>
        <w:footnoteRef/>
      </w:r>
      <w:r>
        <w:t xml:space="preserve"> Отраслевое соглашение по организациям, находящимся в ведении Министерства образования и науки Российской Федерации, на 2018 - 2020 годы" (утв. </w:t>
      </w:r>
      <w:proofErr w:type="spellStart"/>
      <w:r>
        <w:t>Минобрнауки</w:t>
      </w:r>
      <w:proofErr w:type="spellEnd"/>
      <w:r>
        <w:t xml:space="preserve"> России, Профсоюзом работников народного образования и науки РФ 06.12.2017).</w:t>
      </w:r>
    </w:p>
  </w:footnote>
  <w:footnote w:id="18">
    <w:p w:rsidR="00870582" w:rsidRDefault="00870582">
      <w:pPr>
        <w:pStyle w:val="af"/>
        <w:jc w:val="both"/>
      </w:pPr>
      <w:r>
        <w:rPr>
          <w:rStyle w:val="afe"/>
        </w:rPr>
        <w:footnoteRef/>
      </w:r>
      <w:r>
        <w:t xml:space="preserve"> Часть третья статьи 82 ТК РФ; пункт 7 Порядка проведения аттестации педагогических работников организаций, осуществляющих образовательную деятельность, утверждённого приказом </w:t>
      </w:r>
      <w:proofErr w:type="spellStart"/>
      <w:r>
        <w:t>Минобрнауки</w:t>
      </w:r>
      <w:proofErr w:type="spellEnd"/>
      <w:r>
        <w:t xml:space="preserve"> России от 7 апреля 2014 г. № 276.</w:t>
      </w:r>
    </w:p>
  </w:footnote>
  <w:footnote w:id="19">
    <w:p w:rsidR="00870582" w:rsidRDefault="00870582">
      <w:pPr>
        <w:pStyle w:val="af"/>
        <w:jc w:val="both"/>
      </w:pPr>
      <w:r>
        <w:rPr>
          <w:rStyle w:val="afe"/>
        </w:rPr>
        <w:footnoteRef/>
      </w:r>
      <w:r>
        <w:t xml:space="preserve"> Пункт 3 статьи 13 Федерального закона от 12.01.1996 № 10-ФЗ «О профессиональных союзах, их правах и гарантиях деятельности».</w:t>
      </w:r>
    </w:p>
  </w:footnote>
  <w:footnote w:id="20">
    <w:p w:rsidR="00870582" w:rsidRDefault="00870582">
      <w:pPr>
        <w:jc w:val="both"/>
        <w:rPr>
          <w:sz w:val="20"/>
          <w:szCs w:val="20"/>
        </w:rPr>
      </w:pPr>
      <w:r>
        <w:rPr>
          <w:rStyle w:val="afe"/>
        </w:rPr>
        <w:footnoteRef/>
      </w:r>
      <w:r>
        <w:rPr>
          <w:sz w:val="20"/>
          <w:szCs w:val="20"/>
        </w:rPr>
        <w:t xml:space="preserve"> Указанные вопросы регулируются приказом </w:t>
      </w:r>
      <w:proofErr w:type="spellStart"/>
      <w:r>
        <w:rPr>
          <w:sz w:val="20"/>
          <w:szCs w:val="20"/>
        </w:rPr>
        <w:t>Минобрнауки</w:t>
      </w:r>
      <w:proofErr w:type="spellEnd"/>
      <w:r>
        <w:rPr>
          <w:sz w:val="20"/>
          <w:szCs w:val="20"/>
        </w:rPr>
        <w:t xml:space="preserve">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№1601; приложение 1или 2 к приказу № 1601).</w:t>
      </w:r>
    </w:p>
  </w:footnote>
  <w:footnote w:id="21">
    <w:p w:rsidR="00870582" w:rsidRDefault="00870582">
      <w:pPr>
        <w:pStyle w:val="af"/>
        <w:jc w:val="both"/>
      </w:pPr>
      <w:r>
        <w:rPr>
          <w:rStyle w:val="afe"/>
        </w:rPr>
        <w:footnoteRef/>
      </w:r>
      <w:r>
        <w:t xml:space="preserve"> Приказ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 приложение к приказу № 536).</w:t>
      </w:r>
    </w:p>
  </w:footnote>
  <w:footnote w:id="22">
    <w:p w:rsidR="00870582" w:rsidRDefault="00870582">
      <w:pPr>
        <w:autoSpaceDE w:val="0"/>
        <w:autoSpaceDN w:val="0"/>
        <w:adjustRightInd w:val="0"/>
        <w:jc w:val="both"/>
        <w:rPr>
          <w:sz w:val="20"/>
          <w:szCs w:val="20"/>
        </w:rPr>
      </w:pPr>
      <w:r>
        <w:rPr>
          <w:rStyle w:val="afe"/>
        </w:rPr>
        <w:footnoteRef/>
      </w:r>
      <w:r>
        <w:rPr>
          <w:sz w:val="20"/>
          <w:szCs w:val="20"/>
        </w:rPr>
        <w:t xml:space="preserve">Приказ </w:t>
      </w:r>
      <w:proofErr w:type="spellStart"/>
      <w:r>
        <w:rPr>
          <w:sz w:val="20"/>
          <w:szCs w:val="20"/>
        </w:rPr>
        <w:t>Минобрнауки</w:t>
      </w:r>
      <w:proofErr w:type="spellEnd"/>
      <w:r>
        <w:rPr>
          <w:sz w:val="20"/>
          <w:szCs w:val="20"/>
        </w:rPr>
        <w:t xml:space="preserve">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footnote>
  <w:footnote w:id="23">
    <w:p w:rsidR="00870582" w:rsidRDefault="00870582">
      <w:pPr>
        <w:pStyle w:val="af"/>
        <w:jc w:val="both"/>
      </w:pPr>
      <w:r>
        <w:rPr>
          <w:rStyle w:val="afe"/>
        </w:rPr>
        <w:footnoteRef/>
      </w:r>
      <w:r>
        <w:t xml:space="preserve"> Статья 169 ТК РФ; а также письмо </w:t>
      </w:r>
      <w:proofErr w:type="spellStart"/>
      <w:r>
        <w:t>Минпросвещения</w:t>
      </w:r>
      <w:proofErr w:type="spellEnd"/>
      <w:r>
        <w:t xml:space="preserve"> России от 16.07.2019 № Пз-741/06 "О направлении разъяснений" (вместе с "Разъяснениями по вопросу оформления трудовых отношений с педагогическими, медицинскими работниками, вожатыми и руководителями организаций отдыха детей и их оздоровления, в том числе по совместительству").</w:t>
      </w:r>
    </w:p>
  </w:footnote>
  <w:footnote w:id="24">
    <w:p w:rsidR="00870582" w:rsidRDefault="00870582">
      <w:pPr>
        <w:pStyle w:val="af"/>
        <w:jc w:val="both"/>
      </w:pPr>
      <w:r>
        <w:rPr>
          <w:rStyle w:val="afe"/>
        </w:rPr>
        <w:footnoteRef/>
      </w:r>
      <w:r>
        <w:t xml:space="preserve"> Приказ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footnote>
  <w:footnote w:id="25">
    <w:p w:rsidR="00870582" w:rsidRDefault="00870582">
      <w:pPr>
        <w:pStyle w:val="af"/>
      </w:pPr>
      <w:r>
        <w:rPr>
          <w:rStyle w:val="afe"/>
        </w:rPr>
        <w:footnoteRef/>
      </w:r>
      <w:r>
        <w:t xml:space="preserve"> На основе рекомендации, содержащейся в пункте 2.4 указанных Особенностей.</w:t>
      </w:r>
    </w:p>
  </w:footnote>
  <w:footnote w:id="26">
    <w:p w:rsidR="00870582" w:rsidRDefault="00870582">
      <w:pPr>
        <w:pStyle w:val="af"/>
        <w:jc w:val="both"/>
      </w:pPr>
      <w:r>
        <w:rPr>
          <w:rStyle w:val="afe"/>
        </w:rPr>
        <w:footnoteRef/>
      </w:r>
      <w:r>
        <w:t xml:space="preserve"> Обзор соответствующего законодательства содержится в письме Департамента государственной политики в сфере общего образования </w:t>
      </w:r>
      <w:proofErr w:type="spellStart"/>
      <w:r>
        <w:t>Минобрнауки</w:t>
      </w:r>
      <w:proofErr w:type="spellEnd"/>
      <w:r>
        <w:t xml:space="preserve"> России и Профсоюза от 23 марта 2015 г. № 08-415/124 «О реализации права педагогических работников на дополнительное профессиональное образование».</w:t>
      </w:r>
    </w:p>
  </w:footnote>
  <w:footnote w:id="27">
    <w:p w:rsidR="00870582" w:rsidRDefault="00870582">
      <w:pPr>
        <w:pStyle w:val="af"/>
        <w:jc w:val="both"/>
      </w:pPr>
      <w:r>
        <w:rPr>
          <w:rStyle w:val="afe"/>
        </w:rPr>
        <w:footnoteRef/>
      </w:r>
      <w:r>
        <w:t xml:space="preserve"> Положение об оплате труда работников может быть приложением к коллективному договору.</w:t>
      </w:r>
    </w:p>
  </w:footnote>
  <w:footnote w:id="28">
    <w:p w:rsidR="00870582" w:rsidRDefault="00870582">
      <w:pPr>
        <w:pStyle w:val="af"/>
        <w:jc w:val="both"/>
      </w:pPr>
      <w:r>
        <w:rPr>
          <w:rStyle w:val="afe"/>
        </w:rPr>
        <w:footnoteRef/>
      </w:r>
      <w:r>
        <w:t xml:space="preserve"> Постановление Правительства Российской Федерации от 14 мая 2015 № 466 «О ежегодных основных удлиненных оплачиваемых отпусках».</w:t>
      </w:r>
    </w:p>
  </w:footnote>
  <w:footnote w:id="29">
    <w:p w:rsidR="00870582" w:rsidRDefault="00870582">
      <w:pPr>
        <w:pStyle w:val="ConsPlusNormal"/>
        <w:widowControl/>
        <w:ind w:firstLine="0"/>
        <w:jc w:val="both"/>
        <w:rPr>
          <w:rFonts w:ascii="Times New Roman" w:hAnsi="Times New Roman" w:cs="Times New Roman"/>
        </w:rPr>
      </w:pPr>
      <w:r>
        <w:rPr>
          <w:rStyle w:val="afe"/>
        </w:rPr>
        <w:footnoteRef/>
      </w:r>
      <w:r>
        <w:rPr>
          <w:rFonts w:ascii="Times New Roman" w:hAnsi="Times New Roman" w:cs="Times New Roman"/>
        </w:rPr>
        <w:t xml:space="preserve"> Положение об ежегодных дополнительных </w:t>
      </w:r>
      <w:proofErr w:type="gramStart"/>
      <w:r>
        <w:rPr>
          <w:rFonts w:ascii="Times New Roman" w:hAnsi="Times New Roman" w:cs="Times New Roman"/>
        </w:rPr>
        <w:t>оплачиваемые</w:t>
      </w:r>
      <w:proofErr w:type="gramEnd"/>
      <w:r>
        <w:rPr>
          <w:rFonts w:ascii="Times New Roman" w:hAnsi="Times New Roman" w:cs="Times New Roman"/>
        </w:rPr>
        <w:t xml:space="preserve"> отпусках может быть приложением к коллективному договору.</w:t>
      </w:r>
    </w:p>
  </w:footnote>
  <w:footnote w:id="30">
    <w:p w:rsidR="00870582" w:rsidRDefault="00870582">
      <w:pPr>
        <w:pStyle w:val="af"/>
        <w:jc w:val="both"/>
      </w:pPr>
      <w:r>
        <w:rPr>
          <w:rStyle w:val="afe"/>
        </w:rPr>
        <w:footnoteRef/>
      </w:r>
      <w:r>
        <w:t xml:space="preserve"> В соответствии со статьёй 262 ТК РФ его продолжительность не может быть менее четырёх календарных дней.</w:t>
      </w:r>
    </w:p>
  </w:footnote>
  <w:footnote w:id="31">
    <w:p w:rsidR="00870582" w:rsidRDefault="00870582">
      <w:pPr>
        <w:pStyle w:val="af"/>
      </w:pPr>
      <w:r>
        <w:rPr>
          <w:rStyle w:val="afe"/>
        </w:rPr>
        <w:footnoteRef/>
      </w:r>
      <w:r>
        <w:t xml:space="preserve"> Статья 121 ТК РФ.</w:t>
      </w:r>
    </w:p>
  </w:footnote>
  <w:footnote w:id="32">
    <w:p w:rsidR="00870582" w:rsidRDefault="00870582">
      <w:pPr>
        <w:pStyle w:val="af"/>
        <w:jc w:val="both"/>
      </w:pPr>
      <w:r>
        <w:rPr>
          <w:rStyle w:val="afe"/>
        </w:rPr>
        <w:footnoteRef/>
      </w:r>
      <w:r>
        <w:t xml:space="preserve"> Пункт 35 Правил об очередных и дополнительных отпусках, утверждённых Народным комиссариатом труда СССР от 30 апреля 1930 г. № 169.</w:t>
      </w:r>
    </w:p>
  </w:footnote>
  <w:footnote w:id="33">
    <w:p w:rsidR="00870582" w:rsidRDefault="00870582">
      <w:pPr>
        <w:pStyle w:val="af"/>
        <w:jc w:val="both"/>
      </w:pPr>
    </w:p>
  </w:footnote>
  <w:footnote w:id="34">
    <w:p w:rsidR="00870582" w:rsidRDefault="00870582">
      <w:pPr>
        <w:pStyle w:val="af"/>
        <w:jc w:val="both"/>
      </w:pPr>
    </w:p>
  </w:footnote>
  <w:footnote w:id="35">
    <w:p w:rsidR="00870582" w:rsidRDefault="00870582">
      <w:pPr>
        <w:pStyle w:val="af"/>
        <w:jc w:val="both"/>
      </w:pPr>
      <w:r>
        <w:rPr>
          <w:rStyle w:val="afe"/>
        </w:rPr>
        <w:footnoteRef/>
      </w:r>
      <w:proofErr w:type="gramStart"/>
      <w:r>
        <w:t>В соответствии с пунктом 5 Порядка № 644 коллективным договором определяются продолжительность длительного отпуска, очерёдность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счёт средств, полученных организацией от приносящей доход деятельности, и другие вопросы, не предусмотренные</w:t>
      </w:r>
      <w:proofErr w:type="gramEnd"/>
      <w:r>
        <w:t xml:space="preserve"> Порядком.</w:t>
      </w:r>
    </w:p>
    <w:p w:rsidR="00870582" w:rsidRDefault="00870582">
      <w:pPr>
        <w:pStyle w:val="af"/>
        <w:jc w:val="both"/>
      </w:pPr>
      <w:r>
        <w:t>Положение об условиях предоставления педагогическим работникам длительного отпуска сроком до одного года может являться приложением к коллективному договору».</w:t>
      </w:r>
    </w:p>
  </w:footnote>
  <w:footnote w:id="36">
    <w:p w:rsidR="00870582" w:rsidRDefault="00870582">
      <w:pPr>
        <w:pStyle w:val="af"/>
      </w:pPr>
      <w:r>
        <w:rPr>
          <w:rStyle w:val="afe"/>
        </w:rPr>
        <w:footnoteRef/>
      </w:r>
      <w:r>
        <w:t xml:space="preserve"> Пункт 2.3 указанных Особенностей.</w:t>
      </w:r>
    </w:p>
  </w:footnote>
  <w:footnote w:id="37">
    <w:p w:rsidR="00870582" w:rsidRDefault="00870582">
      <w:pPr>
        <w:pStyle w:val="a5"/>
        <w:contextualSpacing/>
        <w:jc w:val="both"/>
        <w:rPr>
          <w:rFonts w:ascii="Times New Roman" w:hAnsi="Times New Roman"/>
        </w:rPr>
      </w:pPr>
      <w:r>
        <w:rPr>
          <w:rStyle w:val="afe"/>
          <w:rFonts w:ascii="Times New Roman" w:hAnsi="Times New Roman"/>
        </w:rPr>
        <w:footnoteRef/>
      </w:r>
      <w:r>
        <w:rPr>
          <w:rStyle w:val="afe"/>
        </w:rPr>
        <w:t xml:space="preserve"> </w:t>
      </w:r>
      <w:r>
        <w:rPr>
          <w:rFonts w:ascii="Times New Roman" w:hAnsi="Times New Roman"/>
        </w:rPr>
        <w:t>В целях развития кадрового потенциала, повышения престижности и привлекательности педагогической профессии, совершенствование систем оплаты труда педагогических и иных работников установить в коллективном договоре соотношения частей заработной платы, руководствуясь пунктом 36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w:t>
      </w:r>
    </w:p>
  </w:footnote>
  <w:footnote w:id="38">
    <w:p w:rsidR="00870582" w:rsidRDefault="00870582">
      <w:pPr>
        <w:autoSpaceDE w:val="0"/>
        <w:autoSpaceDN w:val="0"/>
        <w:adjustRightInd w:val="0"/>
        <w:jc w:val="both"/>
        <w:rPr>
          <w:iCs/>
          <w:sz w:val="20"/>
          <w:szCs w:val="20"/>
        </w:rPr>
      </w:pPr>
      <w:r>
        <w:rPr>
          <w:rStyle w:val="afe"/>
          <w:sz w:val="20"/>
          <w:szCs w:val="20"/>
        </w:rPr>
        <w:footnoteRef/>
      </w:r>
      <w:r>
        <w:rPr>
          <w:sz w:val="20"/>
          <w:szCs w:val="20"/>
        </w:rPr>
        <w:t xml:space="preserve"> Форма расчётного листка может являться приложением к коллективному договору.</w:t>
      </w:r>
    </w:p>
  </w:footnote>
  <w:footnote w:id="39">
    <w:p w:rsidR="00870582" w:rsidRDefault="00870582">
      <w:pPr>
        <w:pStyle w:val="af"/>
        <w:contextualSpacing/>
        <w:jc w:val="both"/>
      </w:pPr>
      <w:r>
        <w:rPr>
          <w:rStyle w:val="afe"/>
        </w:rPr>
        <w:footnoteRef/>
      </w:r>
      <w:r>
        <w:t xml:space="preserve"> Положение об оплате труда работников образовательной организации, как правило, является приложением к коллективному договору. В качестве приложений к коллективному договору могут предусматриваться другие документы по вопросам оплаты труда: прежде всего положение о выплатах стимулирующего характера (с включением </w:t>
      </w:r>
      <w:proofErr w:type="gramStart"/>
      <w:r>
        <w:t>вопросов порядка распределения стимулирующей части фонда оплаты</w:t>
      </w:r>
      <w:proofErr w:type="gramEnd"/>
      <w:r>
        <w:t xml:space="preserve"> труда, премирования работников, распределения экономии фонда оплаты труда и др.).</w:t>
      </w:r>
    </w:p>
  </w:footnote>
  <w:footnote w:id="40">
    <w:p w:rsidR="00870582" w:rsidRDefault="00870582">
      <w:pPr>
        <w:pStyle w:val="af"/>
        <w:contextualSpacing/>
        <w:jc w:val="both"/>
      </w:pPr>
      <w:r>
        <w:rPr>
          <w:rStyle w:val="afe"/>
        </w:rPr>
        <w:footnoteRef/>
      </w:r>
      <w:r>
        <w:t xml:space="preserve"> Статья 154 ТК</w:t>
      </w:r>
      <w:r>
        <w:rPr>
          <w:rFonts w:eastAsia="Arial Unicode MS"/>
          <w:color w:val="000000"/>
          <w:kern w:val="1"/>
          <w:sz w:val="28"/>
          <w:szCs w:val="28"/>
        </w:rPr>
        <w:t> </w:t>
      </w:r>
      <w:r>
        <w:t>РФ; Постановление Правительства РФ от 22.07.2008 № 554 "О минимальном размере повышения оплаты труда за работу в ночное время".</w:t>
      </w:r>
    </w:p>
    <w:p w:rsidR="00870582" w:rsidRDefault="00870582">
      <w:pPr>
        <w:pStyle w:val="af"/>
        <w:contextualSpacing/>
        <w:jc w:val="both"/>
      </w:pPr>
      <w:r>
        <w:t xml:space="preserve">Конкретные </w:t>
      </w:r>
      <w:proofErr w:type="gramStart"/>
      <w:r>
        <w:t>размеры оплаты труда</w:t>
      </w:r>
      <w:proofErr w:type="gramEnd"/>
      <w:r>
        <w:t xml:space="preserve"> за работу в ночное время могут устанавливаться положением об оплате труда работников.</w:t>
      </w:r>
    </w:p>
  </w:footnote>
  <w:footnote w:id="41">
    <w:p w:rsidR="00870582" w:rsidRDefault="00870582">
      <w:pPr>
        <w:pStyle w:val="af"/>
        <w:jc w:val="both"/>
      </w:pPr>
      <w:r>
        <w:rPr>
          <w:rStyle w:val="afe"/>
        </w:rPr>
        <w:footnoteRef/>
      </w:r>
      <w:r>
        <w:t xml:space="preserve"> Пункты 7, 48 Положения о присуждении ученых степеней утв. Постановлением Правительства РФ «О порядке присуждения ученых степеней» от 24.09.2013 № 842 (ред. от 01.10.2018, с </w:t>
      </w:r>
      <w:proofErr w:type="spellStart"/>
      <w:r>
        <w:t>изм</w:t>
      </w:r>
      <w:proofErr w:type="spellEnd"/>
      <w:r>
        <w:t>. от 26.05.2020).</w:t>
      </w:r>
    </w:p>
  </w:footnote>
  <w:footnote w:id="42">
    <w:p w:rsidR="00870582" w:rsidRDefault="00870582">
      <w:pPr>
        <w:pStyle w:val="af"/>
        <w:jc w:val="both"/>
      </w:pPr>
      <w:r>
        <w:rPr>
          <w:rStyle w:val="afe"/>
        </w:rPr>
        <w:footnoteRef/>
      </w:r>
      <w:r>
        <w:t xml:space="preserve"> Пункт 15 «Положения о государственных наградах Российской Федерации», утв. Указом Президента РФ от 07.09.2010 № 1099 «О мерах по совершенствованию государственной наградной системы Российской Федерации».</w:t>
      </w:r>
    </w:p>
  </w:footnote>
  <w:footnote w:id="43">
    <w:p w:rsidR="00870582" w:rsidRDefault="00870582">
      <w:pPr>
        <w:pStyle w:val="af"/>
        <w:jc w:val="both"/>
      </w:pPr>
      <w:r>
        <w:rPr>
          <w:rStyle w:val="afe"/>
        </w:rPr>
        <w:footnoteRef/>
      </w:r>
      <w:r>
        <w:t>Конкретные размеры оплаты за сверхурочную работу определяются положением об оплате труда работников.</w:t>
      </w:r>
    </w:p>
  </w:footnote>
  <w:footnote w:id="44">
    <w:p w:rsidR="00870582" w:rsidRDefault="00870582">
      <w:pPr>
        <w:pStyle w:val="af"/>
        <w:jc w:val="both"/>
      </w:pPr>
      <w:r>
        <w:rPr>
          <w:rStyle w:val="afe"/>
        </w:rPr>
        <w:footnoteRef/>
      </w:r>
      <w:r>
        <w:t>Конкретные дифференцированные размеры повышенной оплаты труда в зависимости от условий труда указываются в приложении к коллективному договору.</w:t>
      </w:r>
    </w:p>
  </w:footnote>
  <w:footnote w:id="45">
    <w:p w:rsidR="00870582" w:rsidRDefault="00870582">
      <w:pPr>
        <w:pStyle w:val="af"/>
        <w:jc w:val="both"/>
      </w:pPr>
      <w:r>
        <w:rPr>
          <w:rStyle w:val="afe"/>
        </w:rPr>
        <w:footnoteRef/>
      </w:r>
      <w:r>
        <w:t xml:space="preserve"> 1) приказ </w:t>
      </w:r>
      <w:proofErr w:type="spellStart"/>
      <w:r>
        <w:t>Гособразования</w:t>
      </w:r>
      <w:proofErr w:type="spellEnd"/>
      <w:r>
        <w:t xml:space="preserve"> СССР от 20 августа 1990 г. №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w:t>
      </w:r>
      <w:proofErr w:type="spellStart"/>
      <w:r>
        <w:t>Гособразования</w:t>
      </w:r>
      <w:proofErr w:type="spellEnd"/>
      <w:r>
        <w:t xml:space="preserve"> СССР», устанавливающий доплату до 12 процентов к ставкам заработной платы;</w:t>
      </w:r>
    </w:p>
    <w:p w:rsidR="00870582" w:rsidRDefault="00870582">
      <w:pPr>
        <w:pStyle w:val="af"/>
        <w:jc w:val="both"/>
      </w:pPr>
      <w:r>
        <w:t>2) приказ Миннауки РФ от 7 октября 1992 г. № 611 «О доплатах за неблагоприятные условия труда работникам системы Комитета по высшей школе» (вместе с Положением о порядке установления доплат за неблагоприятные условия труда специалистам и служащим учебных заведений, предприятий, учреждений и организаций системы Комитета).</w:t>
      </w:r>
    </w:p>
  </w:footnote>
  <w:footnote w:id="46">
    <w:p w:rsidR="00870582" w:rsidRDefault="00870582">
      <w:pPr>
        <w:pStyle w:val="af"/>
        <w:jc w:val="both"/>
      </w:pPr>
      <w:r>
        <w:rPr>
          <w:rStyle w:val="afe"/>
        </w:rPr>
        <w:footnoteRef/>
      </w:r>
      <w:r>
        <w:t xml:space="preserve"> Порядок, предусмотренный п. 4.12 настоящего макета коллективного договора, может предусматриваться при отсутствии централизации средств на выплаты стимулирующего характера руководителям (заместителям руководителей) образовательных организаций.</w:t>
      </w:r>
    </w:p>
  </w:footnote>
  <w:footnote w:id="47">
    <w:p w:rsidR="00870582" w:rsidRDefault="00870582">
      <w:pPr>
        <w:pStyle w:val="af"/>
        <w:jc w:val="both"/>
      </w:pPr>
      <w:r>
        <w:rPr>
          <w:rStyle w:val="afe"/>
        </w:rPr>
        <w:footnoteRef/>
      </w:r>
      <w:r>
        <w:t xml:space="preserve"> Постановление Главного государственного санитарного врача Российской Федерации от 29 декабря 2010 г. № 189 «Об утверждении </w:t>
      </w:r>
      <w:proofErr w:type="spellStart"/>
      <w:r>
        <w:t>СанПиН</w:t>
      </w:r>
      <w:proofErr w:type="spellEnd"/>
      <w:r>
        <w:t xml:space="preserve"> 2.4.2.2821-10 «Санитарно-эпидемиологические требования к условиям и организации обучения в общеобразовательных учреждениях»</w:t>
      </w:r>
    </w:p>
  </w:footnote>
  <w:footnote w:id="48">
    <w:p w:rsidR="00870582" w:rsidRDefault="00870582">
      <w:pPr>
        <w:pStyle w:val="af"/>
        <w:jc w:val="both"/>
      </w:pPr>
      <w:r>
        <w:rPr>
          <w:rStyle w:val="afe"/>
        </w:rPr>
        <w:footnoteRef/>
      </w:r>
      <w:r>
        <w:t xml:space="preserve"> Минимальные размеры доплат за фактическое превышение количества обучающихся, воспитанников в классе, группе </w:t>
      </w:r>
      <w:proofErr w:type="gramStart"/>
      <w:r>
        <w:t>могут</w:t>
      </w:r>
      <w:proofErr w:type="gramEnd"/>
      <w:r>
        <w:t xml:space="preserve"> устанавливаются приложением к коллективному договору.</w:t>
      </w:r>
    </w:p>
  </w:footnote>
  <w:footnote w:id="49">
    <w:p w:rsidR="00870582" w:rsidRDefault="00870582">
      <w:pPr>
        <w:pStyle w:val="af"/>
        <w:jc w:val="both"/>
      </w:pPr>
      <w:r>
        <w:rPr>
          <w:rStyle w:val="afe"/>
        </w:rPr>
        <w:footnoteRef/>
      </w:r>
      <w:r>
        <w:t xml:space="preserve"> В положении об оплате труда работников можно предусмотреть возможность учёта квалификационной категории педагогических работников при выполнении педагогической работы по иной должности, по которой не установлена квалификационная категория.</w:t>
      </w:r>
    </w:p>
  </w:footnote>
  <w:footnote w:id="50">
    <w:p w:rsidR="00870582" w:rsidRDefault="00870582">
      <w:pPr>
        <w:pStyle w:val="af"/>
        <w:jc w:val="both"/>
      </w:pPr>
      <w:r>
        <w:rPr>
          <w:rStyle w:val="afe"/>
        </w:rPr>
        <w:footnoteRef/>
      </w:r>
      <w:r>
        <w:t xml:space="preserve"> Пункт 2.3. Приказа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footnote>
  <w:footnote w:id="51">
    <w:p w:rsidR="00870582" w:rsidRDefault="00870582">
      <w:pPr>
        <w:pStyle w:val="af"/>
        <w:jc w:val="both"/>
      </w:pPr>
      <w:r>
        <w:rPr>
          <w:rStyle w:val="afe"/>
        </w:rPr>
        <w:footnoteRef/>
      </w:r>
      <w:r>
        <w:t xml:space="preserve"> 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 регулирующих вопросы оплаты труда.</w:t>
      </w:r>
    </w:p>
  </w:footnote>
  <w:footnote w:id="52">
    <w:p w:rsidR="00870582" w:rsidRDefault="00870582">
      <w:pPr>
        <w:pStyle w:val="af"/>
        <w:jc w:val="both"/>
      </w:pPr>
      <w:r>
        <w:rPr>
          <w:rStyle w:val="afe"/>
        </w:rPr>
        <w:footnoteRef/>
      </w:r>
      <w:r>
        <w:t xml:space="preserve"> Перечень категорий ветеранов установлен статьёй 1 Федерального закона от 12 января 1995 г. № 5-ФЗ «О ветеранах».</w:t>
      </w:r>
    </w:p>
  </w:footnote>
  <w:footnote w:id="53">
    <w:p w:rsidR="00870582" w:rsidRDefault="00870582">
      <w:pPr>
        <w:pStyle w:val="af"/>
        <w:jc w:val="both"/>
      </w:pPr>
      <w:r>
        <w:rPr>
          <w:rStyle w:val="afe"/>
        </w:rPr>
        <w:footnoteRef/>
      </w:r>
      <w:r>
        <w:t xml:space="preserve"> Соглашение по охране труда может </w:t>
      </w:r>
      <w:r>
        <w:rPr>
          <w:iCs/>
        </w:rPr>
        <w:t>являться приложением к коллективному договору.</w:t>
      </w:r>
    </w:p>
  </w:footnote>
  <w:footnote w:id="54">
    <w:p w:rsidR="00870582" w:rsidRDefault="00870582">
      <w:pPr>
        <w:pStyle w:val="af"/>
        <w:jc w:val="both"/>
      </w:pPr>
      <w:r>
        <w:rPr>
          <w:rStyle w:val="afe"/>
        </w:rPr>
        <w:footnoteRef/>
      </w:r>
      <w:r>
        <w:t xml:space="preserve"> Положение о комиссии по проверке знаний по охране труда может являться приложением к коллективному договору.</w:t>
      </w:r>
    </w:p>
  </w:footnote>
  <w:footnote w:id="55">
    <w:p w:rsidR="00870582" w:rsidRDefault="00870582">
      <w:pPr>
        <w:pStyle w:val="af"/>
        <w:jc w:val="both"/>
      </w:pPr>
      <w:r>
        <w:rPr>
          <w:rStyle w:val="afe"/>
        </w:rPr>
        <w:footnoteRef/>
      </w:r>
      <w:r>
        <w:t xml:space="preserve"> Часть 1 статьи 217 ТК РФ.</w:t>
      </w:r>
    </w:p>
  </w:footnote>
  <w:footnote w:id="56">
    <w:p w:rsidR="00870582" w:rsidRDefault="00870582">
      <w:pPr>
        <w:pStyle w:val="af"/>
        <w:jc w:val="both"/>
      </w:pPr>
      <w:r>
        <w:rPr>
          <w:rStyle w:val="afe"/>
        </w:rPr>
        <w:footnoteRef/>
      </w:r>
      <w:r>
        <w:t xml:space="preserve"> Положение о системе управления охраной труда может являться приложением к коллективному договору.</w:t>
      </w:r>
    </w:p>
  </w:footnote>
  <w:footnote w:id="57">
    <w:p w:rsidR="00870582" w:rsidRDefault="00870582">
      <w:pPr>
        <w:pStyle w:val="af"/>
        <w:jc w:val="both"/>
      </w:pPr>
      <w:r>
        <w:rPr>
          <w:rStyle w:val="afe"/>
        </w:rPr>
        <w:footnoteRef/>
      </w:r>
      <w:r>
        <w:t xml:space="preserve"> Федеральный закон от 28 декабря 2013 г. № 426-ФЗ «О специальной оценке условий труда».</w:t>
      </w:r>
    </w:p>
  </w:footnote>
  <w:footnote w:id="58">
    <w:p w:rsidR="00870582" w:rsidRDefault="00870582">
      <w:pPr>
        <w:pStyle w:val="af"/>
        <w:jc w:val="both"/>
      </w:pPr>
      <w:r>
        <w:rPr>
          <w:rStyle w:val="afe"/>
        </w:rPr>
        <w:footnoteRef/>
      </w:r>
      <w:r>
        <w:t xml:space="preserve"> Положение о порядке работы по специальной оценке условий труда являться приложением к коллективному договору.</w:t>
      </w:r>
    </w:p>
  </w:footnote>
  <w:footnote w:id="59">
    <w:p w:rsidR="00870582" w:rsidRDefault="00870582">
      <w:pPr>
        <w:pStyle w:val="af"/>
        <w:jc w:val="both"/>
      </w:pPr>
      <w:r>
        <w:rPr>
          <w:rStyle w:val="afe"/>
        </w:rPr>
        <w:footnoteRef/>
      </w:r>
      <w:r>
        <w:t xml:space="preserve"> Размер доплаты за работу с молодыми педагогами определяется в Положении об оплате труда работников, являющегося приложением к коллективному договору, а также в дополнительном соглашении к трудовому договору.</w:t>
      </w:r>
    </w:p>
  </w:footnote>
  <w:footnote w:id="60">
    <w:p w:rsidR="00870582" w:rsidRDefault="00870582">
      <w:pPr>
        <w:pStyle w:val="af"/>
      </w:pPr>
      <w:r>
        <w:rPr>
          <w:rStyle w:val="afe"/>
        </w:rPr>
        <w:footnoteRef/>
      </w:r>
      <w:r>
        <w:t xml:space="preserve"> Ст. 196-197 ТК РФ от 30.12.2001 № 197-ФЗ.</w:t>
      </w:r>
    </w:p>
  </w:footnote>
  <w:footnote w:id="61">
    <w:p w:rsidR="00870582" w:rsidRDefault="00870582">
      <w:pPr>
        <w:pStyle w:val="af"/>
      </w:pPr>
      <w:r>
        <w:rPr>
          <w:rStyle w:val="afe"/>
        </w:rPr>
        <w:footnoteRef/>
      </w:r>
      <w:r>
        <w:t xml:space="preserve"> Часть 2 статьи 197 ТК РФ от 30.12.2001 № 197-ФЗ.</w:t>
      </w:r>
    </w:p>
  </w:footnote>
  <w:footnote w:id="62">
    <w:p w:rsidR="00870582" w:rsidRDefault="00870582">
      <w:pPr>
        <w:pStyle w:val="Default"/>
        <w:jc w:val="both"/>
        <w:rPr>
          <w:color w:val="auto"/>
          <w:sz w:val="20"/>
          <w:szCs w:val="20"/>
        </w:rPr>
      </w:pPr>
      <w:r>
        <w:rPr>
          <w:rStyle w:val="afe"/>
        </w:rPr>
        <w:footnoteRef/>
      </w:r>
      <w:r>
        <w:rPr>
          <w:color w:val="auto"/>
          <w:sz w:val="20"/>
          <w:szCs w:val="20"/>
        </w:rPr>
        <w:t xml:space="preserve"> Подпункт 2 пункта 5 статьи 47 Федерального закона от 29 декабря 2012 г. № 273-ФЗ «Об образовании в Российской Федерации», статьи 196 и 197 ТК РФ.</w:t>
      </w:r>
    </w:p>
  </w:footnote>
  <w:footnote w:id="63">
    <w:p w:rsidR="00870582" w:rsidRDefault="00870582">
      <w:pPr>
        <w:pStyle w:val="af"/>
        <w:jc w:val="both"/>
      </w:pPr>
      <w:r>
        <w:rPr>
          <w:rStyle w:val="afe"/>
        </w:rPr>
        <w:footnoteRef/>
      </w:r>
      <w:r>
        <w:t xml:space="preserve"> С учетом норм Приказа </w:t>
      </w:r>
      <w:proofErr w:type="spellStart"/>
      <w:r>
        <w:t>Минобрнауки</w:t>
      </w:r>
      <w:proofErr w:type="spellEnd"/>
      <w:r>
        <w:t xml:space="preserve"> России от 01.07.2013 № 499 «Об утверждении Порядка организации и осуществления образовательной деятельности по дополнительным профессиональным программам».</w:t>
      </w:r>
    </w:p>
  </w:footnote>
  <w:footnote w:id="64">
    <w:p w:rsidR="00870582" w:rsidRDefault="00870582">
      <w:pPr>
        <w:pStyle w:val="af"/>
        <w:jc w:val="both"/>
      </w:pPr>
      <w:r>
        <w:rPr>
          <w:rStyle w:val="afe"/>
        </w:rPr>
        <w:footnoteRef/>
      </w:r>
      <w:r>
        <w:t xml:space="preserve">Письмо </w:t>
      </w:r>
      <w:proofErr w:type="spellStart"/>
      <w:r>
        <w:t>Минобрнауки</w:t>
      </w:r>
      <w:proofErr w:type="spellEnd"/>
      <w:r>
        <w:t xml:space="preserve"> России № 08-415, Общероссийского Профсоюза образования № 124 от 23.03.2015 </w:t>
      </w:r>
      <w:r>
        <w:br/>
        <w:t>«О реализации права педагогических работников на дополнительное профессиональное образование» (вместе с «Разъяснениями по реализации права педагогических работников на дополнительное профессиональное образование»)</w:t>
      </w:r>
    </w:p>
  </w:footnote>
  <w:footnote w:id="65">
    <w:p w:rsidR="00870582" w:rsidRDefault="00870582">
      <w:pPr>
        <w:pStyle w:val="af"/>
        <w:jc w:val="both"/>
      </w:pPr>
      <w:r>
        <w:rPr>
          <w:rStyle w:val="afe"/>
        </w:rPr>
        <w:footnoteRef/>
      </w:r>
      <w:r>
        <w:t xml:space="preserve"> В соответствии со статьёй 116 ТК РФ работодатель с учётом своих производственных и финансовых возможностей может самостоятельно устанавливать дополнительные отпуска для работников, порядок и </w:t>
      </w:r>
      <w:proofErr w:type="gramStart"/>
      <w:r>
        <w:t>условия</w:t>
      </w:r>
      <w:proofErr w:type="gramEnd"/>
      <w:r>
        <w:t xml:space="preserve"> предоставления которых определяются коллективным договором или локальными нормативными актами.</w:t>
      </w:r>
    </w:p>
  </w:footnote>
  <w:footnote w:id="66">
    <w:p w:rsidR="00870582" w:rsidRDefault="00870582">
      <w:pPr>
        <w:pStyle w:val="af"/>
        <w:jc w:val="both"/>
      </w:pPr>
      <w:r>
        <w:rPr>
          <w:rStyle w:val="afe"/>
        </w:rPr>
        <w:footnoteRef/>
      </w:r>
      <w:r>
        <w:t xml:space="preserve"> 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w:t>
      </w:r>
    </w:p>
  </w:footnote>
  <w:footnote w:id="67">
    <w:p w:rsidR="00870582" w:rsidRDefault="00870582">
      <w:pPr>
        <w:pStyle w:val="af"/>
      </w:pPr>
      <w:r>
        <w:rPr>
          <w:rStyle w:val="afe"/>
        </w:rPr>
        <w:footnoteRef/>
      </w:r>
      <w:r>
        <w:t xml:space="preserve"> Статья 66.1. ТК РФ</w:t>
      </w:r>
    </w:p>
  </w:footnote>
  <w:footnote w:id="68">
    <w:p w:rsidR="00870582" w:rsidRDefault="00870582">
      <w:pPr>
        <w:pStyle w:val="Default"/>
        <w:contextualSpacing/>
        <w:jc w:val="both"/>
        <w:rPr>
          <w:color w:val="auto"/>
          <w:sz w:val="20"/>
          <w:szCs w:val="20"/>
        </w:rPr>
      </w:pPr>
      <w:r>
        <w:rPr>
          <w:rStyle w:val="afe"/>
        </w:rPr>
        <w:footnoteRef/>
      </w:r>
      <w:r>
        <w:rPr>
          <w:color w:val="auto"/>
          <w:sz w:val="20"/>
          <w:szCs w:val="20"/>
        </w:rPr>
        <w:t>Размер, порядок и условия назначения доплаты, а также возможность ее изменения в зависимости от результативности и качества деятельности выборных профсоюзных работников могут определяться Положением об оплате труда работников образовательной организации, локальными нормативными актами образовательной организации, регулирующими вопросы оплаты труда.</w:t>
      </w:r>
    </w:p>
  </w:footnote>
  <w:footnote w:id="69">
    <w:p w:rsidR="00870582" w:rsidRDefault="00870582">
      <w:pPr>
        <w:pStyle w:val="af"/>
        <w:jc w:val="both"/>
      </w:pPr>
      <w:r>
        <w:rPr>
          <w:rStyle w:val="afe"/>
        </w:rPr>
        <w:footnoteRef/>
      </w:r>
      <w:r>
        <w:t xml:space="preserve"> В соответствии с частью второй статьи 51 ТК 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w:t>
      </w:r>
    </w:p>
  </w:footnote>
  <w:footnote w:id="70">
    <w:p w:rsidR="00870582" w:rsidRDefault="00870582">
      <w:pPr>
        <w:pStyle w:val="af"/>
        <w:jc w:val="both"/>
      </w:pPr>
      <w:r>
        <w:rPr>
          <w:rStyle w:val="afe"/>
        </w:rPr>
        <w:footnoteRef/>
      </w:r>
      <w:r>
        <w:t xml:space="preserve"> В соответствии со статьёй 44 ТК РФ изменение и дополнение коллективного договора производятся в порядке, установленном ТК РФ для его заключения, либо в порядке, установленном коллективным договором.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F46181"/>
    <w:multiLevelType w:val="multilevel"/>
    <w:tmpl w:val="71F46181"/>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9"/>
  <w:noPunctuationKerning/>
  <w:characterSpacingControl w:val="doNotCompress"/>
  <w:footnotePr>
    <w:footnote w:id="-1"/>
    <w:footnote w:id="0"/>
  </w:footnotePr>
  <w:endnotePr>
    <w:endnote w:id="-1"/>
    <w:endnote w:id="0"/>
  </w:endnotePr>
  <w:compat>
    <w:doNotExpandShiftReturn/>
  </w:compat>
  <w:rsids>
    <w:rsidRoot w:val="00AB23A2"/>
    <w:rsid w:val="00002D53"/>
    <w:rsid w:val="00003902"/>
    <w:rsid w:val="00003C25"/>
    <w:rsid w:val="00003EBC"/>
    <w:rsid w:val="000040E8"/>
    <w:rsid w:val="00005917"/>
    <w:rsid w:val="000069FE"/>
    <w:rsid w:val="00012859"/>
    <w:rsid w:val="00014810"/>
    <w:rsid w:val="000173D0"/>
    <w:rsid w:val="00017B7C"/>
    <w:rsid w:val="00022035"/>
    <w:rsid w:val="0002281E"/>
    <w:rsid w:val="000233E3"/>
    <w:rsid w:val="000235B9"/>
    <w:rsid w:val="00024235"/>
    <w:rsid w:val="000251F5"/>
    <w:rsid w:val="00026AA7"/>
    <w:rsid w:val="00030B17"/>
    <w:rsid w:val="00030E40"/>
    <w:rsid w:val="00031A0B"/>
    <w:rsid w:val="00032AD7"/>
    <w:rsid w:val="00033BB1"/>
    <w:rsid w:val="0003530A"/>
    <w:rsid w:val="0003685A"/>
    <w:rsid w:val="00041036"/>
    <w:rsid w:val="000438C8"/>
    <w:rsid w:val="00044146"/>
    <w:rsid w:val="00044EA5"/>
    <w:rsid w:val="00045562"/>
    <w:rsid w:val="000463EB"/>
    <w:rsid w:val="00046A03"/>
    <w:rsid w:val="00047769"/>
    <w:rsid w:val="000505A6"/>
    <w:rsid w:val="00050CE9"/>
    <w:rsid w:val="00051703"/>
    <w:rsid w:val="000541CB"/>
    <w:rsid w:val="00055614"/>
    <w:rsid w:val="00055BE7"/>
    <w:rsid w:val="00055E2D"/>
    <w:rsid w:val="000600A4"/>
    <w:rsid w:val="000606BE"/>
    <w:rsid w:val="00060BF7"/>
    <w:rsid w:val="00061637"/>
    <w:rsid w:val="0006228F"/>
    <w:rsid w:val="00063E3E"/>
    <w:rsid w:val="000650D1"/>
    <w:rsid w:val="00067C69"/>
    <w:rsid w:val="0007380E"/>
    <w:rsid w:val="00074077"/>
    <w:rsid w:val="00077D7E"/>
    <w:rsid w:val="00082A4A"/>
    <w:rsid w:val="00085A65"/>
    <w:rsid w:val="00086BBE"/>
    <w:rsid w:val="000874D5"/>
    <w:rsid w:val="00093DC0"/>
    <w:rsid w:val="00094B25"/>
    <w:rsid w:val="00095191"/>
    <w:rsid w:val="00095A44"/>
    <w:rsid w:val="0009625E"/>
    <w:rsid w:val="00096EF3"/>
    <w:rsid w:val="00096FBE"/>
    <w:rsid w:val="0009703D"/>
    <w:rsid w:val="000A0A46"/>
    <w:rsid w:val="000A1078"/>
    <w:rsid w:val="000A1F46"/>
    <w:rsid w:val="000A283E"/>
    <w:rsid w:val="000A3167"/>
    <w:rsid w:val="000A4B13"/>
    <w:rsid w:val="000A5203"/>
    <w:rsid w:val="000A540D"/>
    <w:rsid w:val="000A558E"/>
    <w:rsid w:val="000A5D0B"/>
    <w:rsid w:val="000B0228"/>
    <w:rsid w:val="000B095F"/>
    <w:rsid w:val="000B0FCF"/>
    <w:rsid w:val="000B4825"/>
    <w:rsid w:val="000B5109"/>
    <w:rsid w:val="000B60B7"/>
    <w:rsid w:val="000B78D3"/>
    <w:rsid w:val="000C6363"/>
    <w:rsid w:val="000C69A3"/>
    <w:rsid w:val="000C787A"/>
    <w:rsid w:val="000D1F96"/>
    <w:rsid w:val="000D2A1C"/>
    <w:rsid w:val="000D2E53"/>
    <w:rsid w:val="000D3113"/>
    <w:rsid w:val="000D4A69"/>
    <w:rsid w:val="000D4CB0"/>
    <w:rsid w:val="000D5096"/>
    <w:rsid w:val="000D5659"/>
    <w:rsid w:val="000D7568"/>
    <w:rsid w:val="000E1086"/>
    <w:rsid w:val="000E1428"/>
    <w:rsid w:val="000E3B39"/>
    <w:rsid w:val="000E4226"/>
    <w:rsid w:val="000E4783"/>
    <w:rsid w:val="000E5C2F"/>
    <w:rsid w:val="000E7558"/>
    <w:rsid w:val="000E7768"/>
    <w:rsid w:val="000F240A"/>
    <w:rsid w:val="000F2D28"/>
    <w:rsid w:val="000F3D65"/>
    <w:rsid w:val="000F3F02"/>
    <w:rsid w:val="000F5350"/>
    <w:rsid w:val="000F6871"/>
    <w:rsid w:val="000F6E04"/>
    <w:rsid w:val="000F7B32"/>
    <w:rsid w:val="001005FF"/>
    <w:rsid w:val="00100DC0"/>
    <w:rsid w:val="001039EF"/>
    <w:rsid w:val="0010455B"/>
    <w:rsid w:val="00105DFD"/>
    <w:rsid w:val="0010637A"/>
    <w:rsid w:val="0010667D"/>
    <w:rsid w:val="00107C65"/>
    <w:rsid w:val="00110D97"/>
    <w:rsid w:val="00117A34"/>
    <w:rsid w:val="00120EB0"/>
    <w:rsid w:val="00122677"/>
    <w:rsid w:val="00122FB6"/>
    <w:rsid w:val="001247D6"/>
    <w:rsid w:val="00125B3E"/>
    <w:rsid w:val="00126800"/>
    <w:rsid w:val="00132D58"/>
    <w:rsid w:val="00132EB4"/>
    <w:rsid w:val="001332A1"/>
    <w:rsid w:val="00137112"/>
    <w:rsid w:val="00137D30"/>
    <w:rsid w:val="00140029"/>
    <w:rsid w:val="00141E2A"/>
    <w:rsid w:val="0014337C"/>
    <w:rsid w:val="00143685"/>
    <w:rsid w:val="0014446F"/>
    <w:rsid w:val="0014454E"/>
    <w:rsid w:val="001454B2"/>
    <w:rsid w:val="0014594F"/>
    <w:rsid w:val="00145D09"/>
    <w:rsid w:val="00147EA0"/>
    <w:rsid w:val="00150097"/>
    <w:rsid w:val="00150C88"/>
    <w:rsid w:val="00152CB8"/>
    <w:rsid w:val="00153966"/>
    <w:rsid w:val="001545F7"/>
    <w:rsid w:val="00155FCD"/>
    <w:rsid w:val="0015668F"/>
    <w:rsid w:val="001608E0"/>
    <w:rsid w:val="001626B8"/>
    <w:rsid w:val="00162732"/>
    <w:rsid w:val="00163E38"/>
    <w:rsid w:val="00164D43"/>
    <w:rsid w:val="0016649E"/>
    <w:rsid w:val="00167733"/>
    <w:rsid w:val="00167C86"/>
    <w:rsid w:val="00170C41"/>
    <w:rsid w:val="00171143"/>
    <w:rsid w:val="001727B8"/>
    <w:rsid w:val="00173F75"/>
    <w:rsid w:val="001747AB"/>
    <w:rsid w:val="001756E6"/>
    <w:rsid w:val="001761BE"/>
    <w:rsid w:val="001776DD"/>
    <w:rsid w:val="0018245A"/>
    <w:rsid w:val="00183DEF"/>
    <w:rsid w:val="00185B7C"/>
    <w:rsid w:val="00186C39"/>
    <w:rsid w:val="00186EAD"/>
    <w:rsid w:val="0019066E"/>
    <w:rsid w:val="00190723"/>
    <w:rsid w:val="0019072F"/>
    <w:rsid w:val="00192F1F"/>
    <w:rsid w:val="00194E11"/>
    <w:rsid w:val="001968E0"/>
    <w:rsid w:val="001A1E1F"/>
    <w:rsid w:val="001A2056"/>
    <w:rsid w:val="001A2B45"/>
    <w:rsid w:val="001A338D"/>
    <w:rsid w:val="001A412A"/>
    <w:rsid w:val="001A57DD"/>
    <w:rsid w:val="001B118D"/>
    <w:rsid w:val="001B16E8"/>
    <w:rsid w:val="001B18F1"/>
    <w:rsid w:val="001B1A5A"/>
    <w:rsid w:val="001B3EDB"/>
    <w:rsid w:val="001B49F3"/>
    <w:rsid w:val="001B5292"/>
    <w:rsid w:val="001C0881"/>
    <w:rsid w:val="001C0A7C"/>
    <w:rsid w:val="001C121A"/>
    <w:rsid w:val="001C276C"/>
    <w:rsid w:val="001D0F9B"/>
    <w:rsid w:val="001D1D9C"/>
    <w:rsid w:val="001D7FB3"/>
    <w:rsid w:val="001E0941"/>
    <w:rsid w:val="001E20AD"/>
    <w:rsid w:val="001E6B44"/>
    <w:rsid w:val="001E6F53"/>
    <w:rsid w:val="001F0960"/>
    <w:rsid w:val="001F0F2B"/>
    <w:rsid w:val="001F3656"/>
    <w:rsid w:val="001F3B15"/>
    <w:rsid w:val="001F4242"/>
    <w:rsid w:val="001F42BA"/>
    <w:rsid w:val="001F4A40"/>
    <w:rsid w:val="001F773A"/>
    <w:rsid w:val="001F7921"/>
    <w:rsid w:val="001F7E10"/>
    <w:rsid w:val="00200DFA"/>
    <w:rsid w:val="00201EFD"/>
    <w:rsid w:val="002109C7"/>
    <w:rsid w:val="00213165"/>
    <w:rsid w:val="0021571C"/>
    <w:rsid w:val="0021682A"/>
    <w:rsid w:val="002200F5"/>
    <w:rsid w:val="002202D8"/>
    <w:rsid w:val="00221B3B"/>
    <w:rsid w:val="0022341A"/>
    <w:rsid w:val="00223627"/>
    <w:rsid w:val="002237DF"/>
    <w:rsid w:val="00225591"/>
    <w:rsid w:val="0022664B"/>
    <w:rsid w:val="00230CF8"/>
    <w:rsid w:val="00231BD9"/>
    <w:rsid w:val="00231E5D"/>
    <w:rsid w:val="00232288"/>
    <w:rsid w:val="002323D1"/>
    <w:rsid w:val="00232A92"/>
    <w:rsid w:val="00232B3B"/>
    <w:rsid w:val="0023686F"/>
    <w:rsid w:val="00237473"/>
    <w:rsid w:val="00241B65"/>
    <w:rsid w:val="00241C3E"/>
    <w:rsid w:val="002423FB"/>
    <w:rsid w:val="002444C7"/>
    <w:rsid w:val="002448AB"/>
    <w:rsid w:val="0024613F"/>
    <w:rsid w:val="00246C39"/>
    <w:rsid w:val="00251D6E"/>
    <w:rsid w:val="00251ED1"/>
    <w:rsid w:val="002521AB"/>
    <w:rsid w:val="00252262"/>
    <w:rsid w:val="002528DB"/>
    <w:rsid w:val="002574DC"/>
    <w:rsid w:val="00260E7B"/>
    <w:rsid w:val="002613DB"/>
    <w:rsid w:val="00261CC9"/>
    <w:rsid w:val="002623D8"/>
    <w:rsid w:val="002628C0"/>
    <w:rsid w:val="00263600"/>
    <w:rsid w:val="00263658"/>
    <w:rsid w:val="00267A12"/>
    <w:rsid w:val="00270A8F"/>
    <w:rsid w:val="0027105E"/>
    <w:rsid w:val="0027110E"/>
    <w:rsid w:val="00272783"/>
    <w:rsid w:val="00272B7E"/>
    <w:rsid w:val="00272C5C"/>
    <w:rsid w:val="00273A62"/>
    <w:rsid w:val="0027449E"/>
    <w:rsid w:val="00274A8B"/>
    <w:rsid w:val="002752DD"/>
    <w:rsid w:val="0027535F"/>
    <w:rsid w:val="00276235"/>
    <w:rsid w:val="00276BE2"/>
    <w:rsid w:val="002774BB"/>
    <w:rsid w:val="002803B4"/>
    <w:rsid w:val="00280549"/>
    <w:rsid w:val="00284DF3"/>
    <w:rsid w:val="002874E7"/>
    <w:rsid w:val="00287595"/>
    <w:rsid w:val="00287D64"/>
    <w:rsid w:val="002920CA"/>
    <w:rsid w:val="002967E2"/>
    <w:rsid w:val="002B1045"/>
    <w:rsid w:val="002B142D"/>
    <w:rsid w:val="002B165D"/>
    <w:rsid w:val="002B634F"/>
    <w:rsid w:val="002C0D01"/>
    <w:rsid w:val="002C0D5C"/>
    <w:rsid w:val="002C0E4F"/>
    <w:rsid w:val="002C1D07"/>
    <w:rsid w:val="002C2285"/>
    <w:rsid w:val="002C25C6"/>
    <w:rsid w:val="002C4008"/>
    <w:rsid w:val="002C56AD"/>
    <w:rsid w:val="002C59E3"/>
    <w:rsid w:val="002C710A"/>
    <w:rsid w:val="002C740E"/>
    <w:rsid w:val="002C7B88"/>
    <w:rsid w:val="002D1E84"/>
    <w:rsid w:val="002D227A"/>
    <w:rsid w:val="002D4A78"/>
    <w:rsid w:val="002D5DBA"/>
    <w:rsid w:val="002E1210"/>
    <w:rsid w:val="002E20E7"/>
    <w:rsid w:val="002E250F"/>
    <w:rsid w:val="002E29DE"/>
    <w:rsid w:val="002E2A1D"/>
    <w:rsid w:val="002E459C"/>
    <w:rsid w:val="002E4882"/>
    <w:rsid w:val="002E6E4D"/>
    <w:rsid w:val="002E7C3A"/>
    <w:rsid w:val="002E7C43"/>
    <w:rsid w:val="002F0CCE"/>
    <w:rsid w:val="002F2217"/>
    <w:rsid w:val="002F520E"/>
    <w:rsid w:val="002F68C3"/>
    <w:rsid w:val="002F74DF"/>
    <w:rsid w:val="003008D9"/>
    <w:rsid w:val="00300A97"/>
    <w:rsid w:val="00301442"/>
    <w:rsid w:val="003016A2"/>
    <w:rsid w:val="00301F7E"/>
    <w:rsid w:val="003024DE"/>
    <w:rsid w:val="00303868"/>
    <w:rsid w:val="003076F3"/>
    <w:rsid w:val="00310240"/>
    <w:rsid w:val="00310681"/>
    <w:rsid w:val="00310D54"/>
    <w:rsid w:val="003134DF"/>
    <w:rsid w:val="0031353C"/>
    <w:rsid w:val="003139CF"/>
    <w:rsid w:val="00315CEF"/>
    <w:rsid w:val="00316B3E"/>
    <w:rsid w:val="00321249"/>
    <w:rsid w:val="003262E9"/>
    <w:rsid w:val="00326AE6"/>
    <w:rsid w:val="00330BA6"/>
    <w:rsid w:val="00335D10"/>
    <w:rsid w:val="003369BF"/>
    <w:rsid w:val="003369CA"/>
    <w:rsid w:val="00337CED"/>
    <w:rsid w:val="00343A75"/>
    <w:rsid w:val="00345E4D"/>
    <w:rsid w:val="00352666"/>
    <w:rsid w:val="00352C6F"/>
    <w:rsid w:val="00352E3A"/>
    <w:rsid w:val="003532C0"/>
    <w:rsid w:val="00355AE3"/>
    <w:rsid w:val="00360D1B"/>
    <w:rsid w:val="003613BE"/>
    <w:rsid w:val="00361786"/>
    <w:rsid w:val="003638DB"/>
    <w:rsid w:val="00364DCB"/>
    <w:rsid w:val="00365B77"/>
    <w:rsid w:val="003660B4"/>
    <w:rsid w:val="00366676"/>
    <w:rsid w:val="00366E2F"/>
    <w:rsid w:val="003675E8"/>
    <w:rsid w:val="00370DE3"/>
    <w:rsid w:val="00375747"/>
    <w:rsid w:val="00376986"/>
    <w:rsid w:val="00376A90"/>
    <w:rsid w:val="003777D2"/>
    <w:rsid w:val="00381C27"/>
    <w:rsid w:val="003825A3"/>
    <w:rsid w:val="00382E6B"/>
    <w:rsid w:val="00383780"/>
    <w:rsid w:val="00383C11"/>
    <w:rsid w:val="00383CB3"/>
    <w:rsid w:val="00383E2A"/>
    <w:rsid w:val="00384151"/>
    <w:rsid w:val="00384F37"/>
    <w:rsid w:val="0038515A"/>
    <w:rsid w:val="003851DE"/>
    <w:rsid w:val="00386736"/>
    <w:rsid w:val="00387569"/>
    <w:rsid w:val="003912BD"/>
    <w:rsid w:val="0039148C"/>
    <w:rsid w:val="00391F11"/>
    <w:rsid w:val="0039287C"/>
    <w:rsid w:val="003940F1"/>
    <w:rsid w:val="0039589F"/>
    <w:rsid w:val="0039753A"/>
    <w:rsid w:val="003A03C2"/>
    <w:rsid w:val="003A0659"/>
    <w:rsid w:val="003A1405"/>
    <w:rsid w:val="003A5114"/>
    <w:rsid w:val="003A5943"/>
    <w:rsid w:val="003A5A3C"/>
    <w:rsid w:val="003A5EFC"/>
    <w:rsid w:val="003A64CE"/>
    <w:rsid w:val="003A719D"/>
    <w:rsid w:val="003A7CF1"/>
    <w:rsid w:val="003B086B"/>
    <w:rsid w:val="003B22B7"/>
    <w:rsid w:val="003B45B2"/>
    <w:rsid w:val="003B5B0D"/>
    <w:rsid w:val="003B61D3"/>
    <w:rsid w:val="003B69F1"/>
    <w:rsid w:val="003C550F"/>
    <w:rsid w:val="003C680E"/>
    <w:rsid w:val="003D05A3"/>
    <w:rsid w:val="003D210A"/>
    <w:rsid w:val="003D3BD8"/>
    <w:rsid w:val="003D5A77"/>
    <w:rsid w:val="003D7742"/>
    <w:rsid w:val="003E2161"/>
    <w:rsid w:val="003E4462"/>
    <w:rsid w:val="003E4845"/>
    <w:rsid w:val="003E48B9"/>
    <w:rsid w:val="003F00E2"/>
    <w:rsid w:val="003F49B6"/>
    <w:rsid w:val="003F61BF"/>
    <w:rsid w:val="003F7415"/>
    <w:rsid w:val="003F79AF"/>
    <w:rsid w:val="00400A66"/>
    <w:rsid w:val="004024D4"/>
    <w:rsid w:val="00402B76"/>
    <w:rsid w:val="0040316B"/>
    <w:rsid w:val="00404BC4"/>
    <w:rsid w:val="00404F1A"/>
    <w:rsid w:val="00406B29"/>
    <w:rsid w:val="00406D48"/>
    <w:rsid w:val="0040792F"/>
    <w:rsid w:val="00411749"/>
    <w:rsid w:val="00411D07"/>
    <w:rsid w:val="00413735"/>
    <w:rsid w:val="0041400F"/>
    <w:rsid w:val="00415DEB"/>
    <w:rsid w:val="00416768"/>
    <w:rsid w:val="00421BFF"/>
    <w:rsid w:val="004221E4"/>
    <w:rsid w:val="00423C41"/>
    <w:rsid w:val="00425423"/>
    <w:rsid w:val="00430026"/>
    <w:rsid w:val="0043051A"/>
    <w:rsid w:val="00430A96"/>
    <w:rsid w:val="004311E8"/>
    <w:rsid w:val="0043141B"/>
    <w:rsid w:val="004333DD"/>
    <w:rsid w:val="00435815"/>
    <w:rsid w:val="00436262"/>
    <w:rsid w:val="004377B2"/>
    <w:rsid w:val="00441B3A"/>
    <w:rsid w:val="00442FC1"/>
    <w:rsid w:val="00446EAD"/>
    <w:rsid w:val="00447008"/>
    <w:rsid w:val="00450F7A"/>
    <w:rsid w:val="00450FCF"/>
    <w:rsid w:val="00451C91"/>
    <w:rsid w:val="00453B6A"/>
    <w:rsid w:val="0045684E"/>
    <w:rsid w:val="004605DF"/>
    <w:rsid w:val="004618F4"/>
    <w:rsid w:val="00465B7D"/>
    <w:rsid w:val="00470334"/>
    <w:rsid w:val="004713A0"/>
    <w:rsid w:val="00471714"/>
    <w:rsid w:val="00471B8D"/>
    <w:rsid w:val="00472487"/>
    <w:rsid w:val="004725BE"/>
    <w:rsid w:val="00473657"/>
    <w:rsid w:val="00473A57"/>
    <w:rsid w:val="004740FB"/>
    <w:rsid w:val="004749F1"/>
    <w:rsid w:val="00477011"/>
    <w:rsid w:val="00477321"/>
    <w:rsid w:val="00485709"/>
    <w:rsid w:val="00487F39"/>
    <w:rsid w:val="0049139E"/>
    <w:rsid w:val="00491A9A"/>
    <w:rsid w:val="004936D2"/>
    <w:rsid w:val="00494987"/>
    <w:rsid w:val="00494A3F"/>
    <w:rsid w:val="00495792"/>
    <w:rsid w:val="0049784F"/>
    <w:rsid w:val="004A1DC8"/>
    <w:rsid w:val="004A1E91"/>
    <w:rsid w:val="004A349C"/>
    <w:rsid w:val="004A393E"/>
    <w:rsid w:val="004A5013"/>
    <w:rsid w:val="004A60D5"/>
    <w:rsid w:val="004A7121"/>
    <w:rsid w:val="004A7E1E"/>
    <w:rsid w:val="004B0E61"/>
    <w:rsid w:val="004B26EC"/>
    <w:rsid w:val="004B3E9F"/>
    <w:rsid w:val="004B47DC"/>
    <w:rsid w:val="004B6D54"/>
    <w:rsid w:val="004C3072"/>
    <w:rsid w:val="004C37CD"/>
    <w:rsid w:val="004C4EF6"/>
    <w:rsid w:val="004C5E98"/>
    <w:rsid w:val="004C6906"/>
    <w:rsid w:val="004C6D43"/>
    <w:rsid w:val="004D11CA"/>
    <w:rsid w:val="004D4DAD"/>
    <w:rsid w:val="004D6725"/>
    <w:rsid w:val="004E0257"/>
    <w:rsid w:val="004E1BEC"/>
    <w:rsid w:val="004E2AE2"/>
    <w:rsid w:val="004E38C2"/>
    <w:rsid w:val="004F2C08"/>
    <w:rsid w:val="004F3940"/>
    <w:rsid w:val="004F4074"/>
    <w:rsid w:val="004F42E6"/>
    <w:rsid w:val="004F66BE"/>
    <w:rsid w:val="004F6E88"/>
    <w:rsid w:val="004F759D"/>
    <w:rsid w:val="00501F36"/>
    <w:rsid w:val="00502C1E"/>
    <w:rsid w:val="00506EE6"/>
    <w:rsid w:val="00512777"/>
    <w:rsid w:val="00512A5E"/>
    <w:rsid w:val="00512F72"/>
    <w:rsid w:val="00513708"/>
    <w:rsid w:val="00514659"/>
    <w:rsid w:val="00515916"/>
    <w:rsid w:val="00520BFA"/>
    <w:rsid w:val="00520D5C"/>
    <w:rsid w:val="005211A5"/>
    <w:rsid w:val="00521B9C"/>
    <w:rsid w:val="00522921"/>
    <w:rsid w:val="00525148"/>
    <w:rsid w:val="00525A37"/>
    <w:rsid w:val="00527E2B"/>
    <w:rsid w:val="00530CFA"/>
    <w:rsid w:val="00533105"/>
    <w:rsid w:val="00536723"/>
    <w:rsid w:val="00540E29"/>
    <w:rsid w:val="00541B17"/>
    <w:rsid w:val="0054218D"/>
    <w:rsid w:val="00542CAB"/>
    <w:rsid w:val="00543499"/>
    <w:rsid w:val="00550A1D"/>
    <w:rsid w:val="00552EB9"/>
    <w:rsid w:val="00561DE5"/>
    <w:rsid w:val="005637A6"/>
    <w:rsid w:val="005638C5"/>
    <w:rsid w:val="00563DCD"/>
    <w:rsid w:val="00564ECE"/>
    <w:rsid w:val="00565740"/>
    <w:rsid w:val="00565B50"/>
    <w:rsid w:val="00565F3D"/>
    <w:rsid w:val="005665CE"/>
    <w:rsid w:val="0057277E"/>
    <w:rsid w:val="00573D3B"/>
    <w:rsid w:val="00574AC8"/>
    <w:rsid w:val="00574BE1"/>
    <w:rsid w:val="00575878"/>
    <w:rsid w:val="00577FA3"/>
    <w:rsid w:val="00580038"/>
    <w:rsid w:val="0058098E"/>
    <w:rsid w:val="0058109C"/>
    <w:rsid w:val="00582157"/>
    <w:rsid w:val="005826DC"/>
    <w:rsid w:val="005826FF"/>
    <w:rsid w:val="005829AA"/>
    <w:rsid w:val="00582BD0"/>
    <w:rsid w:val="00584066"/>
    <w:rsid w:val="00591EC0"/>
    <w:rsid w:val="0059427C"/>
    <w:rsid w:val="00595131"/>
    <w:rsid w:val="00595215"/>
    <w:rsid w:val="00595576"/>
    <w:rsid w:val="005965FD"/>
    <w:rsid w:val="00596E1A"/>
    <w:rsid w:val="005A3507"/>
    <w:rsid w:val="005A4D0A"/>
    <w:rsid w:val="005A6F8C"/>
    <w:rsid w:val="005B11AF"/>
    <w:rsid w:val="005B2060"/>
    <w:rsid w:val="005B28BB"/>
    <w:rsid w:val="005B2EB1"/>
    <w:rsid w:val="005B4BAB"/>
    <w:rsid w:val="005B5FAC"/>
    <w:rsid w:val="005B5FF7"/>
    <w:rsid w:val="005B6E24"/>
    <w:rsid w:val="005B7719"/>
    <w:rsid w:val="005C0433"/>
    <w:rsid w:val="005C1E3B"/>
    <w:rsid w:val="005C2341"/>
    <w:rsid w:val="005C3E2A"/>
    <w:rsid w:val="005C6CBA"/>
    <w:rsid w:val="005C7F19"/>
    <w:rsid w:val="005D0165"/>
    <w:rsid w:val="005D06C8"/>
    <w:rsid w:val="005D3F4B"/>
    <w:rsid w:val="005D4469"/>
    <w:rsid w:val="005D48A8"/>
    <w:rsid w:val="005E0819"/>
    <w:rsid w:val="005E0BD1"/>
    <w:rsid w:val="005E1426"/>
    <w:rsid w:val="005E332B"/>
    <w:rsid w:val="005E57F3"/>
    <w:rsid w:val="005E6318"/>
    <w:rsid w:val="005E793C"/>
    <w:rsid w:val="005F0FD2"/>
    <w:rsid w:val="005F15AA"/>
    <w:rsid w:val="005F32EA"/>
    <w:rsid w:val="005F6C15"/>
    <w:rsid w:val="005F7AF0"/>
    <w:rsid w:val="005F7E1F"/>
    <w:rsid w:val="00600C45"/>
    <w:rsid w:val="006012BE"/>
    <w:rsid w:val="006030E4"/>
    <w:rsid w:val="00604A0F"/>
    <w:rsid w:val="00604B21"/>
    <w:rsid w:val="00604F27"/>
    <w:rsid w:val="006060E1"/>
    <w:rsid w:val="00606F89"/>
    <w:rsid w:val="00607973"/>
    <w:rsid w:val="00607EEB"/>
    <w:rsid w:val="00610D5E"/>
    <w:rsid w:val="00611F6A"/>
    <w:rsid w:val="0061636C"/>
    <w:rsid w:val="00616E9F"/>
    <w:rsid w:val="00617AFC"/>
    <w:rsid w:val="00620587"/>
    <w:rsid w:val="00620ADF"/>
    <w:rsid w:val="0062259B"/>
    <w:rsid w:val="00623598"/>
    <w:rsid w:val="00630531"/>
    <w:rsid w:val="00630F74"/>
    <w:rsid w:val="0063115F"/>
    <w:rsid w:val="00632201"/>
    <w:rsid w:val="00633142"/>
    <w:rsid w:val="006409BF"/>
    <w:rsid w:val="00640B67"/>
    <w:rsid w:val="00640D08"/>
    <w:rsid w:val="006415E1"/>
    <w:rsid w:val="00641992"/>
    <w:rsid w:val="0064438E"/>
    <w:rsid w:val="00644B07"/>
    <w:rsid w:val="006451F5"/>
    <w:rsid w:val="00651C21"/>
    <w:rsid w:val="00651E86"/>
    <w:rsid w:val="006524B0"/>
    <w:rsid w:val="00653A7F"/>
    <w:rsid w:val="00654170"/>
    <w:rsid w:val="0065508A"/>
    <w:rsid w:val="006618ED"/>
    <w:rsid w:val="00661C21"/>
    <w:rsid w:val="00661DAE"/>
    <w:rsid w:val="0066281E"/>
    <w:rsid w:val="00662BEA"/>
    <w:rsid w:val="0066310B"/>
    <w:rsid w:val="00665068"/>
    <w:rsid w:val="00665513"/>
    <w:rsid w:val="00666E99"/>
    <w:rsid w:val="006677B5"/>
    <w:rsid w:val="00671E4C"/>
    <w:rsid w:val="006726BA"/>
    <w:rsid w:val="006738D4"/>
    <w:rsid w:val="006748AE"/>
    <w:rsid w:val="00674FB0"/>
    <w:rsid w:val="006834C7"/>
    <w:rsid w:val="0068485C"/>
    <w:rsid w:val="00685405"/>
    <w:rsid w:val="00687E3E"/>
    <w:rsid w:val="0069146D"/>
    <w:rsid w:val="00691D70"/>
    <w:rsid w:val="006947F5"/>
    <w:rsid w:val="00695C3C"/>
    <w:rsid w:val="00696EF0"/>
    <w:rsid w:val="006A3858"/>
    <w:rsid w:val="006A5604"/>
    <w:rsid w:val="006A6828"/>
    <w:rsid w:val="006A723F"/>
    <w:rsid w:val="006B10D7"/>
    <w:rsid w:val="006B12C3"/>
    <w:rsid w:val="006B46B3"/>
    <w:rsid w:val="006B6C22"/>
    <w:rsid w:val="006B6F06"/>
    <w:rsid w:val="006B70BF"/>
    <w:rsid w:val="006C078C"/>
    <w:rsid w:val="006C1530"/>
    <w:rsid w:val="006C1CF9"/>
    <w:rsid w:val="006C230C"/>
    <w:rsid w:val="006C4C77"/>
    <w:rsid w:val="006C5F30"/>
    <w:rsid w:val="006C7AE4"/>
    <w:rsid w:val="006D03B2"/>
    <w:rsid w:val="006D08DA"/>
    <w:rsid w:val="006D0D89"/>
    <w:rsid w:val="006D0FB6"/>
    <w:rsid w:val="006D191E"/>
    <w:rsid w:val="006D3B14"/>
    <w:rsid w:val="006D4650"/>
    <w:rsid w:val="006D7199"/>
    <w:rsid w:val="006D7409"/>
    <w:rsid w:val="006E28DA"/>
    <w:rsid w:val="006E597B"/>
    <w:rsid w:val="006E64D6"/>
    <w:rsid w:val="006E707C"/>
    <w:rsid w:val="006F008A"/>
    <w:rsid w:val="006F7FA1"/>
    <w:rsid w:val="00701064"/>
    <w:rsid w:val="007026DD"/>
    <w:rsid w:val="00705173"/>
    <w:rsid w:val="0070601C"/>
    <w:rsid w:val="00711837"/>
    <w:rsid w:val="00711E70"/>
    <w:rsid w:val="0071200D"/>
    <w:rsid w:val="00712728"/>
    <w:rsid w:val="0071276E"/>
    <w:rsid w:val="00714FD8"/>
    <w:rsid w:val="007166AD"/>
    <w:rsid w:val="00717182"/>
    <w:rsid w:val="007174EC"/>
    <w:rsid w:val="00720066"/>
    <w:rsid w:val="007205DB"/>
    <w:rsid w:val="007212F5"/>
    <w:rsid w:val="007240C8"/>
    <w:rsid w:val="00725BA0"/>
    <w:rsid w:val="00725FFC"/>
    <w:rsid w:val="0073032E"/>
    <w:rsid w:val="007303DC"/>
    <w:rsid w:val="007306E3"/>
    <w:rsid w:val="00732CAA"/>
    <w:rsid w:val="00732DD9"/>
    <w:rsid w:val="007344A8"/>
    <w:rsid w:val="007349C2"/>
    <w:rsid w:val="00736D48"/>
    <w:rsid w:val="00736F0B"/>
    <w:rsid w:val="00737292"/>
    <w:rsid w:val="00743A8D"/>
    <w:rsid w:val="007506C9"/>
    <w:rsid w:val="00752027"/>
    <w:rsid w:val="00753215"/>
    <w:rsid w:val="007534F4"/>
    <w:rsid w:val="00754271"/>
    <w:rsid w:val="00755413"/>
    <w:rsid w:val="00755A62"/>
    <w:rsid w:val="007605DB"/>
    <w:rsid w:val="0076076B"/>
    <w:rsid w:val="0076457F"/>
    <w:rsid w:val="00766B4C"/>
    <w:rsid w:val="007672F8"/>
    <w:rsid w:val="007700F9"/>
    <w:rsid w:val="007706FF"/>
    <w:rsid w:val="00774259"/>
    <w:rsid w:val="007744C5"/>
    <w:rsid w:val="007763EC"/>
    <w:rsid w:val="00776AA4"/>
    <w:rsid w:val="00777E99"/>
    <w:rsid w:val="0078015C"/>
    <w:rsid w:val="0078119F"/>
    <w:rsid w:val="00781370"/>
    <w:rsid w:val="0078234C"/>
    <w:rsid w:val="007840EE"/>
    <w:rsid w:val="007848AE"/>
    <w:rsid w:val="00787EAA"/>
    <w:rsid w:val="00793667"/>
    <w:rsid w:val="007949C1"/>
    <w:rsid w:val="00794BC6"/>
    <w:rsid w:val="00797B17"/>
    <w:rsid w:val="007A2BBE"/>
    <w:rsid w:val="007A33B4"/>
    <w:rsid w:val="007A5064"/>
    <w:rsid w:val="007A5D19"/>
    <w:rsid w:val="007A627D"/>
    <w:rsid w:val="007A6B03"/>
    <w:rsid w:val="007B1030"/>
    <w:rsid w:val="007B12C0"/>
    <w:rsid w:val="007B1828"/>
    <w:rsid w:val="007B212D"/>
    <w:rsid w:val="007B3409"/>
    <w:rsid w:val="007B3F7B"/>
    <w:rsid w:val="007B640A"/>
    <w:rsid w:val="007B673F"/>
    <w:rsid w:val="007B67CE"/>
    <w:rsid w:val="007B70F2"/>
    <w:rsid w:val="007C1420"/>
    <w:rsid w:val="007C16BB"/>
    <w:rsid w:val="007C16F1"/>
    <w:rsid w:val="007C25D5"/>
    <w:rsid w:val="007C2745"/>
    <w:rsid w:val="007C33FC"/>
    <w:rsid w:val="007C3E66"/>
    <w:rsid w:val="007C4AB7"/>
    <w:rsid w:val="007C6040"/>
    <w:rsid w:val="007C7137"/>
    <w:rsid w:val="007D09B9"/>
    <w:rsid w:val="007D0C55"/>
    <w:rsid w:val="007D331F"/>
    <w:rsid w:val="007D7CF5"/>
    <w:rsid w:val="007E0012"/>
    <w:rsid w:val="007E00A8"/>
    <w:rsid w:val="007E4F8D"/>
    <w:rsid w:val="007E514C"/>
    <w:rsid w:val="007E66F3"/>
    <w:rsid w:val="007F10EC"/>
    <w:rsid w:val="007F1FAB"/>
    <w:rsid w:val="007F3095"/>
    <w:rsid w:val="007F7065"/>
    <w:rsid w:val="007F7C37"/>
    <w:rsid w:val="00800267"/>
    <w:rsid w:val="00803C95"/>
    <w:rsid w:val="00804833"/>
    <w:rsid w:val="00804BE7"/>
    <w:rsid w:val="00804E50"/>
    <w:rsid w:val="00807399"/>
    <w:rsid w:val="00807E8D"/>
    <w:rsid w:val="008107A9"/>
    <w:rsid w:val="008122B5"/>
    <w:rsid w:val="0081361A"/>
    <w:rsid w:val="0081414E"/>
    <w:rsid w:val="00815C34"/>
    <w:rsid w:val="008167E6"/>
    <w:rsid w:val="0082041F"/>
    <w:rsid w:val="00821B9C"/>
    <w:rsid w:val="00823AFB"/>
    <w:rsid w:val="00824412"/>
    <w:rsid w:val="00824993"/>
    <w:rsid w:val="00824BAA"/>
    <w:rsid w:val="00824EEE"/>
    <w:rsid w:val="00825F79"/>
    <w:rsid w:val="00832323"/>
    <w:rsid w:val="00832D98"/>
    <w:rsid w:val="00833558"/>
    <w:rsid w:val="00834406"/>
    <w:rsid w:val="0083545B"/>
    <w:rsid w:val="00835865"/>
    <w:rsid w:val="00837B95"/>
    <w:rsid w:val="00843C8E"/>
    <w:rsid w:val="008453E3"/>
    <w:rsid w:val="00845B20"/>
    <w:rsid w:val="00845DB4"/>
    <w:rsid w:val="0084657C"/>
    <w:rsid w:val="008466D7"/>
    <w:rsid w:val="0084688B"/>
    <w:rsid w:val="00850070"/>
    <w:rsid w:val="008509FB"/>
    <w:rsid w:val="00851174"/>
    <w:rsid w:val="0085192B"/>
    <w:rsid w:val="00852FB7"/>
    <w:rsid w:val="00853E5E"/>
    <w:rsid w:val="008550A0"/>
    <w:rsid w:val="0085532F"/>
    <w:rsid w:val="00855C05"/>
    <w:rsid w:val="00860D89"/>
    <w:rsid w:val="0086270B"/>
    <w:rsid w:val="00862EF3"/>
    <w:rsid w:val="008655A6"/>
    <w:rsid w:val="008658C1"/>
    <w:rsid w:val="008664A9"/>
    <w:rsid w:val="00867814"/>
    <w:rsid w:val="0087042A"/>
    <w:rsid w:val="00870582"/>
    <w:rsid w:val="00872347"/>
    <w:rsid w:val="00875452"/>
    <w:rsid w:val="0087545E"/>
    <w:rsid w:val="0087579A"/>
    <w:rsid w:val="00875E1C"/>
    <w:rsid w:val="00876162"/>
    <w:rsid w:val="00876FE2"/>
    <w:rsid w:val="00881316"/>
    <w:rsid w:val="008818F7"/>
    <w:rsid w:val="0088215B"/>
    <w:rsid w:val="008835E7"/>
    <w:rsid w:val="008835F9"/>
    <w:rsid w:val="008875B1"/>
    <w:rsid w:val="008909FD"/>
    <w:rsid w:val="0089188A"/>
    <w:rsid w:val="00893FB3"/>
    <w:rsid w:val="00894A32"/>
    <w:rsid w:val="00895182"/>
    <w:rsid w:val="00897299"/>
    <w:rsid w:val="008A2186"/>
    <w:rsid w:val="008A4494"/>
    <w:rsid w:val="008A5703"/>
    <w:rsid w:val="008A5784"/>
    <w:rsid w:val="008A5F67"/>
    <w:rsid w:val="008A73CD"/>
    <w:rsid w:val="008B05BD"/>
    <w:rsid w:val="008B09D0"/>
    <w:rsid w:val="008B3487"/>
    <w:rsid w:val="008B49C6"/>
    <w:rsid w:val="008B4FCC"/>
    <w:rsid w:val="008B6889"/>
    <w:rsid w:val="008B70EF"/>
    <w:rsid w:val="008B76E2"/>
    <w:rsid w:val="008C18D9"/>
    <w:rsid w:val="008C2586"/>
    <w:rsid w:val="008C2E21"/>
    <w:rsid w:val="008C4ACD"/>
    <w:rsid w:val="008C4F5E"/>
    <w:rsid w:val="008C7059"/>
    <w:rsid w:val="008C73E5"/>
    <w:rsid w:val="008D16CE"/>
    <w:rsid w:val="008D17DA"/>
    <w:rsid w:val="008D3883"/>
    <w:rsid w:val="008D444D"/>
    <w:rsid w:val="008D56D1"/>
    <w:rsid w:val="008D72D3"/>
    <w:rsid w:val="008D733A"/>
    <w:rsid w:val="008D7754"/>
    <w:rsid w:val="008E1595"/>
    <w:rsid w:val="008E3D36"/>
    <w:rsid w:val="008E4842"/>
    <w:rsid w:val="008E5F64"/>
    <w:rsid w:val="008E6310"/>
    <w:rsid w:val="008E6672"/>
    <w:rsid w:val="008F12CE"/>
    <w:rsid w:val="008F18FF"/>
    <w:rsid w:val="008F1E45"/>
    <w:rsid w:val="008F3623"/>
    <w:rsid w:val="008F5673"/>
    <w:rsid w:val="008F7906"/>
    <w:rsid w:val="00902329"/>
    <w:rsid w:val="00904D56"/>
    <w:rsid w:val="00910319"/>
    <w:rsid w:val="009109A4"/>
    <w:rsid w:val="009130C2"/>
    <w:rsid w:val="0091537C"/>
    <w:rsid w:val="00920280"/>
    <w:rsid w:val="009214E6"/>
    <w:rsid w:val="009222EB"/>
    <w:rsid w:val="00922E20"/>
    <w:rsid w:val="0092447A"/>
    <w:rsid w:val="00924625"/>
    <w:rsid w:val="00927588"/>
    <w:rsid w:val="00932416"/>
    <w:rsid w:val="00933198"/>
    <w:rsid w:val="009365B2"/>
    <w:rsid w:val="009376D7"/>
    <w:rsid w:val="009402F7"/>
    <w:rsid w:val="009407CD"/>
    <w:rsid w:val="00942E8A"/>
    <w:rsid w:val="009472D4"/>
    <w:rsid w:val="00947B20"/>
    <w:rsid w:val="009526AF"/>
    <w:rsid w:val="00954164"/>
    <w:rsid w:val="00956A2B"/>
    <w:rsid w:val="00957C1D"/>
    <w:rsid w:val="0096041E"/>
    <w:rsid w:val="009609D5"/>
    <w:rsid w:val="009614EF"/>
    <w:rsid w:val="009638CF"/>
    <w:rsid w:val="00963941"/>
    <w:rsid w:val="00963D76"/>
    <w:rsid w:val="0096614A"/>
    <w:rsid w:val="00966973"/>
    <w:rsid w:val="00967637"/>
    <w:rsid w:val="009704ED"/>
    <w:rsid w:val="00971309"/>
    <w:rsid w:val="00971862"/>
    <w:rsid w:val="00973390"/>
    <w:rsid w:val="00974101"/>
    <w:rsid w:val="0097761B"/>
    <w:rsid w:val="00977BD8"/>
    <w:rsid w:val="00977CA9"/>
    <w:rsid w:val="00980A62"/>
    <w:rsid w:val="009872AD"/>
    <w:rsid w:val="00987D99"/>
    <w:rsid w:val="00991EDD"/>
    <w:rsid w:val="00993005"/>
    <w:rsid w:val="00993BD3"/>
    <w:rsid w:val="009968D7"/>
    <w:rsid w:val="009972BD"/>
    <w:rsid w:val="009A03ED"/>
    <w:rsid w:val="009A1FF3"/>
    <w:rsid w:val="009A5880"/>
    <w:rsid w:val="009A65BC"/>
    <w:rsid w:val="009B0682"/>
    <w:rsid w:val="009B2C28"/>
    <w:rsid w:val="009B51BE"/>
    <w:rsid w:val="009B5BBE"/>
    <w:rsid w:val="009B5D5F"/>
    <w:rsid w:val="009B5D64"/>
    <w:rsid w:val="009C16C4"/>
    <w:rsid w:val="009C1B5F"/>
    <w:rsid w:val="009C1B61"/>
    <w:rsid w:val="009C48AE"/>
    <w:rsid w:val="009C5822"/>
    <w:rsid w:val="009C60C3"/>
    <w:rsid w:val="009C6A57"/>
    <w:rsid w:val="009D13CA"/>
    <w:rsid w:val="009D1DAE"/>
    <w:rsid w:val="009D3E16"/>
    <w:rsid w:val="009D3EB1"/>
    <w:rsid w:val="009D3EEB"/>
    <w:rsid w:val="009D54ED"/>
    <w:rsid w:val="009D61A6"/>
    <w:rsid w:val="009D7635"/>
    <w:rsid w:val="009E02C5"/>
    <w:rsid w:val="009E3EB1"/>
    <w:rsid w:val="009E785B"/>
    <w:rsid w:val="009E7C12"/>
    <w:rsid w:val="009F10E3"/>
    <w:rsid w:val="009F3D86"/>
    <w:rsid w:val="009F629C"/>
    <w:rsid w:val="009F65D1"/>
    <w:rsid w:val="009F72E3"/>
    <w:rsid w:val="00A02312"/>
    <w:rsid w:val="00A02F2B"/>
    <w:rsid w:val="00A03116"/>
    <w:rsid w:val="00A034F3"/>
    <w:rsid w:val="00A039CD"/>
    <w:rsid w:val="00A04D61"/>
    <w:rsid w:val="00A068D1"/>
    <w:rsid w:val="00A11F54"/>
    <w:rsid w:val="00A142AE"/>
    <w:rsid w:val="00A15ABD"/>
    <w:rsid w:val="00A15B3F"/>
    <w:rsid w:val="00A17BBE"/>
    <w:rsid w:val="00A210A4"/>
    <w:rsid w:val="00A21537"/>
    <w:rsid w:val="00A21968"/>
    <w:rsid w:val="00A22633"/>
    <w:rsid w:val="00A22DAC"/>
    <w:rsid w:val="00A2348D"/>
    <w:rsid w:val="00A25371"/>
    <w:rsid w:val="00A264C3"/>
    <w:rsid w:val="00A27D1F"/>
    <w:rsid w:val="00A30DAB"/>
    <w:rsid w:val="00A31043"/>
    <w:rsid w:val="00A343B0"/>
    <w:rsid w:val="00A40C9D"/>
    <w:rsid w:val="00A42028"/>
    <w:rsid w:val="00A423FB"/>
    <w:rsid w:val="00A42AF8"/>
    <w:rsid w:val="00A42C76"/>
    <w:rsid w:val="00A43566"/>
    <w:rsid w:val="00A436B0"/>
    <w:rsid w:val="00A4388F"/>
    <w:rsid w:val="00A452A4"/>
    <w:rsid w:val="00A45317"/>
    <w:rsid w:val="00A50176"/>
    <w:rsid w:val="00A514F5"/>
    <w:rsid w:val="00A538A9"/>
    <w:rsid w:val="00A53DA5"/>
    <w:rsid w:val="00A562B5"/>
    <w:rsid w:val="00A57445"/>
    <w:rsid w:val="00A618B3"/>
    <w:rsid w:val="00A62944"/>
    <w:rsid w:val="00A639FD"/>
    <w:rsid w:val="00A63CF3"/>
    <w:rsid w:val="00A65956"/>
    <w:rsid w:val="00A65AB2"/>
    <w:rsid w:val="00A7016B"/>
    <w:rsid w:val="00A70925"/>
    <w:rsid w:val="00A748B5"/>
    <w:rsid w:val="00A74C92"/>
    <w:rsid w:val="00A75B01"/>
    <w:rsid w:val="00A75E54"/>
    <w:rsid w:val="00A80BFB"/>
    <w:rsid w:val="00A80C5D"/>
    <w:rsid w:val="00A80FB8"/>
    <w:rsid w:val="00A82337"/>
    <w:rsid w:val="00A83182"/>
    <w:rsid w:val="00A83450"/>
    <w:rsid w:val="00A83F56"/>
    <w:rsid w:val="00A8439F"/>
    <w:rsid w:val="00A85730"/>
    <w:rsid w:val="00A85815"/>
    <w:rsid w:val="00A85C3F"/>
    <w:rsid w:val="00A85EB2"/>
    <w:rsid w:val="00A86DFF"/>
    <w:rsid w:val="00A90E2D"/>
    <w:rsid w:val="00A92034"/>
    <w:rsid w:val="00A94137"/>
    <w:rsid w:val="00A9450E"/>
    <w:rsid w:val="00A94549"/>
    <w:rsid w:val="00A969B7"/>
    <w:rsid w:val="00A975C4"/>
    <w:rsid w:val="00A97DF3"/>
    <w:rsid w:val="00AA1359"/>
    <w:rsid w:val="00AA3BF7"/>
    <w:rsid w:val="00AA4AEF"/>
    <w:rsid w:val="00AA5CFB"/>
    <w:rsid w:val="00AA737A"/>
    <w:rsid w:val="00AA7991"/>
    <w:rsid w:val="00AA7E15"/>
    <w:rsid w:val="00AB03FF"/>
    <w:rsid w:val="00AB0D76"/>
    <w:rsid w:val="00AB23A2"/>
    <w:rsid w:val="00AB2764"/>
    <w:rsid w:val="00AB369F"/>
    <w:rsid w:val="00AB4174"/>
    <w:rsid w:val="00AB4D26"/>
    <w:rsid w:val="00AC07D3"/>
    <w:rsid w:val="00AC41E3"/>
    <w:rsid w:val="00AD0183"/>
    <w:rsid w:val="00AD06CC"/>
    <w:rsid w:val="00AD16FC"/>
    <w:rsid w:val="00AD1759"/>
    <w:rsid w:val="00AD3AF5"/>
    <w:rsid w:val="00AD45AE"/>
    <w:rsid w:val="00AD5642"/>
    <w:rsid w:val="00AD7745"/>
    <w:rsid w:val="00AE38E9"/>
    <w:rsid w:val="00AE5826"/>
    <w:rsid w:val="00AE7962"/>
    <w:rsid w:val="00AF2B93"/>
    <w:rsid w:val="00AF316D"/>
    <w:rsid w:val="00AF5362"/>
    <w:rsid w:val="00AF6492"/>
    <w:rsid w:val="00B00D14"/>
    <w:rsid w:val="00B0591E"/>
    <w:rsid w:val="00B06AB2"/>
    <w:rsid w:val="00B07A6F"/>
    <w:rsid w:val="00B114AB"/>
    <w:rsid w:val="00B12247"/>
    <w:rsid w:val="00B123FA"/>
    <w:rsid w:val="00B1245C"/>
    <w:rsid w:val="00B12AD0"/>
    <w:rsid w:val="00B13A05"/>
    <w:rsid w:val="00B16A20"/>
    <w:rsid w:val="00B20F8A"/>
    <w:rsid w:val="00B22441"/>
    <w:rsid w:val="00B24D0A"/>
    <w:rsid w:val="00B2624F"/>
    <w:rsid w:val="00B2666F"/>
    <w:rsid w:val="00B27046"/>
    <w:rsid w:val="00B355ED"/>
    <w:rsid w:val="00B42E6D"/>
    <w:rsid w:val="00B45E5A"/>
    <w:rsid w:val="00B47B8F"/>
    <w:rsid w:val="00B52263"/>
    <w:rsid w:val="00B5304E"/>
    <w:rsid w:val="00B53287"/>
    <w:rsid w:val="00B5457B"/>
    <w:rsid w:val="00B55783"/>
    <w:rsid w:val="00B5652D"/>
    <w:rsid w:val="00B6319B"/>
    <w:rsid w:val="00B67D6A"/>
    <w:rsid w:val="00B71234"/>
    <w:rsid w:val="00B712C9"/>
    <w:rsid w:val="00B72CDD"/>
    <w:rsid w:val="00B73E82"/>
    <w:rsid w:val="00B74811"/>
    <w:rsid w:val="00B7532C"/>
    <w:rsid w:val="00B75E9E"/>
    <w:rsid w:val="00B77243"/>
    <w:rsid w:val="00B8031D"/>
    <w:rsid w:val="00B82EF7"/>
    <w:rsid w:val="00B84A3B"/>
    <w:rsid w:val="00B84BFF"/>
    <w:rsid w:val="00B84C13"/>
    <w:rsid w:val="00B86D98"/>
    <w:rsid w:val="00B87F10"/>
    <w:rsid w:val="00B95C61"/>
    <w:rsid w:val="00BA1A46"/>
    <w:rsid w:val="00BA1EFA"/>
    <w:rsid w:val="00BA2B9F"/>
    <w:rsid w:val="00BA32CD"/>
    <w:rsid w:val="00BA363F"/>
    <w:rsid w:val="00BA4328"/>
    <w:rsid w:val="00BA4CA0"/>
    <w:rsid w:val="00BA72F7"/>
    <w:rsid w:val="00BB14E7"/>
    <w:rsid w:val="00BB32AE"/>
    <w:rsid w:val="00BB4675"/>
    <w:rsid w:val="00BB4A54"/>
    <w:rsid w:val="00BB5C2C"/>
    <w:rsid w:val="00BB6C3F"/>
    <w:rsid w:val="00BC1032"/>
    <w:rsid w:val="00BC1B45"/>
    <w:rsid w:val="00BC1BD5"/>
    <w:rsid w:val="00BC3BB2"/>
    <w:rsid w:val="00BC6B21"/>
    <w:rsid w:val="00BC6B9B"/>
    <w:rsid w:val="00BD0A5B"/>
    <w:rsid w:val="00BD1D32"/>
    <w:rsid w:val="00BD3930"/>
    <w:rsid w:val="00BD3992"/>
    <w:rsid w:val="00BD3CD0"/>
    <w:rsid w:val="00BD416F"/>
    <w:rsid w:val="00BD5C91"/>
    <w:rsid w:val="00BE0518"/>
    <w:rsid w:val="00BE07BB"/>
    <w:rsid w:val="00BE1A07"/>
    <w:rsid w:val="00BE28D9"/>
    <w:rsid w:val="00BE4CE9"/>
    <w:rsid w:val="00BE6049"/>
    <w:rsid w:val="00BE6157"/>
    <w:rsid w:val="00BE69D0"/>
    <w:rsid w:val="00BE7ED7"/>
    <w:rsid w:val="00BF3B86"/>
    <w:rsid w:val="00BF69F8"/>
    <w:rsid w:val="00C00252"/>
    <w:rsid w:val="00C01ECA"/>
    <w:rsid w:val="00C0220A"/>
    <w:rsid w:val="00C0518E"/>
    <w:rsid w:val="00C0529D"/>
    <w:rsid w:val="00C052A9"/>
    <w:rsid w:val="00C07CC9"/>
    <w:rsid w:val="00C10492"/>
    <w:rsid w:val="00C11649"/>
    <w:rsid w:val="00C1172E"/>
    <w:rsid w:val="00C12785"/>
    <w:rsid w:val="00C13100"/>
    <w:rsid w:val="00C161AE"/>
    <w:rsid w:val="00C1670B"/>
    <w:rsid w:val="00C17505"/>
    <w:rsid w:val="00C23EF5"/>
    <w:rsid w:val="00C24CBF"/>
    <w:rsid w:val="00C25D6D"/>
    <w:rsid w:val="00C26ECE"/>
    <w:rsid w:val="00C354C6"/>
    <w:rsid w:val="00C414BC"/>
    <w:rsid w:val="00C42C23"/>
    <w:rsid w:val="00C44914"/>
    <w:rsid w:val="00C460F9"/>
    <w:rsid w:val="00C46BA8"/>
    <w:rsid w:val="00C476DD"/>
    <w:rsid w:val="00C47BDA"/>
    <w:rsid w:val="00C5048A"/>
    <w:rsid w:val="00C50CBE"/>
    <w:rsid w:val="00C51BF4"/>
    <w:rsid w:val="00C51C15"/>
    <w:rsid w:val="00C53156"/>
    <w:rsid w:val="00C561C5"/>
    <w:rsid w:val="00C5767A"/>
    <w:rsid w:val="00C610ED"/>
    <w:rsid w:val="00C61D94"/>
    <w:rsid w:val="00C624BB"/>
    <w:rsid w:val="00C639F4"/>
    <w:rsid w:val="00C6511D"/>
    <w:rsid w:val="00C70471"/>
    <w:rsid w:val="00C7087B"/>
    <w:rsid w:val="00C73678"/>
    <w:rsid w:val="00C75028"/>
    <w:rsid w:val="00C75220"/>
    <w:rsid w:val="00C75390"/>
    <w:rsid w:val="00C762B9"/>
    <w:rsid w:val="00C76714"/>
    <w:rsid w:val="00C81172"/>
    <w:rsid w:val="00C81D87"/>
    <w:rsid w:val="00C8211A"/>
    <w:rsid w:val="00C833FA"/>
    <w:rsid w:val="00C869CE"/>
    <w:rsid w:val="00C90023"/>
    <w:rsid w:val="00C90484"/>
    <w:rsid w:val="00C927D7"/>
    <w:rsid w:val="00C92F1E"/>
    <w:rsid w:val="00C96EAB"/>
    <w:rsid w:val="00C96F09"/>
    <w:rsid w:val="00C9729D"/>
    <w:rsid w:val="00CA1933"/>
    <w:rsid w:val="00CA2395"/>
    <w:rsid w:val="00CA32AD"/>
    <w:rsid w:val="00CA55D2"/>
    <w:rsid w:val="00CA5B0B"/>
    <w:rsid w:val="00CA5E21"/>
    <w:rsid w:val="00CB17B6"/>
    <w:rsid w:val="00CB1EF7"/>
    <w:rsid w:val="00CB2714"/>
    <w:rsid w:val="00CB3A1C"/>
    <w:rsid w:val="00CB553B"/>
    <w:rsid w:val="00CB5B22"/>
    <w:rsid w:val="00CB5DC3"/>
    <w:rsid w:val="00CB6E41"/>
    <w:rsid w:val="00CC080E"/>
    <w:rsid w:val="00CC2B91"/>
    <w:rsid w:val="00CC2E6E"/>
    <w:rsid w:val="00CC3B01"/>
    <w:rsid w:val="00CC3B1B"/>
    <w:rsid w:val="00CC616D"/>
    <w:rsid w:val="00CD4F33"/>
    <w:rsid w:val="00CE26E1"/>
    <w:rsid w:val="00CE4D6A"/>
    <w:rsid w:val="00CE598C"/>
    <w:rsid w:val="00CE63D3"/>
    <w:rsid w:val="00CE6CD0"/>
    <w:rsid w:val="00CE7767"/>
    <w:rsid w:val="00CE7AAD"/>
    <w:rsid w:val="00CF1E8B"/>
    <w:rsid w:val="00CF23AA"/>
    <w:rsid w:val="00CF49B1"/>
    <w:rsid w:val="00CF6575"/>
    <w:rsid w:val="00D0015F"/>
    <w:rsid w:val="00D01D0F"/>
    <w:rsid w:val="00D039DA"/>
    <w:rsid w:val="00D03B13"/>
    <w:rsid w:val="00D04018"/>
    <w:rsid w:val="00D06D6E"/>
    <w:rsid w:val="00D0737D"/>
    <w:rsid w:val="00D10250"/>
    <w:rsid w:val="00D1317A"/>
    <w:rsid w:val="00D13CE5"/>
    <w:rsid w:val="00D1514B"/>
    <w:rsid w:val="00D20071"/>
    <w:rsid w:val="00D20F11"/>
    <w:rsid w:val="00D2146F"/>
    <w:rsid w:val="00D21848"/>
    <w:rsid w:val="00D22033"/>
    <w:rsid w:val="00D22CAB"/>
    <w:rsid w:val="00D22CC7"/>
    <w:rsid w:val="00D232DB"/>
    <w:rsid w:val="00D24A17"/>
    <w:rsid w:val="00D24EB0"/>
    <w:rsid w:val="00D26865"/>
    <w:rsid w:val="00D27EB1"/>
    <w:rsid w:val="00D316C3"/>
    <w:rsid w:val="00D37DE6"/>
    <w:rsid w:val="00D41660"/>
    <w:rsid w:val="00D42ADC"/>
    <w:rsid w:val="00D4656A"/>
    <w:rsid w:val="00D51066"/>
    <w:rsid w:val="00D51AB5"/>
    <w:rsid w:val="00D52486"/>
    <w:rsid w:val="00D5411D"/>
    <w:rsid w:val="00D5459C"/>
    <w:rsid w:val="00D5691F"/>
    <w:rsid w:val="00D601CE"/>
    <w:rsid w:val="00D642A4"/>
    <w:rsid w:val="00D6672F"/>
    <w:rsid w:val="00D66F51"/>
    <w:rsid w:val="00D67F39"/>
    <w:rsid w:val="00D707C8"/>
    <w:rsid w:val="00D71B02"/>
    <w:rsid w:val="00D735BD"/>
    <w:rsid w:val="00D747F2"/>
    <w:rsid w:val="00D74E94"/>
    <w:rsid w:val="00D7616D"/>
    <w:rsid w:val="00D80029"/>
    <w:rsid w:val="00D81D20"/>
    <w:rsid w:val="00D82106"/>
    <w:rsid w:val="00D859AA"/>
    <w:rsid w:val="00D87A62"/>
    <w:rsid w:val="00D912EF"/>
    <w:rsid w:val="00D93648"/>
    <w:rsid w:val="00D95189"/>
    <w:rsid w:val="00D959C2"/>
    <w:rsid w:val="00D961B6"/>
    <w:rsid w:val="00D978F4"/>
    <w:rsid w:val="00D97BDD"/>
    <w:rsid w:val="00DA004B"/>
    <w:rsid w:val="00DA12AE"/>
    <w:rsid w:val="00DA1B85"/>
    <w:rsid w:val="00DA1DBA"/>
    <w:rsid w:val="00DA5F56"/>
    <w:rsid w:val="00DA7BEE"/>
    <w:rsid w:val="00DB119C"/>
    <w:rsid w:val="00DB1BC5"/>
    <w:rsid w:val="00DB663A"/>
    <w:rsid w:val="00DB6F0B"/>
    <w:rsid w:val="00DD0F12"/>
    <w:rsid w:val="00DD13AE"/>
    <w:rsid w:val="00DD204B"/>
    <w:rsid w:val="00DD4E1B"/>
    <w:rsid w:val="00DD583A"/>
    <w:rsid w:val="00DD59E8"/>
    <w:rsid w:val="00DD5F2B"/>
    <w:rsid w:val="00DD6B2C"/>
    <w:rsid w:val="00DE0AAB"/>
    <w:rsid w:val="00DE305A"/>
    <w:rsid w:val="00DE3AE1"/>
    <w:rsid w:val="00DE4675"/>
    <w:rsid w:val="00DE4A86"/>
    <w:rsid w:val="00DE4C0F"/>
    <w:rsid w:val="00DE52C3"/>
    <w:rsid w:val="00DE5AFD"/>
    <w:rsid w:val="00DE63BB"/>
    <w:rsid w:val="00DE6C76"/>
    <w:rsid w:val="00DE73B3"/>
    <w:rsid w:val="00DF080E"/>
    <w:rsid w:val="00DF0CA1"/>
    <w:rsid w:val="00DF14F5"/>
    <w:rsid w:val="00DF1F07"/>
    <w:rsid w:val="00DF2B83"/>
    <w:rsid w:val="00DF2EFB"/>
    <w:rsid w:val="00DF72FA"/>
    <w:rsid w:val="00E03208"/>
    <w:rsid w:val="00E03854"/>
    <w:rsid w:val="00E061D6"/>
    <w:rsid w:val="00E064A7"/>
    <w:rsid w:val="00E100A6"/>
    <w:rsid w:val="00E1013C"/>
    <w:rsid w:val="00E1046E"/>
    <w:rsid w:val="00E10EA9"/>
    <w:rsid w:val="00E1100C"/>
    <w:rsid w:val="00E13DF3"/>
    <w:rsid w:val="00E17694"/>
    <w:rsid w:val="00E17AE5"/>
    <w:rsid w:val="00E2600F"/>
    <w:rsid w:val="00E309B1"/>
    <w:rsid w:val="00E315C3"/>
    <w:rsid w:val="00E3223E"/>
    <w:rsid w:val="00E33BE0"/>
    <w:rsid w:val="00E34273"/>
    <w:rsid w:val="00E34DF5"/>
    <w:rsid w:val="00E35377"/>
    <w:rsid w:val="00E35507"/>
    <w:rsid w:val="00E358C2"/>
    <w:rsid w:val="00E36488"/>
    <w:rsid w:val="00E365C8"/>
    <w:rsid w:val="00E37A4F"/>
    <w:rsid w:val="00E40108"/>
    <w:rsid w:val="00E41F28"/>
    <w:rsid w:val="00E459D1"/>
    <w:rsid w:val="00E4619E"/>
    <w:rsid w:val="00E4744A"/>
    <w:rsid w:val="00E47CF6"/>
    <w:rsid w:val="00E50489"/>
    <w:rsid w:val="00E5065B"/>
    <w:rsid w:val="00E526B6"/>
    <w:rsid w:val="00E52899"/>
    <w:rsid w:val="00E56BDE"/>
    <w:rsid w:val="00E56CFC"/>
    <w:rsid w:val="00E57502"/>
    <w:rsid w:val="00E57CC2"/>
    <w:rsid w:val="00E63675"/>
    <w:rsid w:val="00E64590"/>
    <w:rsid w:val="00E661F8"/>
    <w:rsid w:val="00E668C9"/>
    <w:rsid w:val="00E675B9"/>
    <w:rsid w:val="00E71608"/>
    <w:rsid w:val="00E71DD2"/>
    <w:rsid w:val="00E73732"/>
    <w:rsid w:val="00E73ABD"/>
    <w:rsid w:val="00E7430C"/>
    <w:rsid w:val="00E74441"/>
    <w:rsid w:val="00E75C8D"/>
    <w:rsid w:val="00E7703C"/>
    <w:rsid w:val="00E811B2"/>
    <w:rsid w:val="00E81550"/>
    <w:rsid w:val="00E82049"/>
    <w:rsid w:val="00E8321C"/>
    <w:rsid w:val="00E83B39"/>
    <w:rsid w:val="00E84F56"/>
    <w:rsid w:val="00E85B2A"/>
    <w:rsid w:val="00E90513"/>
    <w:rsid w:val="00E90A23"/>
    <w:rsid w:val="00E9117D"/>
    <w:rsid w:val="00E91482"/>
    <w:rsid w:val="00E91540"/>
    <w:rsid w:val="00E9332B"/>
    <w:rsid w:val="00E9444A"/>
    <w:rsid w:val="00E94557"/>
    <w:rsid w:val="00E9476D"/>
    <w:rsid w:val="00E94ABA"/>
    <w:rsid w:val="00E95558"/>
    <w:rsid w:val="00E963B7"/>
    <w:rsid w:val="00E96BE5"/>
    <w:rsid w:val="00E96C73"/>
    <w:rsid w:val="00E96EF4"/>
    <w:rsid w:val="00E97561"/>
    <w:rsid w:val="00EA00E3"/>
    <w:rsid w:val="00EA133F"/>
    <w:rsid w:val="00EA14E0"/>
    <w:rsid w:val="00EA339D"/>
    <w:rsid w:val="00EA74D3"/>
    <w:rsid w:val="00EA7517"/>
    <w:rsid w:val="00EB017A"/>
    <w:rsid w:val="00EB03E3"/>
    <w:rsid w:val="00EB22A4"/>
    <w:rsid w:val="00EB4E31"/>
    <w:rsid w:val="00EB5D3C"/>
    <w:rsid w:val="00EB5E8C"/>
    <w:rsid w:val="00EB662C"/>
    <w:rsid w:val="00EB7977"/>
    <w:rsid w:val="00EC1C1B"/>
    <w:rsid w:val="00EC68C1"/>
    <w:rsid w:val="00EC71B5"/>
    <w:rsid w:val="00ED2B6E"/>
    <w:rsid w:val="00ED4813"/>
    <w:rsid w:val="00ED4E90"/>
    <w:rsid w:val="00ED7B81"/>
    <w:rsid w:val="00EE1175"/>
    <w:rsid w:val="00EE1608"/>
    <w:rsid w:val="00EE47DF"/>
    <w:rsid w:val="00EE5673"/>
    <w:rsid w:val="00EE5F12"/>
    <w:rsid w:val="00EE64F2"/>
    <w:rsid w:val="00EF0FDD"/>
    <w:rsid w:val="00EF1186"/>
    <w:rsid w:val="00EF4841"/>
    <w:rsid w:val="00EF50CA"/>
    <w:rsid w:val="00EF53FD"/>
    <w:rsid w:val="00EF58E8"/>
    <w:rsid w:val="00EF7286"/>
    <w:rsid w:val="00EF7F76"/>
    <w:rsid w:val="00F002B0"/>
    <w:rsid w:val="00F01ADD"/>
    <w:rsid w:val="00F0309D"/>
    <w:rsid w:val="00F04023"/>
    <w:rsid w:val="00F04A50"/>
    <w:rsid w:val="00F05AC0"/>
    <w:rsid w:val="00F065EF"/>
    <w:rsid w:val="00F06F43"/>
    <w:rsid w:val="00F0770D"/>
    <w:rsid w:val="00F105BA"/>
    <w:rsid w:val="00F1244D"/>
    <w:rsid w:val="00F1287F"/>
    <w:rsid w:val="00F12F48"/>
    <w:rsid w:val="00F1313F"/>
    <w:rsid w:val="00F13D49"/>
    <w:rsid w:val="00F146BC"/>
    <w:rsid w:val="00F15500"/>
    <w:rsid w:val="00F16CE3"/>
    <w:rsid w:val="00F204B6"/>
    <w:rsid w:val="00F218C0"/>
    <w:rsid w:val="00F219CB"/>
    <w:rsid w:val="00F22A68"/>
    <w:rsid w:val="00F259F5"/>
    <w:rsid w:val="00F25A70"/>
    <w:rsid w:val="00F263A5"/>
    <w:rsid w:val="00F263F0"/>
    <w:rsid w:val="00F26CEB"/>
    <w:rsid w:val="00F30BD5"/>
    <w:rsid w:val="00F3148C"/>
    <w:rsid w:val="00F32996"/>
    <w:rsid w:val="00F3358A"/>
    <w:rsid w:val="00F33F12"/>
    <w:rsid w:val="00F34D51"/>
    <w:rsid w:val="00F3500B"/>
    <w:rsid w:val="00F406A0"/>
    <w:rsid w:val="00F40D2C"/>
    <w:rsid w:val="00F4156C"/>
    <w:rsid w:val="00F41AB2"/>
    <w:rsid w:val="00F4246D"/>
    <w:rsid w:val="00F42D44"/>
    <w:rsid w:val="00F45266"/>
    <w:rsid w:val="00F45B37"/>
    <w:rsid w:val="00F45F48"/>
    <w:rsid w:val="00F54071"/>
    <w:rsid w:val="00F545C6"/>
    <w:rsid w:val="00F5596C"/>
    <w:rsid w:val="00F56389"/>
    <w:rsid w:val="00F56564"/>
    <w:rsid w:val="00F56922"/>
    <w:rsid w:val="00F56ABE"/>
    <w:rsid w:val="00F56CCA"/>
    <w:rsid w:val="00F57912"/>
    <w:rsid w:val="00F6645C"/>
    <w:rsid w:val="00F66D83"/>
    <w:rsid w:val="00F66DF4"/>
    <w:rsid w:val="00F67DCC"/>
    <w:rsid w:val="00F702ED"/>
    <w:rsid w:val="00F75120"/>
    <w:rsid w:val="00F7546E"/>
    <w:rsid w:val="00F769BB"/>
    <w:rsid w:val="00F7741F"/>
    <w:rsid w:val="00F80A00"/>
    <w:rsid w:val="00F81596"/>
    <w:rsid w:val="00F815B1"/>
    <w:rsid w:val="00F81C89"/>
    <w:rsid w:val="00F825CA"/>
    <w:rsid w:val="00F82B9B"/>
    <w:rsid w:val="00F83C53"/>
    <w:rsid w:val="00F83FE4"/>
    <w:rsid w:val="00F84A55"/>
    <w:rsid w:val="00F9421C"/>
    <w:rsid w:val="00F955EC"/>
    <w:rsid w:val="00F95F9C"/>
    <w:rsid w:val="00FA0CA8"/>
    <w:rsid w:val="00FA1EA9"/>
    <w:rsid w:val="00FA2163"/>
    <w:rsid w:val="00FA3F4C"/>
    <w:rsid w:val="00FB1EA3"/>
    <w:rsid w:val="00FB240B"/>
    <w:rsid w:val="00FB2E71"/>
    <w:rsid w:val="00FB306E"/>
    <w:rsid w:val="00FB3AC0"/>
    <w:rsid w:val="00FC2025"/>
    <w:rsid w:val="00FC2788"/>
    <w:rsid w:val="00FC28A8"/>
    <w:rsid w:val="00FC44CD"/>
    <w:rsid w:val="00FC4948"/>
    <w:rsid w:val="00FC4A6F"/>
    <w:rsid w:val="00FD30DE"/>
    <w:rsid w:val="00FD3507"/>
    <w:rsid w:val="00FD3B7C"/>
    <w:rsid w:val="00FD6F5B"/>
    <w:rsid w:val="00FE268A"/>
    <w:rsid w:val="00FE3D1F"/>
    <w:rsid w:val="00FE4AC3"/>
    <w:rsid w:val="00FE6013"/>
    <w:rsid w:val="00FF1D6E"/>
    <w:rsid w:val="00FF24F3"/>
    <w:rsid w:val="00FF426F"/>
    <w:rsid w:val="00FF4D06"/>
    <w:rsid w:val="00FF6643"/>
    <w:rsid w:val="00FF7591"/>
    <w:rsid w:val="156D0274"/>
    <w:rsid w:val="1592743D"/>
    <w:rsid w:val="2ACE4AAA"/>
    <w:rsid w:val="2C5B5F6B"/>
    <w:rsid w:val="5AB829EE"/>
    <w:rsid w:val="5BC209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uiPriority="0" w:unhideWhenUsed="0"/>
    <w:lsdException w:name="footer" w:semiHidden="0" w:unhideWhenUsed="0" w:qFormat="1"/>
    <w:lsdException w:name="caption" w:uiPriority="35" w:qFormat="1"/>
    <w:lsdException w:name="footnote reference" w:qFormat="1"/>
    <w:lsdException w:name="annotation reference" w:qFormat="1"/>
    <w:lsdException w:name="page number" w:semiHidden="0" w:uiPriority="0" w:unhideWhenUsed="0"/>
    <w:lsdException w:name="endnote reference" w:qFormat="1"/>
    <w:lsdException w:name="List" w:semiHidden="0" w:uiPriority="0" w:unhideWhenUsed="0" w:qFormat="1"/>
    <w:lsdException w:name="List 2" w:semiHidden="0" w:uiPriority="0" w:unhideWhenUsed="0"/>
    <w:lsdException w:name="List 3" w:semiHidden="0" w:uiPriority="0" w:unhideWhenUsed="0" w:qFormat="1"/>
    <w:lsdException w:name="List 4" w:qFormat="1"/>
    <w:lsdException w:name="List 5" w:semiHidden="0" w:uiPriority="0" w:unhideWhenUsed="0"/>
    <w:lsdException w:name="Title" w:semiHidden="0" w:uiPriority="0" w:unhideWhenUsed="0" w:qFormat="1"/>
    <w:lsdException w:name="Default Paragraph Font" w:uiPriority="1"/>
    <w:lsdException w:name="List Continue 3" w:semiHidden="0"/>
    <w:lsdException w:name="Subtitle" w:semiHidden="0" w:uiPriority="11"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lsdException w:name="HTML Preformatted" w:semiHidden="0" w:qFormat="1"/>
    <w:lsdException w:name="Normal Table" w:qFormat="1"/>
    <w:lsdException w:name="annotation subject" w:qFormat="1"/>
    <w:lsdException w:name="Balloon Text" w:uiPriority="0" w:unhideWhenUsed="0"/>
    <w:lsdException w:name="Table Grid" w:semiHidden="0" w:uiPriority="0"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B9F"/>
    <w:rPr>
      <w:rFonts w:ascii="Times New Roman" w:eastAsia="Times New Roman" w:hAnsi="Times New Roman"/>
      <w:sz w:val="24"/>
      <w:szCs w:val="24"/>
    </w:rPr>
  </w:style>
  <w:style w:type="paragraph" w:styleId="1">
    <w:name w:val="heading 1"/>
    <w:basedOn w:val="a"/>
    <w:next w:val="a"/>
    <w:qFormat/>
    <w:rsid w:val="00BA2B9F"/>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BA2B9F"/>
    <w:rPr>
      <w:rFonts w:ascii="Tahoma" w:hAnsi="Tahoma"/>
      <w:spacing w:val="-2"/>
      <w:sz w:val="16"/>
      <w:szCs w:val="16"/>
    </w:rPr>
  </w:style>
  <w:style w:type="paragraph" w:styleId="5">
    <w:name w:val="List 5"/>
    <w:basedOn w:val="a"/>
    <w:rsid w:val="00BA2B9F"/>
    <w:pPr>
      <w:ind w:left="1415" w:hanging="283"/>
    </w:pPr>
  </w:style>
  <w:style w:type="paragraph" w:styleId="a5">
    <w:name w:val="Plain Text"/>
    <w:basedOn w:val="a"/>
    <w:link w:val="a6"/>
    <w:rsid w:val="00BA2B9F"/>
    <w:rPr>
      <w:rFonts w:ascii="Courier New" w:hAnsi="Courier New"/>
      <w:sz w:val="20"/>
      <w:szCs w:val="20"/>
    </w:rPr>
  </w:style>
  <w:style w:type="paragraph" w:styleId="3">
    <w:name w:val="Body Text Indent 3"/>
    <w:basedOn w:val="a"/>
    <w:link w:val="30"/>
    <w:rsid w:val="00BA2B9F"/>
    <w:pPr>
      <w:spacing w:after="120"/>
      <w:ind w:left="283"/>
    </w:pPr>
    <w:rPr>
      <w:sz w:val="16"/>
      <w:szCs w:val="16"/>
    </w:rPr>
  </w:style>
  <w:style w:type="paragraph" w:styleId="a7">
    <w:name w:val="endnote text"/>
    <w:basedOn w:val="a"/>
    <w:link w:val="a8"/>
    <w:uiPriority w:val="99"/>
    <w:semiHidden/>
    <w:unhideWhenUsed/>
    <w:rsid w:val="00BA2B9F"/>
    <w:rPr>
      <w:sz w:val="20"/>
      <w:szCs w:val="20"/>
    </w:rPr>
  </w:style>
  <w:style w:type="paragraph" w:styleId="a9">
    <w:name w:val="annotation text"/>
    <w:basedOn w:val="a"/>
    <w:link w:val="aa"/>
    <w:uiPriority w:val="99"/>
    <w:semiHidden/>
    <w:unhideWhenUsed/>
    <w:rsid w:val="00BA2B9F"/>
    <w:rPr>
      <w:sz w:val="20"/>
      <w:szCs w:val="20"/>
    </w:rPr>
  </w:style>
  <w:style w:type="paragraph" w:styleId="ab">
    <w:name w:val="annotation subject"/>
    <w:basedOn w:val="a9"/>
    <w:next w:val="a9"/>
    <w:link w:val="ac"/>
    <w:uiPriority w:val="99"/>
    <w:semiHidden/>
    <w:unhideWhenUsed/>
    <w:qFormat/>
    <w:rsid w:val="00BA2B9F"/>
    <w:rPr>
      <w:b/>
      <w:bCs/>
    </w:rPr>
  </w:style>
  <w:style w:type="paragraph" w:styleId="ad">
    <w:name w:val="Document Map"/>
    <w:basedOn w:val="a"/>
    <w:link w:val="ae"/>
    <w:uiPriority w:val="99"/>
    <w:semiHidden/>
    <w:unhideWhenUsed/>
    <w:rsid w:val="00BA2B9F"/>
    <w:rPr>
      <w:rFonts w:ascii="Tahoma" w:hAnsi="Tahoma"/>
      <w:sz w:val="16"/>
      <w:szCs w:val="16"/>
    </w:rPr>
  </w:style>
  <w:style w:type="paragraph" w:styleId="af">
    <w:name w:val="footnote text"/>
    <w:basedOn w:val="a"/>
    <w:link w:val="af0"/>
    <w:uiPriority w:val="99"/>
    <w:unhideWhenUsed/>
    <w:qFormat/>
    <w:rsid w:val="00BA2B9F"/>
    <w:rPr>
      <w:sz w:val="20"/>
      <w:szCs w:val="20"/>
    </w:rPr>
  </w:style>
  <w:style w:type="paragraph" w:styleId="af1">
    <w:name w:val="header"/>
    <w:basedOn w:val="a"/>
    <w:rsid w:val="00BA2B9F"/>
    <w:pPr>
      <w:tabs>
        <w:tab w:val="center" w:pos="4677"/>
        <w:tab w:val="right" w:pos="9355"/>
      </w:tabs>
    </w:pPr>
  </w:style>
  <w:style w:type="paragraph" w:styleId="af2">
    <w:name w:val="Body Text"/>
    <w:basedOn w:val="a"/>
    <w:link w:val="af3"/>
    <w:uiPriority w:val="99"/>
    <w:semiHidden/>
    <w:unhideWhenUsed/>
    <w:rsid w:val="00BA2B9F"/>
    <w:pPr>
      <w:spacing w:after="120"/>
    </w:pPr>
  </w:style>
  <w:style w:type="paragraph" w:styleId="af4">
    <w:name w:val="Body Text Indent"/>
    <w:basedOn w:val="a"/>
    <w:link w:val="af5"/>
    <w:uiPriority w:val="99"/>
    <w:semiHidden/>
    <w:unhideWhenUsed/>
    <w:rsid w:val="00BA2B9F"/>
    <w:pPr>
      <w:spacing w:after="120"/>
      <w:ind w:left="283"/>
    </w:pPr>
  </w:style>
  <w:style w:type="paragraph" w:styleId="af6">
    <w:name w:val="Title"/>
    <w:basedOn w:val="a"/>
    <w:next w:val="af2"/>
    <w:qFormat/>
    <w:rsid w:val="00BA2B9F"/>
    <w:pPr>
      <w:keepNext/>
      <w:widowControl w:val="0"/>
      <w:suppressAutoHyphens/>
      <w:spacing w:before="240" w:after="120"/>
    </w:pPr>
    <w:rPr>
      <w:rFonts w:ascii="Arial" w:eastAsia="Microsoft YaHei" w:hAnsi="Arial" w:cs="Mangal"/>
      <w:kern w:val="1"/>
      <w:sz w:val="28"/>
      <w:szCs w:val="28"/>
      <w:lang w:eastAsia="hi-IN" w:bidi="hi-IN"/>
    </w:rPr>
  </w:style>
  <w:style w:type="paragraph" w:styleId="af7">
    <w:name w:val="footer"/>
    <w:basedOn w:val="a"/>
    <w:link w:val="af8"/>
    <w:uiPriority w:val="99"/>
    <w:qFormat/>
    <w:rsid w:val="00BA2B9F"/>
    <w:pPr>
      <w:tabs>
        <w:tab w:val="center" w:pos="4677"/>
        <w:tab w:val="right" w:pos="9355"/>
      </w:tabs>
    </w:pPr>
  </w:style>
  <w:style w:type="paragraph" w:styleId="af9">
    <w:name w:val="List"/>
    <w:basedOn w:val="a"/>
    <w:qFormat/>
    <w:rsid w:val="00BA2B9F"/>
    <w:pPr>
      <w:ind w:left="283" w:hanging="283"/>
    </w:pPr>
  </w:style>
  <w:style w:type="paragraph" w:styleId="afa">
    <w:name w:val="Normal (Web)"/>
    <w:basedOn w:val="a"/>
    <w:uiPriority w:val="99"/>
    <w:unhideWhenUsed/>
    <w:rsid w:val="00BA2B9F"/>
    <w:pPr>
      <w:spacing w:before="100" w:beforeAutospacing="1" w:after="100" w:afterAutospacing="1"/>
    </w:pPr>
  </w:style>
  <w:style w:type="paragraph" w:styleId="31">
    <w:name w:val="Body Text 3"/>
    <w:basedOn w:val="a"/>
    <w:link w:val="32"/>
    <w:qFormat/>
    <w:rsid w:val="00BA2B9F"/>
    <w:pPr>
      <w:jc w:val="both"/>
    </w:pPr>
    <w:rPr>
      <w:sz w:val="28"/>
      <w:szCs w:val="28"/>
    </w:rPr>
  </w:style>
  <w:style w:type="paragraph" w:styleId="2">
    <w:name w:val="Body Text Indent 2"/>
    <w:basedOn w:val="a"/>
    <w:link w:val="20"/>
    <w:qFormat/>
    <w:rsid w:val="00BA2B9F"/>
    <w:pPr>
      <w:spacing w:after="120" w:line="480" w:lineRule="auto"/>
      <w:ind w:left="283"/>
    </w:pPr>
  </w:style>
  <w:style w:type="paragraph" w:styleId="afb">
    <w:name w:val="Subtitle"/>
    <w:basedOn w:val="a"/>
    <w:next w:val="a"/>
    <w:link w:val="afc"/>
    <w:uiPriority w:val="11"/>
    <w:qFormat/>
    <w:rsid w:val="00BA2B9F"/>
    <w:pPr>
      <w:spacing w:after="60"/>
      <w:jc w:val="center"/>
      <w:outlineLvl w:val="1"/>
    </w:pPr>
    <w:rPr>
      <w:rFonts w:ascii="Cambria" w:hAnsi="Cambria"/>
    </w:rPr>
  </w:style>
  <w:style w:type="paragraph" w:styleId="33">
    <w:name w:val="List Continue 3"/>
    <w:basedOn w:val="a"/>
    <w:uiPriority w:val="99"/>
    <w:unhideWhenUsed/>
    <w:rsid w:val="00BA2B9F"/>
    <w:pPr>
      <w:spacing w:after="120"/>
      <w:ind w:left="849"/>
      <w:contextualSpacing/>
    </w:pPr>
  </w:style>
  <w:style w:type="paragraph" w:styleId="21">
    <w:name w:val="List 2"/>
    <w:basedOn w:val="a"/>
    <w:rsid w:val="00BA2B9F"/>
    <w:pPr>
      <w:ind w:left="566" w:hanging="283"/>
    </w:pPr>
  </w:style>
  <w:style w:type="paragraph" w:styleId="34">
    <w:name w:val="List 3"/>
    <w:basedOn w:val="a"/>
    <w:qFormat/>
    <w:rsid w:val="00BA2B9F"/>
    <w:pPr>
      <w:ind w:left="849" w:hanging="283"/>
    </w:pPr>
  </w:style>
  <w:style w:type="paragraph" w:styleId="4">
    <w:name w:val="List 4"/>
    <w:basedOn w:val="a"/>
    <w:uiPriority w:val="99"/>
    <w:semiHidden/>
    <w:unhideWhenUsed/>
    <w:qFormat/>
    <w:rsid w:val="00BA2B9F"/>
    <w:pPr>
      <w:ind w:left="1132" w:hanging="283"/>
      <w:contextualSpacing/>
    </w:pPr>
  </w:style>
  <w:style w:type="paragraph" w:styleId="HTML">
    <w:name w:val="HTML Preformatted"/>
    <w:basedOn w:val="a"/>
    <w:link w:val="HTML0"/>
    <w:uiPriority w:val="99"/>
    <w:unhideWhenUsed/>
    <w:qFormat/>
    <w:rsid w:val="00BA2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d">
    <w:name w:val="FollowedHyperlink"/>
    <w:qFormat/>
    <w:rsid w:val="00BA2B9F"/>
    <w:rPr>
      <w:color w:val="800080"/>
      <w:u w:val="single"/>
    </w:rPr>
  </w:style>
  <w:style w:type="character" w:styleId="afe">
    <w:name w:val="footnote reference"/>
    <w:uiPriority w:val="99"/>
    <w:semiHidden/>
    <w:unhideWhenUsed/>
    <w:qFormat/>
    <w:rsid w:val="00BA2B9F"/>
    <w:rPr>
      <w:vertAlign w:val="superscript"/>
    </w:rPr>
  </w:style>
  <w:style w:type="character" w:styleId="aff">
    <w:name w:val="annotation reference"/>
    <w:uiPriority w:val="99"/>
    <w:semiHidden/>
    <w:unhideWhenUsed/>
    <w:qFormat/>
    <w:rsid w:val="00BA2B9F"/>
    <w:rPr>
      <w:sz w:val="16"/>
      <w:szCs w:val="16"/>
    </w:rPr>
  </w:style>
  <w:style w:type="character" w:styleId="aff0">
    <w:name w:val="endnote reference"/>
    <w:uiPriority w:val="99"/>
    <w:semiHidden/>
    <w:unhideWhenUsed/>
    <w:qFormat/>
    <w:rsid w:val="00BA2B9F"/>
    <w:rPr>
      <w:vertAlign w:val="superscript"/>
    </w:rPr>
  </w:style>
  <w:style w:type="character" w:styleId="aff1">
    <w:name w:val="Emphasis"/>
    <w:uiPriority w:val="20"/>
    <w:qFormat/>
    <w:rsid w:val="00BA2B9F"/>
    <w:rPr>
      <w:i/>
      <w:iCs/>
    </w:rPr>
  </w:style>
  <w:style w:type="character" w:styleId="aff2">
    <w:name w:val="Hyperlink"/>
    <w:qFormat/>
    <w:rsid w:val="00BA2B9F"/>
    <w:rPr>
      <w:color w:val="0000FF"/>
      <w:u w:val="single"/>
    </w:rPr>
  </w:style>
  <w:style w:type="character" w:styleId="aff3">
    <w:name w:val="page number"/>
    <w:basedOn w:val="a0"/>
    <w:rsid w:val="00BA2B9F"/>
  </w:style>
  <w:style w:type="table" w:styleId="aff4">
    <w:name w:val="Table Grid"/>
    <w:basedOn w:val="a1"/>
    <w:qFormat/>
    <w:rsid w:val="00BA2B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Таблицы (моноширинный)"/>
    <w:basedOn w:val="a"/>
    <w:next w:val="a"/>
    <w:uiPriority w:val="99"/>
    <w:rsid w:val="00BA2B9F"/>
    <w:pPr>
      <w:widowControl w:val="0"/>
      <w:autoSpaceDE w:val="0"/>
      <w:autoSpaceDN w:val="0"/>
      <w:adjustRightInd w:val="0"/>
      <w:jc w:val="both"/>
    </w:pPr>
    <w:rPr>
      <w:rFonts w:ascii="Courier New" w:hAnsi="Courier New" w:cs="Courier New"/>
      <w:sz w:val="20"/>
      <w:szCs w:val="20"/>
    </w:rPr>
  </w:style>
  <w:style w:type="character" w:customStyle="1" w:styleId="a4">
    <w:name w:val="Текст выноски Знак"/>
    <w:link w:val="a3"/>
    <w:semiHidden/>
    <w:rsid w:val="00BA2B9F"/>
    <w:rPr>
      <w:rFonts w:ascii="Tahoma" w:hAnsi="Tahoma" w:cs="Tahoma"/>
      <w:spacing w:val="-2"/>
      <w:sz w:val="16"/>
      <w:szCs w:val="16"/>
    </w:rPr>
  </w:style>
  <w:style w:type="paragraph" w:styleId="aff6">
    <w:name w:val="No Spacing"/>
    <w:link w:val="aff7"/>
    <w:uiPriority w:val="1"/>
    <w:qFormat/>
    <w:rsid w:val="00BA2B9F"/>
    <w:rPr>
      <w:rFonts w:ascii="Times New Roman" w:eastAsia="Times New Roman" w:hAnsi="Times New Roman"/>
      <w:sz w:val="24"/>
      <w:szCs w:val="24"/>
    </w:rPr>
  </w:style>
  <w:style w:type="character" w:customStyle="1" w:styleId="35">
    <w:name w:val="Заголовок №3_"/>
    <w:link w:val="36"/>
    <w:rsid w:val="00BA2B9F"/>
    <w:rPr>
      <w:sz w:val="26"/>
      <w:szCs w:val="26"/>
      <w:shd w:val="clear" w:color="auto" w:fill="FFFFFF"/>
    </w:rPr>
  </w:style>
  <w:style w:type="paragraph" w:customStyle="1" w:styleId="36">
    <w:name w:val="Заголовок №3"/>
    <w:basedOn w:val="a"/>
    <w:link w:val="35"/>
    <w:rsid w:val="00BA2B9F"/>
    <w:pPr>
      <w:shd w:val="clear" w:color="auto" w:fill="FFFFFF"/>
      <w:spacing w:before="240" w:line="326" w:lineRule="exact"/>
      <w:outlineLvl w:val="2"/>
    </w:pPr>
    <w:rPr>
      <w:sz w:val="26"/>
      <w:szCs w:val="26"/>
    </w:rPr>
  </w:style>
  <w:style w:type="character" w:customStyle="1" w:styleId="aff8">
    <w:name w:val="Основной текст_"/>
    <w:link w:val="10"/>
    <w:rsid w:val="00BA2B9F"/>
    <w:rPr>
      <w:sz w:val="26"/>
      <w:szCs w:val="26"/>
      <w:shd w:val="clear" w:color="auto" w:fill="FFFFFF"/>
    </w:rPr>
  </w:style>
  <w:style w:type="paragraph" w:customStyle="1" w:styleId="10">
    <w:name w:val="Основной текст1"/>
    <w:basedOn w:val="a"/>
    <w:link w:val="aff8"/>
    <w:rsid w:val="00BA2B9F"/>
    <w:pPr>
      <w:shd w:val="clear" w:color="auto" w:fill="FFFFFF"/>
      <w:spacing w:before="240" w:line="322" w:lineRule="exact"/>
      <w:ind w:hanging="700"/>
      <w:jc w:val="both"/>
    </w:pPr>
    <w:rPr>
      <w:sz w:val="26"/>
      <w:szCs w:val="26"/>
    </w:rPr>
  </w:style>
  <w:style w:type="character" w:customStyle="1" w:styleId="37">
    <w:name w:val="Основной текст (3)_"/>
    <w:link w:val="38"/>
    <w:rsid w:val="00BA2B9F"/>
    <w:rPr>
      <w:sz w:val="27"/>
      <w:szCs w:val="27"/>
      <w:shd w:val="clear" w:color="auto" w:fill="FFFFFF"/>
    </w:rPr>
  </w:style>
  <w:style w:type="paragraph" w:customStyle="1" w:styleId="38">
    <w:name w:val="Основной текст (3)"/>
    <w:basedOn w:val="a"/>
    <w:link w:val="37"/>
    <w:rsid w:val="00BA2B9F"/>
    <w:pPr>
      <w:shd w:val="clear" w:color="auto" w:fill="FFFFFF"/>
      <w:spacing w:after="240" w:line="322" w:lineRule="exact"/>
      <w:ind w:firstLine="580"/>
      <w:jc w:val="both"/>
    </w:pPr>
    <w:rPr>
      <w:sz w:val="27"/>
      <w:szCs w:val="27"/>
    </w:rPr>
  </w:style>
  <w:style w:type="character" w:customStyle="1" w:styleId="22">
    <w:name w:val="Заголовок №2_"/>
    <w:link w:val="23"/>
    <w:rsid w:val="00BA2B9F"/>
    <w:rPr>
      <w:sz w:val="26"/>
      <w:szCs w:val="26"/>
      <w:shd w:val="clear" w:color="auto" w:fill="FFFFFF"/>
    </w:rPr>
  </w:style>
  <w:style w:type="paragraph" w:customStyle="1" w:styleId="23">
    <w:name w:val="Заголовок №2"/>
    <w:basedOn w:val="a"/>
    <w:link w:val="22"/>
    <w:rsid w:val="00BA2B9F"/>
    <w:pPr>
      <w:shd w:val="clear" w:color="auto" w:fill="FFFFFF"/>
      <w:spacing w:before="300" w:after="180" w:line="0" w:lineRule="atLeast"/>
      <w:outlineLvl w:val="1"/>
    </w:pPr>
    <w:rPr>
      <w:sz w:val="26"/>
      <w:szCs w:val="26"/>
    </w:rPr>
  </w:style>
  <w:style w:type="character" w:customStyle="1" w:styleId="11">
    <w:name w:val="Слабое выделение1"/>
    <w:uiPriority w:val="19"/>
    <w:qFormat/>
    <w:rsid w:val="00BA2B9F"/>
    <w:rPr>
      <w:i/>
      <w:iCs/>
      <w:color w:val="808080"/>
    </w:rPr>
  </w:style>
  <w:style w:type="character" w:customStyle="1" w:styleId="aff9">
    <w:name w:val="Гипертекстовая ссылка"/>
    <w:uiPriority w:val="99"/>
    <w:rsid w:val="00BA2B9F"/>
    <w:rPr>
      <w:b/>
      <w:bCs/>
      <w:color w:val="106BBE"/>
      <w:sz w:val="26"/>
      <w:szCs w:val="26"/>
    </w:rPr>
  </w:style>
  <w:style w:type="paragraph" w:customStyle="1" w:styleId="affa">
    <w:name w:val="Комментарий"/>
    <w:basedOn w:val="a"/>
    <w:next w:val="a"/>
    <w:uiPriority w:val="99"/>
    <w:rsid w:val="00BA2B9F"/>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fb">
    <w:name w:val="Нормальный (таблица)"/>
    <w:basedOn w:val="a"/>
    <w:next w:val="a"/>
    <w:uiPriority w:val="99"/>
    <w:rsid w:val="00BA2B9F"/>
    <w:pPr>
      <w:widowControl w:val="0"/>
      <w:autoSpaceDE w:val="0"/>
      <w:autoSpaceDN w:val="0"/>
      <w:adjustRightInd w:val="0"/>
      <w:jc w:val="both"/>
    </w:pPr>
    <w:rPr>
      <w:rFonts w:ascii="Arial" w:hAnsi="Arial" w:cs="Arial"/>
    </w:rPr>
  </w:style>
  <w:style w:type="character" w:customStyle="1" w:styleId="affc">
    <w:name w:val="Цветовое выделение"/>
    <w:uiPriority w:val="99"/>
    <w:rsid w:val="00BA2B9F"/>
    <w:rPr>
      <w:b/>
      <w:bCs/>
      <w:color w:val="26282F"/>
      <w:sz w:val="26"/>
      <w:szCs w:val="26"/>
    </w:rPr>
  </w:style>
  <w:style w:type="paragraph" w:customStyle="1" w:styleId="affd">
    <w:name w:val="Прижатый влево"/>
    <w:basedOn w:val="a"/>
    <w:next w:val="a"/>
    <w:uiPriority w:val="99"/>
    <w:rsid w:val="00BA2B9F"/>
    <w:pPr>
      <w:widowControl w:val="0"/>
      <w:autoSpaceDE w:val="0"/>
      <w:autoSpaceDN w:val="0"/>
      <w:adjustRightInd w:val="0"/>
    </w:pPr>
    <w:rPr>
      <w:rFonts w:ascii="Arial" w:hAnsi="Arial" w:cs="Arial"/>
    </w:rPr>
  </w:style>
  <w:style w:type="character" w:customStyle="1" w:styleId="affe">
    <w:name w:val="Не вступил в силу"/>
    <w:uiPriority w:val="99"/>
    <w:rsid w:val="00BA2B9F"/>
    <w:rPr>
      <w:color w:val="000000"/>
      <w:sz w:val="26"/>
      <w:szCs w:val="26"/>
      <w:shd w:val="clear" w:color="auto" w:fill="D8EDE8"/>
    </w:rPr>
  </w:style>
  <w:style w:type="character" w:customStyle="1" w:styleId="afc">
    <w:name w:val="Подзаголовок Знак"/>
    <w:link w:val="afb"/>
    <w:uiPriority w:val="11"/>
    <w:rsid w:val="00BA2B9F"/>
    <w:rPr>
      <w:rFonts w:ascii="Cambria" w:eastAsia="Times New Roman" w:hAnsi="Cambria" w:cs="Times New Roman"/>
      <w:sz w:val="24"/>
      <w:szCs w:val="24"/>
    </w:rPr>
  </w:style>
  <w:style w:type="paragraph" w:styleId="afff">
    <w:name w:val="List Paragraph"/>
    <w:basedOn w:val="a"/>
    <w:uiPriority w:val="34"/>
    <w:qFormat/>
    <w:rsid w:val="00BA2B9F"/>
    <w:pPr>
      <w:ind w:left="708"/>
    </w:pPr>
  </w:style>
  <w:style w:type="character" w:customStyle="1" w:styleId="CourierNew95pt">
    <w:name w:val="Основной текст + Courier New;9;5 pt"/>
    <w:rsid w:val="00BA2B9F"/>
    <w:rPr>
      <w:rFonts w:ascii="Courier New" w:eastAsia="Courier New" w:hAnsi="Courier New" w:cs="Courier New"/>
      <w:color w:val="000000"/>
      <w:spacing w:val="0"/>
      <w:w w:val="100"/>
      <w:position w:val="0"/>
      <w:sz w:val="19"/>
      <w:szCs w:val="19"/>
      <w:shd w:val="clear" w:color="auto" w:fill="FFFFFF"/>
      <w:lang w:val="ru-RU"/>
    </w:rPr>
  </w:style>
  <w:style w:type="character" w:customStyle="1" w:styleId="af5">
    <w:name w:val="Основной текст с отступом Знак"/>
    <w:link w:val="af4"/>
    <w:uiPriority w:val="99"/>
    <w:semiHidden/>
    <w:rsid w:val="00BA2B9F"/>
    <w:rPr>
      <w:sz w:val="24"/>
      <w:szCs w:val="24"/>
    </w:rPr>
  </w:style>
  <w:style w:type="character" w:customStyle="1" w:styleId="a6">
    <w:name w:val="Текст Знак"/>
    <w:link w:val="a5"/>
    <w:rsid w:val="00BA2B9F"/>
    <w:rPr>
      <w:rFonts w:ascii="Courier New" w:hAnsi="Courier New" w:cs="Courier New"/>
    </w:rPr>
  </w:style>
  <w:style w:type="paragraph" w:customStyle="1" w:styleId="12">
    <w:name w:val="Цитата1"/>
    <w:basedOn w:val="a"/>
    <w:qFormat/>
    <w:rsid w:val="00BA2B9F"/>
    <w:pPr>
      <w:widowControl w:val="0"/>
      <w:shd w:val="clear" w:color="auto" w:fill="FFFFFF"/>
      <w:ind w:left="1075" w:right="922"/>
      <w:jc w:val="center"/>
    </w:pPr>
    <w:rPr>
      <w:b/>
      <w:sz w:val="28"/>
      <w:szCs w:val="20"/>
    </w:rPr>
  </w:style>
  <w:style w:type="character" w:customStyle="1" w:styleId="af8">
    <w:name w:val="Нижний колонтитул Знак"/>
    <w:link w:val="af7"/>
    <w:uiPriority w:val="99"/>
    <w:rsid w:val="00BA2B9F"/>
    <w:rPr>
      <w:sz w:val="24"/>
      <w:szCs w:val="24"/>
    </w:rPr>
  </w:style>
  <w:style w:type="character" w:customStyle="1" w:styleId="af0">
    <w:name w:val="Текст сноски Знак"/>
    <w:basedOn w:val="a0"/>
    <w:link w:val="af"/>
    <w:uiPriority w:val="99"/>
    <w:rsid w:val="00BA2B9F"/>
  </w:style>
  <w:style w:type="paragraph" w:customStyle="1" w:styleId="310">
    <w:name w:val="Основной текст с отступом 31"/>
    <w:basedOn w:val="a"/>
    <w:rsid w:val="00BA2B9F"/>
    <w:pPr>
      <w:widowControl w:val="0"/>
      <w:suppressAutoHyphens/>
      <w:autoSpaceDE w:val="0"/>
      <w:ind w:firstLine="550"/>
      <w:jc w:val="both"/>
    </w:pPr>
    <w:rPr>
      <w:rFonts w:ascii="Arial" w:eastAsia="SimSun" w:hAnsi="Arial" w:cs="Mangal"/>
      <w:kern w:val="1"/>
      <w:sz w:val="28"/>
      <w:lang w:eastAsia="hi-IN" w:bidi="hi-IN"/>
    </w:rPr>
  </w:style>
  <w:style w:type="character" w:customStyle="1" w:styleId="af3">
    <w:name w:val="Основной текст Знак"/>
    <w:link w:val="af2"/>
    <w:uiPriority w:val="99"/>
    <w:semiHidden/>
    <w:rsid w:val="00BA2B9F"/>
    <w:rPr>
      <w:sz w:val="24"/>
      <w:szCs w:val="24"/>
    </w:rPr>
  </w:style>
  <w:style w:type="paragraph" w:customStyle="1" w:styleId="ConsPlusNormal">
    <w:name w:val="ConsPlusNormal"/>
    <w:rsid w:val="00BA2B9F"/>
    <w:pPr>
      <w:widowControl w:val="0"/>
      <w:suppressAutoHyphens/>
      <w:autoSpaceDE w:val="0"/>
      <w:ind w:firstLine="720"/>
    </w:pPr>
    <w:rPr>
      <w:rFonts w:ascii="Arial" w:eastAsia="Times New Roman" w:hAnsi="Arial" w:cs="Arial"/>
      <w:kern w:val="1"/>
      <w:lang w:eastAsia="ar-SA"/>
    </w:rPr>
  </w:style>
  <w:style w:type="paragraph" w:customStyle="1" w:styleId="afff0">
    <w:name w:val="Знак Знак Знак Знак Знак Знак Знак"/>
    <w:basedOn w:val="a"/>
    <w:rsid w:val="00BA2B9F"/>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BA2B9F"/>
    <w:rPr>
      <w:sz w:val="24"/>
      <w:szCs w:val="24"/>
    </w:rPr>
  </w:style>
  <w:style w:type="character" w:customStyle="1" w:styleId="32">
    <w:name w:val="Основной текст 3 Знак"/>
    <w:link w:val="31"/>
    <w:rsid w:val="00BA2B9F"/>
    <w:rPr>
      <w:sz w:val="28"/>
      <w:szCs w:val="28"/>
    </w:rPr>
  </w:style>
  <w:style w:type="paragraph" w:customStyle="1" w:styleId="ConsPlusTitle">
    <w:name w:val="ConsPlusTitle"/>
    <w:uiPriority w:val="99"/>
    <w:qFormat/>
    <w:rsid w:val="00BA2B9F"/>
    <w:pPr>
      <w:autoSpaceDE w:val="0"/>
      <w:autoSpaceDN w:val="0"/>
      <w:adjustRightInd w:val="0"/>
    </w:pPr>
    <w:rPr>
      <w:rFonts w:ascii="Times New Roman" w:eastAsia="Times New Roman" w:hAnsi="Times New Roman"/>
      <w:b/>
      <w:bCs/>
      <w:sz w:val="28"/>
      <w:szCs w:val="28"/>
    </w:rPr>
  </w:style>
  <w:style w:type="character" w:customStyle="1" w:styleId="a8">
    <w:name w:val="Текст концевой сноски Знак"/>
    <w:basedOn w:val="a0"/>
    <w:link w:val="a7"/>
    <w:uiPriority w:val="99"/>
    <w:semiHidden/>
    <w:rsid w:val="00BA2B9F"/>
  </w:style>
  <w:style w:type="character" w:customStyle="1" w:styleId="ae">
    <w:name w:val="Схема документа Знак"/>
    <w:link w:val="ad"/>
    <w:uiPriority w:val="99"/>
    <w:semiHidden/>
    <w:rsid w:val="00BA2B9F"/>
    <w:rPr>
      <w:rFonts w:ascii="Tahoma" w:hAnsi="Tahoma" w:cs="Tahoma"/>
      <w:sz w:val="16"/>
      <w:szCs w:val="16"/>
    </w:rPr>
  </w:style>
  <w:style w:type="paragraph" w:customStyle="1" w:styleId="Default">
    <w:name w:val="Default"/>
    <w:rsid w:val="00BA2B9F"/>
    <w:pPr>
      <w:autoSpaceDE w:val="0"/>
      <w:autoSpaceDN w:val="0"/>
      <w:adjustRightInd w:val="0"/>
    </w:pPr>
    <w:rPr>
      <w:rFonts w:ascii="Times New Roman" w:eastAsia="Times New Roman" w:hAnsi="Times New Roman"/>
      <w:color w:val="000000"/>
      <w:sz w:val="24"/>
      <w:szCs w:val="24"/>
    </w:rPr>
  </w:style>
  <w:style w:type="character" w:customStyle="1" w:styleId="aa">
    <w:name w:val="Текст примечания Знак"/>
    <w:basedOn w:val="a0"/>
    <w:link w:val="a9"/>
    <w:uiPriority w:val="99"/>
    <w:semiHidden/>
    <w:rsid w:val="00BA2B9F"/>
  </w:style>
  <w:style w:type="character" w:customStyle="1" w:styleId="aff7">
    <w:name w:val="Без интервала Знак"/>
    <w:link w:val="aff6"/>
    <w:uiPriority w:val="1"/>
    <w:qFormat/>
    <w:rsid w:val="00BA2B9F"/>
    <w:rPr>
      <w:sz w:val="24"/>
      <w:szCs w:val="24"/>
      <w:lang w:bidi="ar-SA"/>
    </w:rPr>
  </w:style>
  <w:style w:type="paragraph" w:customStyle="1" w:styleId="Pa9">
    <w:name w:val="Pa9"/>
    <w:basedOn w:val="Default"/>
    <w:next w:val="Default"/>
    <w:uiPriority w:val="99"/>
    <w:rsid w:val="00BA2B9F"/>
    <w:pPr>
      <w:spacing w:line="241" w:lineRule="atLeast"/>
    </w:pPr>
    <w:rPr>
      <w:rFonts w:eastAsia="Calibri"/>
      <w:color w:val="auto"/>
    </w:rPr>
  </w:style>
  <w:style w:type="paragraph" w:customStyle="1" w:styleId="Pa15">
    <w:name w:val="Pa15"/>
    <w:basedOn w:val="Default"/>
    <w:next w:val="Default"/>
    <w:uiPriority w:val="99"/>
    <w:qFormat/>
    <w:rsid w:val="00BA2B9F"/>
    <w:pPr>
      <w:spacing w:line="241" w:lineRule="atLeast"/>
    </w:pPr>
    <w:rPr>
      <w:rFonts w:eastAsia="Calibri"/>
      <w:color w:val="auto"/>
    </w:rPr>
  </w:style>
  <w:style w:type="character" w:customStyle="1" w:styleId="A10">
    <w:name w:val="A1"/>
    <w:uiPriority w:val="99"/>
    <w:rsid w:val="00BA2B9F"/>
    <w:rPr>
      <w:b/>
      <w:bCs/>
      <w:color w:val="000000"/>
      <w:sz w:val="20"/>
      <w:szCs w:val="20"/>
    </w:rPr>
  </w:style>
  <w:style w:type="character" w:customStyle="1" w:styleId="A70">
    <w:name w:val="A7"/>
    <w:uiPriority w:val="99"/>
    <w:rsid w:val="00BA2B9F"/>
    <w:rPr>
      <w:color w:val="000000"/>
      <w:sz w:val="20"/>
      <w:szCs w:val="20"/>
      <w:u w:val="single"/>
    </w:rPr>
  </w:style>
  <w:style w:type="paragraph" w:customStyle="1" w:styleId="Pa16">
    <w:name w:val="Pa16"/>
    <w:basedOn w:val="Default"/>
    <w:next w:val="Default"/>
    <w:uiPriority w:val="99"/>
    <w:qFormat/>
    <w:rsid w:val="00BA2B9F"/>
    <w:pPr>
      <w:spacing w:line="201" w:lineRule="atLeast"/>
    </w:pPr>
    <w:rPr>
      <w:rFonts w:eastAsia="Calibri"/>
      <w:color w:val="auto"/>
    </w:rPr>
  </w:style>
  <w:style w:type="paragraph" w:customStyle="1" w:styleId="Pa6">
    <w:name w:val="Pa6"/>
    <w:basedOn w:val="Default"/>
    <w:next w:val="Default"/>
    <w:uiPriority w:val="99"/>
    <w:rsid w:val="00BA2B9F"/>
    <w:pPr>
      <w:spacing w:line="201" w:lineRule="atLeast"/>
    </w:pPr>
    <w:rPr>
      <w:rFonts w:eastAsia="Calibri"/>
      <w:color w:val="auto"/>
    </w:rPr>
  </w:style>
  <w:style w:type="character" w:customStyle="1" w:styleId="ac">
    <w:name w:val="Тема примечания Знак"/>
    <w:link w:val="ab"/>
    <w:uiPriority w:val="99"/>
    <w:semiHidden/>
    <w:rsid w:val="00BA2B9F"/>
    <w:rPr>
      <w:b/>
      <w:bCs/>
    </w:rPr>
  </w:style>
  <w:style w:type="character" w:customStyle="1" w:styleId="HTML0">
    <w:name w:val="Стандартный HTML Знак"/>
    <w:link w:val="HTML"/>
    <w:uiPriority w:val="99"/>
    <w:rsid w:val="00BA2B9F"/>
    <w:rPr>
      <w:rFonts w:ascii="Courier New" w:hAnsi="Courier New" w:cs="Courier New"/>
    </w:rPr>
  </w:style>
  <w:style w:type="paragraph" w:customStyle="1" w:styleId="formattext">
    <w:name w:val="formattext"/>
    <w:basedOn w:val="a"/>
    <w:rsid w:val="00BA2B9F"/>
    <w:pPr>
      <w:spacing w:before="100" w:beforeAutospacing="1" w:after="100" w:afterAutospacing="1"/>
    </w:pPr>
  </w:style>
  <w:style w:type="character" w:customStyle="1" w:styleId="30">
    <w:name w:val="Основной текст с отступом 3 Знак"/>
    <w:basedOn w:val="a0"/>
    <w:link w:val="3"/>
    <w:rsid w:val="00BA2B9F"/>
    <w:rPr>
      <w:sz w:val="16"/>
      <w:szCs w:val="16"/>
    </w:rPr>
  </w:style>
  <w:style w:type="character" w:customStyle="1" w:styleId="A00">
    <w:name w:val="A0"/>
    <w:rsid w:val="00BA2B9F"/>
    <w:rPr>
      <w:color w:val="000000"/>
      <w:sz w:val="20"/>
      <w:szCs w:val="20"/>
    </w:rPr>
  </w:style>
  <w:style w:type="paragraph" w:customStyle="1" w:styleId="13">
    <w:name w:val="Рецензия1"/>
    <w:hidden/>
    <w:uiPriority w:val="99"/>
    <w:semiHidden/>
    <w:rsid w:val="00BA2B9F"/>
    <w:rPr>
      <w:rFonts w:ascii="Times New Roman" w:eastAsia="Times New Roman" w:hAnsi="Times New Roman"/>
      <w:sz w:val="24"/>
      <w:szCs w:val="24"/>
    </w:rPr>
  </w:style>
  <w:style w:type="paragraph" w:customStyle="1" w:styleId="24">
    <w:name w:val="Основной текст2"/>
    <w:basedOn w:val="a"/>
    <w:uiPriority w:val="99"/>
    <w:qFormat/>
    <w:rsid w:val="00BA2B9F"/>
    <w:pPr>
      <w:shd w:val="clear" w:color="auto" w:fill="FFFFFF"/>
      <w:spacing w:after="420" w:line="307" w:lineRule="exact"/>
      <w:jc w:val="center"/>
    </w:pPr>
    <w:rPr>
      <w:sz w:val="23"/>
      <w:szCs w:val="23"/>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C99CDDE72A0794CF647DA66BED83E3535CCA9BFDAB48C9ADAF7A1AC74A16D6641A023C81A36B2A31E5F1992B45322B80EC52CBBEB73223c7X0J"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3011F8-EC05-470C-A179-9EADCE4B1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53</Pages>
  <Words>17892</Words>
  <Characters>101990</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119643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Завуч</cp:lastModifiedBy>
  <cp:revision>6</cp:revision>
  <cp:lastPrinted>2024-06-14T09:57:00Z</cp:lastPrinted>
  <dcterms:created xsi:type="dcterms:W3CDTF">2024-05-08T06:28:00Z</dcterms:created>
  <dcterms:modified xsi:type="dcterms:W3CDTF">2024-08-19T05:32:00Z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1049-11.2.0.9747</vt:lpwstr>
  </property>
</Properties>
</file>